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AC4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  <w:bookmarkStart w:id="0" w:name="_GoBack"/>
      <w:bookmarkEnd w:id="0"/>
      <w:r w:rsidRPr="000F5EF9">
        <w:rPr>
          <w:b/>
          <w:sz w:val="28"/>
          <w:szCs w:val="28"/>
        </w:rPr>
        <w:t xml:space="preserve"> «Сам</w:t>
      </w:r>
      <w:r w:rsidR="009C5AC4">
        <w:rPr>
          <w:b/>
          <w:sz w:val="28"/>
          <w:szCs w:val="28"/>
          <w:lang w:val="kk-KZ"/>
        </w:rPr>
        <w:t>ұрық</w:t>
      </w:r>
      <w:r w:rsidRPr="000F5EF9">
        <w:rPr>
          <w:b/>
          <w:sz w:val="28"/>
          <w:szCs w:val="28"/>
        </w:rPr>
        <w:t>-Энерго»</w:t>
      </w:r>
      <w:r w:rsidR="009C5AC4">
        <w:rPr>
          <w:b/>
          <w:sz w:val="28"/>
          <w:szCs w:val="28"/>
          <w:lang w:val="kk-KZ"/>
        </w:rPr>
        <w:t xml:space="preserve"> АҚ</w:t>
      </w:r>
    </w:p>
    <w:p w:rsidR="005207A7" w:rsidRPr="000F5EF9" w:rsidRDefault="009C5AC4" w:rsidP="005207A7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Директорлар кеңесінің</w:t>
      </w:r>
      <w:r w:rsidR="005207A7" w:rsidRPr="000F5EF9">
        <w:rPr>
          <w:b/>
          <w:sz w:val="28"/>
          <w:szCs w:val="28"/>
        </w:rPr>
        <w:t xml:space="preserve"> </w:t>
      </w:r>
    </w:p>
    <w:p w:rsidR="005207A7" w:rsidRPr="009C5AC4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  <w:r w:rsidRPr="000F5EF9">
        <w:rPr>
          <w:b/>
          <w:sz w:val="28"/>
          <w:szCs w:val="28"/>
        </w:rPr>
        <w:t>201</w:t>
      </w:r>
      <w:r w:rsidR="00552222" w:rsidRPr="000F5EF9">
        <w:rPr>
          <w:b/>
          <w:sz w:val="28"/>
          <w:szCs w:val="28"/>
        </w:rPr>
        <w:t>8</w:t>
      </w:r>
      <w:r w:rsidRPr="000F5EF9">
        <w:rPr>
          <w:b/>
          <w:sz w:val="28"/>
          <w:szCs w:val="28"/>
        </w:rPr>
        <w:t xml:space="preserve"> </w:t>
      </w:r>
      <w:r w:rsidR="009C5AC4">
        <w:rPr>
          <w:b/>
          <w:sz w:val="28"/>
          <w:szCs w:val="28"/>
          <w:lang w:val="kk-KZ"/>
        </w:rPr>
        <w:t xml:space="preserve">жылғы </w:t>
      </w:r>
      <w:r w:rsidR="009C5AC4" w:rsidRPr="000F5EF9">
        <w:rPr>
          <w:b/>
          <w:sz w:val="28"/>
          <w:szCs w:val="28"/>
        </w:rPr>
        <w:t>«__» ________»</w:t>
      </w:r>
    </w:p>
    <w:p w:rsidR="005207A7" w:rsidRPr="00266AF9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  <w:r w:rsidRPr="007C26B1">
        <w:rPr>
          <w:b/>
          <w:sz w:val="28"/>
          <w:szCs w:val="28"/>
          <w:lang w:val="kk-KZ"/>
        </w:rPr>
        <w:t>№ «__»</w:t>
      </w:r>
      <w:r w:rsidR="00266AF9">
        <w:rPr>
          <w:b/>
          <w:sz w:val="28"/>
          <w:szCs w:val="28"/>
          <w:lang w:val="kk-KZ"/>
        </w:rPr>
        <w:t xml:space="preserve"> хаттама шешімімен бекітілді</w:t>
      </w: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CD797D" w:rsidRPr="007C26B1" w:rsidRDefault="00CD797D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266AF9" w:rsidRDefault="005207A7" w:rsidP="005207A7">
      <w:pPr>
        <w:jc w:val="center"/>
        <w:rPr>
          <w:b/>
          <w:sz w:val="36"/>
          <w:szCs w:val="36"/>
          <w:lang w:val="kk-KZ"/>
        </w:rPr>
      </w:pPr>
      <w:r w:rsidRPr="007C26B1">
        <w:rPr>
          <w:b/>
          <w:sz w:val="36"/>
          <w:szCs w:val="36"/>
          <w:lang w:val="kk-KZ"/>
        </w:rPr>
        <w:t>«Сам</w:t>
      </w:r>
      <w:r w:rsidR="00266AF9">
        <w:rPr>
          <w:b/>
          <w:sz w:val="36"/>
          <w:szCs w:val="36"/>
          <w:lang w:val="kk-KZ"/>
        </w:rPr>
        <w:t>ұрық</w:t>
      </w:r>
      <w:r w:rsidRPr="007C26B1">
        <w:rPr>
          <w:b/>
          <w:sz w:val="36"/>
          <w:szCs w:val="36"/>
          <w:lang w:val="kk-KZ"/>
        </w:rPr>
        <w:t>-Энерго»</w:t>
      </w:r>
      <w:r w:rsidR="00266AF9">
        <w:rPr>
          <w:b/>
          <w:sz w:val="36"/>
          <w:szCs w:val="36"/>
          <w:lang w:val="kk-KZ"/>
        </w:rPr>
        <w:t xml:space="preserve"> АҚ Директорлар кеңесі мен оның комитеттерінің, </w:t>
      </w:r>
      <w:r w:rsidR="00C80C18">
        <w:rPr>
          <w:b/>
          <w:sz w:val="36"/>
          <w:szCs w:val="36"/>
          <w:lang w:val="kk-KZ"/>
        </w:rPr>
        <w:t>Директорлар кеңесі төрағасының, мүшелерінің және корпоративтік хатшының қызметін бағалау әдістемесі</w:t>
      </w:r>
    </w:p>
    <w:p w:rsidR="005207A7" w:rsidRPr="007C26B1" w:rsidRDefault="005207A7" w:rsidP="005207A7">
      <w:pPr>
        <w:ind w:firstLine="708"/>
        <w:jc w:val="right"/>
        <w:rPr>
          <w:b/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552222" w:rsidRPr="007C26B1" w:rsidRDefault="00552222" w:rsidP="005207A7">
      <w:pPr>
        <w:ind w:firstLine="708"/>
        <w:jc w:val="both"/>
        <w:rPr>
          <w:sz w:val="28"/>
          <w:szCs w:val="28"/>
          <w:lang w:val="kk-KZ"/>
        </w:rPr>
      </w:pPr>
    </w:p>
    <w:p w:rsidR="00552222" w:rsidRPr="007C26B1" w:rsidRDefault="00552222" w:rsidP="005207A7">
      <w:pPr>
        <w:ind w:firstLine="708"/>
        <w:jc w:val="both"/>
        <w:rPr>
          <w:sz w:val="28"/>
          <w:szCs w:val="28"/>
          <w:lang w:val="kk-KZ"/>
        </w:rPr>
      </w:pPr>
    </w:p>
    <w:p w:rsidR="00552222" w:rsidRPr="007C26B1" w:rsidRDefault="00552222" w:rsidP="005207A7">
      <w:pPr>
        <w:ind w:firstLine="708"/>
        <w:jc w:val="both"/>
        <w:rPr>
          <w:sz w:val="28"/>
          <w:szCs w:val="28"/>
          <w:lang w:val="kk-KZ"/>
        </w:rPr>
      </w:pPr>
    </w:p>
    <w:p w:rsidR="00552222" w:rsidRPr="007C26B1" w:rsidRDefault="00552222" w:rsidP="005207A7">
      <w:pPr>
        <w:ind w:firstLine="708"/>
        <w:jc w:val="both"/>
        <w:rPr>
          <w:sz w:val="28"/>
          <w:szCs w:val="28"/>
          <w:lang w:val="kk-KZ"/>
        </w:rPr>
      </w:pPr>
    </w:p>
    <w:p w:rsidR="005207A7" w:rsidRPr="007C26B1" w:rsidRDefault="005207A7" w:rsidP="005207A7">
      <w:pPr>
        <w:ind w:firstLine="708"/>
        <w:jc w:val="both"/>
        <w:rPr>
          <w:sz w:val="28"/>
          <w:szCs w:val="28"/>
          <w:lang w:val="kk-KZ"/>
        </w:rPr>
      </w:pPr>
    </w:p>
    <w:p w:rsidR="00205B4A" w:rsidRPr="007C26B1" w:rsidRDefault="00205B4A" w:rsidP="005207A7">
      <w:pPr>
        <w:ind w:firstLine="708"/>
        <w:jc w:val="both"/>
        <w:rPr>
          <w:sz w:val="28"/>
          <w:szCs w:val="28"/>
          <w:lang w:val="kk-KZ"/>
        </w:rPr>
      </w:pPr>
    </w:p>
    <w:p w:rsidR="006F3150" w:rsidRPr="000F5EF9" w:rsidRDefault="00C70C1F" w:rsidP="006F3150">
      <w:pPr>
        <w:pStyle w:val="1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Toc500861771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Терминдер мен қысқартулар тізбесі</w:t>
      </w:r>
      <w:bookmarkEnd w:id="1"/>
    </w:p>
    <w:tbl>
      <w:tblPr>
        <w:tblStyle w:val="a7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32"/>
        <w:gridCol w:w="6213"/>
      </w:tblGrid>
      <w:tr w:rsidR="006F3150" w:rsidRPr="000F5EF9" w:rsidTr="009C5AC4">
        <w:tc>
          <w:tcPr>
            <w:tcW w:w="3132" w:type="dxa"/>
            <w:shd w:val="clear" w:color="auto" w:fill="244061" w:themeFill="accent1" w:themeFillShade="80"/>
            <w:vAlign w:val="center"/>
          </w:tcPr>
          <w:p w:rsidR="006F3150" w:rsidRPr="000F5EF9" w:rsidRDefault="006F3150" w:rsidP="009C5AC4">
            <w:pPr>
              <w:jc w:val="center"/>
              <w:rPr>
                <w:b/>
                <w:sz w:val="28"/>
                <w:szCs w:val="28"/>
              </w:rPr>
            </w:pPr>
            <w:r w:rsidRPr="000F5EF9">
              <w:rPr>
                <w:b/>
                <w:color w:val="FFFFFF" w:themeColor="background1"/>
                <w:sz w:val="28"/>
                <w:szCs w:val="28"/>
              </w:rPr>
              <w:t>Термин</w:t>
            </w:r>
          </w:p>
        </w:tc>
        <w:tc>
          <w:tcPr>
            <w:tcW w:w="6213" w:type="dxa"/>
            <w:shd w:val="clear" w:color="auto" w:fill="244061" w:themeFill="accent1" w:themeFillShade="80"/>
            <w:vAlign w:val="center"/>
          </w:tcPr>
          <w:p w:rsidR="006F3150" w:rsidRPr="00C70C1F" w:rsidRDefault="00C70C1F" w:rsidP="009C5AC4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kk-KZ"/>
              </w:rPr>
              <w:t>Анықтама</w:t>
            </w:r>
          </w:p>
        </w:tc>
      </w:tr>
      <w:tr w:rsidR="006F3150" w:rsidRPr="00081A5B" w:rsidTr="009C5AC4">
        <w:tc>
          <w:tcPr>
            <w:tcW w:w="3132" w:type="dxa"/>
            <w:vAlign w:val="center"/>
          </w:tcPr>
          <w:p w:rsidR="006F3150" w:rsidRPr="00C70C1F" w:rsidRDefault="00C70C1F" w:rsidP="009C5AC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Мүдделі тұлғалар</w:t>
            </w:r>
          </w:p>
        </w:tc>
        <w:tc>
          <w:tcPr>
            <w:tcW w:w="6213" w:type="dxa"/>
            <w:vAlign w:val="center"/>
          </w:tcPr>
          <w:p w:rsidR="006F3150" w:rsidRPr="006179B4" w:rsidRDefault="005A26A9" w:rsidP="00081A5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заңнама нормалары, жас</w:t>
            </w:r>
            <w:r w:rsidR="00081A5B">
              <w:rPr>
                <w:sz w:val="28"/>
                <w:szCs w:val="28"/>
                <w:lang w:val="kk-KZ"/>
              </w:rPr>
              <w:t>алған шарттар (келісімшарттар</w:t>
            </w:r>
            <w:r>
              <w:rPr>
                <w:sz w:val="28"/>
                <w:szCs w:val="28"/>
                <w:lang w:val="kk-KZ"/>
              </w:rPr>
              <w:t>) арқылы ұ</w:t>
            </w:r>
            <w:r w:rsidR="00D1188A">
              <w:rPr>
                <w:sz w:val="28"/>
                <w:szCs w:val="28"/>
                <w:lang w:val="kk-KZ"/>
              </w:rPr>
              <w:t xml:space="preserve">йымның жұмысына, оның өнімдеріне немесе </w:t>
            </w:r>
            <w:r w:rsidR="00394AC8">
              <w:rPr>
                <w:sz w:val="28"/>
                <w:szCs w:val="28"/>
                <w:lang w:val="kk-KZ"/>
              </w:rPr>
              <w:t xml:space="preserve">көрсететін қызметіне және онымен байланысты іс-қимылдарға </w:t>
            </w:r>
            <w:r>
              <w:rPr>
                <w:sz w:val="28"/>
                <w:szCs w:val="28"/>
                <w:lang w:val="kk-KZ"/>
              </w:rPr>
              <w:t>ықпал ететін</w:t>
            </w:r>
            <w:r w:rsidR="000A67F4">
              <w:rPr>
                <w:sz w:val="28"/>
                <w:szCs w:val="28"/>
                <w:lang w:val="kk-KZ"/>
              </w:rPr>
              <w:t xml:space="preserve"> немесе әсерін тигізе алатын </w:t>
            </w:r>
            <w:r w:rsidR="00264AD2">
              <w:rPr>
                <w:sz w:val="28"/>
                <w:szCs w:val="28"/>
                <w:lang w:val="kk-KZ"/>
              </w:rPr>
              <w:t>не жанама (</w:t>
            </w:r>
            <w:r w:rsidR="00B12119">
              <w:rPr>
                <w:sz w:val="28"/>
                <w:szCs w:val="28"/>
                <w:lang w:val="kk-KZ"/>
              </w:rPr>
              <w:t>тікелей емес)</w:t>
            </w:r>
            <w:r w:rsidR="000A67F4">
              <w:rPr>
                <w:sz w:val="28"/>
                <w:szCs w:val="28"/>
                <w:lang w:val="kk-KZ"/>
              </w:rPr>
              <w:t xml:space="preserve"> әсер ететін жеке тұлғалар, заңды тұлғалар</w:t>
            </w:r>
            <w:r w:rsidR="008E463D">
              <w:rPr>
                <w:sz w:val="28"/>
                <w:szCs w:val="28"/>
                <w:lang w:val="kk-KZ"/>
              </w:rPr>
              <w:t>, жеке тұлғалар мен заңды тұлғалар тобы</w:t>
            </w:r>
            <w:r w:rsidR="006F3150" w:rsidRPr="006179B4">
              <w:rPr>
                <w:sz w:val="28"/>
                <w:szCs w:val="28"/>
                <w:lang w:val="kk-KZ"/>
              </w:rPr>
              <w:t xml:space="preserve">; </w:t>
            </w:r>
            <w:r w:rsidR="008E463D">
              <w:rPr>
                <w:sz w:val="28"/>
                <w:szCs w:val="28"/>
                <w:lang w:val="kk-KZ"/>
              </w:rPr>
              <w:t xml:space="preserve">бұл анықтама </w:t>
            </w:r>
            <w:r w:rsidR="00081A5B">
              <w:rPr>
                <w:sz w:val="28"/>
                <w:szCs w:val="28"/>
                <w:lang w:val="kk-KZ"/>
              </w:rPr>
              <w:t>ұйым туралы жай ғана хабар</w:t>
            </w:r>
            <w:r w:rsidR="00A67329">
              <w:rPr>
                <w:sz w:val="28"/>
                <w:szCs w:val="28"/>
                <w:lang w:val="kk-KZ"/>
              </w:rPr>
              <w:t xml:space="preserve"> алуы мүмкін немесе ол туралы пікірін білдіре алатындардың </w:t>
            </w:r>
            <w:r w:rsidR="006179B4">
              <w:rPr>
                <w:sz w:val="28"/>
                <w:szCs w:val="28"/>
                <w:lang w:val="kk-KZ"/>
              </w:rPr>
              <w:t>барлығына қолданылмайды</w:t>
            </w:r>
            <w:r w:rsidR="006F3150" w:rsidRPr="006179B4">
              <w:rPr>
                <w:sz w:val="28"/>
                <w:szCs w:val="28"/>
                <w:lang w:val="kk-KZ"/>
              </w:rPr>
              <w:t>;</w:t>
            </w:r>
            <w:r w:rsidR="006179B4">
              <w:rPr>
                <w:sz w:val="28"/>
                <w:szCs w:val="28"/>
                <w:lang w:val="kk-KZ"/>
              </w:rPr>
              <w:t xml:space="preserve"> бұл анықтама ұйыммен таныс  болуы мүмкін немесе ол туралы пікірін білдіре алатындардың барлығына қолданылмайды</w:t>
            </w:r>
            <w:r w:rsidR="006179B4" w:rsidRPr="006179B4">
              <w:rPr>
                <w:sz w:val="28"/>
                <w:szCs w:val="28"/>
                <w:lang w:val="kk-KZ"/>
              </w:rPr>
              <w:t xml:space="preserve">; </w:t>
            </w:r>
            <w:r w:rsidR="006F3150" w:rsidRPr="006179B4">
              <w:rPr>
                <w:sz w:val="28"/>
                <w:szCs w:val="28"/>
                <w:lang w:val="kk-KZ"/>
              </w:rPr>
              <w:t xml:space="preserve"> </w:t>
            </w:r>
            <w:r w:rsidR="00543525">
              <w:rPr>
                <w:sz w:val="28"/>
                <w:szCs w:val="28"/>
                <w:lang w:val="kk-KZ"/>
              </w:rPr>
              <w:t>мүдделі тараптардың негізгі өкілдері акционерлер, қызметкерлер, клиенттер,</w:t>
            </w:r>
            <w:r w:rsidR="0090244E">
              <w:rPr>
                <w:sz w:val="28"/>
                <w:szCs w:val="28"/>
                <w:lang w:val="kk-KZ"/>
              </w:rPr>
              <w:t xml:space="preserve"> өнім берушілер, мемлекеттік органдар, еншілес ұйымдар, облигацияларды ұстаушылар, кредиторлар, инвест</w:t>
            </w:r>
            <w:r w:rsidR="00081A5B">
              <w:rPr>
                <w:sz w:val="28"/>
                <w:szCs w:val="28"/>
                <w:lang w:val="kk-KZ"/>
              </w:rPr>
              <w:t>орлар, қоғамдық ұйымдар, Қоғам қ</w:t>
            </w:r>
            <w:r w:rsidR="0090244E">
              <w:rPr>
                <w:sz w:val="28"/>
                <w:szCs w:val="28"/>
                <w:lang w:val="kk-KZ"/>
              </w:rPr>
              <w:t>ызметін жүзеге асыратын</w:t>
            </w:r>
            <w:r w:rsidR="00E21B87">
              <w:rPr>
                <w:sz w:val="28"/>
                <w:szCs w:val="28"/>
                <w:lang w:val="kk-KZ"/>
              </w:rPr>
              <w:t xml:space="preserve"> өңірлердің </w:t>
            </w:r>
            <w:r w:rsidR="00081A5B">
              <w:rPr>
                <w:sz w:val="28"/>
                <w:szCs w:val="28"/>
                <w:lang w:val="kk-KZ"/>
              </w:rPr>
              <w:t>тұрғындары</w:t>
            </w:r>
            <w:r w:rsidR="00E21B87">
              <w:rPr>
                <w:sz w:val="28"/>
                <w:szCs w:val="28"/>
                <w:lang w:val="kk-KZ"/>
              </w:rPr>
              <w:t xml:space="preserve"> болып табылады. </w:t>
            </w:r>
          </w:p>
        </w:tc>
      </w:tr>
      <w:tr w:rsidR="006F3150" w:rsidRPr="00E21B87" w:rsidTr="009C5AC4">
        <w:tc>
          <w:tcPr>
            <w:tcW w:w="3132" w:type="dxa"/>
            <w:vAlign w:val="center"/>
          </w:tcPr>
          <w:p w:rsidR="006F3150" w:rsidRPr="00E21B87" w:rsidRDefault="006F3150" w:rsidP="009C5AC4">
            <w:pPr>
              <w:jc w:val="both"/>
              <w:rPr>
                <w:sz w:val="28"/>
                <w:szCs w:val="28"/>
                <w:lang w:val="kk-KZ"/>
              </w:rPr>
            </w:pPr>
            <w:r w:rsidRPr="00E21B87">
              <w:rPr>
                <w:sz w:val="28"/>
                <w:szCs w:val="28"/>
                <w:lang w:val="kk-KZ"/>
              </w:rPr>
              <w:t>КА</w:t>
            </w:r>
          </w:p>
        </w:tc>
        <w:tc>
          <w:tcPr>
            <w:tcW w:w="6213" w:type="dxa"/>
            <w:vAlign w:val="center"/>
          </w:tcPr>
          <w:p w:rsidR="006F3150" w:rsidRPr="00E21B87" w:rsidRDefault="00E21B87" w:rsidP="009C5AC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Аудит комитеті</w:t>
            </w:r>
          </w:p>
        </w:tc>
      </w:tr>
      <w:tr w:rsidR="006F3150" w:rsidRPr="00E21B87" w:rsidTr="009C5AC4">
        <w:tc>
          <w:tcPr>
            <w:tcW w:w="3132" w:type="dxa"/>
            <w:vAlign w:val="center"/>
          </w:tcPr>
          <w:p w:rsidR="006F3150" w:rsidRPr="00E21B87" w:rsidRDefault="00E21B87" w:rsidP="009C5AC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ТСҚ</w:t>
            </w:r>
          </w:p>
        </w:tc>
        <w:tc>
          <w:tcPr>
            <w:tcW w:w="6213" w:type="dxa"/>
            <w:vAlign w:val="center"/>
          </w:tcPr>
          <w:p w:rsidR="006F3150" w:rsidRPr="00E21B87" w:rsidRDefault="00E21B87" w:rsidP="009C5AC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Тағайындаулар және сыйақы комитеті</w:t>
            </w:r>
          </w:p>
        </w:tc>
      </w:tr>
      <w:tr w:rsidR="006F3150" w:rsidRPr="00081A5B" w:rsidTr="009C5AC4">
        <w:tc>
          <w:tcPr>
            <w:tcW w:w="3132" w:type="dxa"/>
            <w:vAlign w:val="center"/>
          </w:tcPr>
          <w:p w:rsidR="006F3150" w:rsidRPr="00E21B87" w:rsidRDefault="006F3150" w:rsidP="009C5AC4">
            <w:pPr>
              <w:jc w:val="both"/>
              <w:rPr>
                <w:sz w:val="28"/>
                <w:szCs w:val="28"/>
                <w:lang w:val="kk-KZ"/>
              </w:rPr>
            </w:pPr>
            <w:r w:rsidRPr="00E21B87">
              <w:rPr>
                <w:sz w:val="28"/>
                <w:szCs w:val="28"/>
                <w:lang w:val="kk-KZ"/>
              </w:rPr>
              <w:t>Кодекс</w:t>
            </w:r>
          </w:p>
        </w:tc>
        <w:tc>
          <w:tcPr>
            <w:tcW w:w="6213" w:type="dxa"/>
            <w:vAlign w:val="center"/>
          </w:tcPr>
          <w:p w:rsidR="006F3150" w:rsidRPr="00E318EC" w:rsidRDefault="006F3150" w:rsidP="008D1BC0">
            <w:pPr>
              <w:jc w:val="both"/>
              <w:rPr>
                <w:sz w:val="28"/>
                <w:szCs w:val="28"/>
                <w:lang w:val="kk-KZ"/>
              </w:rPr>
            </w:pPr>
            <w:r w:rsidRPr="00E318EC">
              <w:rPr>
                <w:sz w:val="28"/>
                <w:szCs w:val="28"/>
                <w:lang w:val="kk-KZ"/>
              </w:rPr>
              <w:t xml:space="preserve"> </w:t>
            </w:r>
            <w:r w:rsidR="00E318EC" w:rsidRPr="00E318EC">
              <w:rPr>
                <w:sz w:val="28"/>
                <w:szCs w:val="28"/>
                <w:lang w:val="kk-KZ"/>
              </w:rPr>
              <w:t>«Сам</w:t>
            </w:r>
            <w:r w:rsidR="00E318EC">
              <w:rPr>
                <w:sz w:val="28"/>
                <w:szCs w:val="28"/>
                <w:lang w:val="kk-KZ"/>
              </w:rPr>
              <w:t>ұрық</w:t>
            </w:r>
            <w:r w:rsidR="00E318EC" w:rsidRPr="00E318EC">
              <w:rPr>
                <w:sz w:val="28"/>
                <w:szCs w:val="28"/>
                <w:lang w:val="kk-KZ"/>
              </w:rPr>
              <w:t>-</w:t>
            </w:r>
            <w:r w:rsidR="00E318EC">
              <w:rPr>
                <w:sz w:val="28"/>
                <w:szCs w:val="28"/>
                <w:lang w:val="kk-KZ"/>
              </w:rPr>
              <w:t>Қ</w:t>
            </w:r>
            <w:r w:rsidR="00E318EC" w:rsidRPr="00E318EC">
              <w:rPr>
                <w:sz w:val="28"/>
                <w:szCs w:val="28"/>
                <w:lang w:val="kk-KZ"/>
              </w:rPr>
              <w:t>азына»</w:t>
            </w:r>
            <w:r w:rsidR="00E318EC">
              <w:rPr>
                <w:sz w:val="28"/>
                <w:szCs w:val="28"/>
                <w:lang w:val="kk-KZ"/>
              </w:rPr>
              <w:t xml:space="preserve"> АҚ Басқармасының 2015 жылғы 27 мамырдағы шешімімен бекітілген </w:t>
            </w:r>
            <w:r w:rsidR="00E318EC" w:rsidRPr="00E318EC">
              <w:rPr>
                <w:sz w:val="28"/>
                <w:szCs w:val="28"/>
                <w:lang w:val="kk-KZ"/>
              </w:rPr>
              <w:t xml:space="preserve"> (№22/15</w:t>
            </w:r>
            <w:r w:rsidR="00E318EC">
              <w:rPr>
                <w:sz w:val="28"/>
                <w:szCs w:val="28"/>
                <w:lang w:val="kk-KZ"/>
              </w:rPr>
              <w:t xml:space="preserve"> хаттама</w:t>
            </w:r>
            <w:r w:rsidR="00E318EC" w:rsidRPr="00E318EC">
              <w:rPr>
                <w:sz w:val="28"/>
                <w:szCs w:val="28"/>
                <w:lang w:val="kk-KZ"/>
              </w:rPr>
              <w:t xml:space="preserve">) </w:t>
            </w:r>
            <w:r w:rsidRPr="00E318EC">
              <w:rPr>
                <w:sz w:val="28"/>
                <w:szCs w:val="28"/>
                <w:lang w:val="kk-KZ"/>
              </w:rPr>
              <w:t>«Сам</w:t>
            </w:r>
            <w:r w:rsidR="00E21B87">
              <w:rPr>
                <w:sz w:val="28"/>
                <w:szCs w:val="28"/>
                <w:lang w:val="kk-KZ"/>
              </w:rPr>
              <w:t>ұрық</w:t>
            </w:r>
            <w:r w:rsidRPr="00E318EC">
              <w:rPr>
                <w:sz w:val="28"/>
                <w:szCs w:val="28"/>
                <w:lang w:val="kk-KZ"/>
              </w:rPr>
              <w:t>-Энерго»</w:t>
            </w:r>
            <w:r w:rsidR="00E318EC">
              <w:rPr>
                <w:sz w:val="28"/>
                <w:szCs w:val="28"/>
                <w:lang w:val="kk-KZ"/>
              </w:rPr>
              <w:t xml:space="preserve"> акционерлік қоғамының Корпоративтік басқару кодексі</w:t>
            </w:r>
            <w:r w:rsidR="008D1BC0">
              <w:rPr>
                <w:sz w:val="28"/>
                <w:szCs w:val="28"/>
                <w:lang w:val="kk-KZ"/>
              </w:rPr>
              <w:t>.</w:t>
            </w:r>
          </w:p>
        </w:tc>
      </w:tr>
      <w:tr w:rsidR="006F3150" w:rsidRPr="000F5EF9" w:rsidTr="009C5AC4">
        <w:tc>
          <w:tcPr>
            <w:tcW w:w="3132" w:type="dxa"/>
            <w:vAlign w:val="center"/>
          </w:tcPr>
          <w:p w:rsidR="006F3150" w:rsidRPr="000F5EF9" w:rsidRDefault="008D1BC0" w:rsidP="008D1B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Корпоративтік басқаруды диагностикалау әдісі</w:t>
            </w:r>
          </w:p>
        </w:tc>
        <w:tc>
          <w:tcPr>
            <w:tcW w:w="6213" w:type="dxa"/>
            <w:vAlign w:val="center"/>
          </w:tcPr>
          <w:p w:rsidR="006F3150" w:rsidRPr="00F65958" w:rsidRDefault="00F65958" w:rsidP="00CE3D5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Қор Басқармасының </w:t>
            </w:r>
            <w:r w:rsidR="006F3150" w:rsidRPr="000F5EF9">
              <w:rPr>
                <w:sz w:val="28"/>
                <w:szCs w:val="28"/>
              </w:rPr>
              <w:t>26.09.2016</w:t>
            </w:r>
            <w:r w:rsidR="008D1BC0">
              <w:rPr>
                <w:sz w:val="28"/>
                <w:szCs w:val="28"/>
                <w:lang w:val="kk-KZ"/>
              </w:rPr>
              <w:t>ж</w:t>
            </w:r>
            <w:r w:rsidR="006F3150" w:rsidRPr="000F5EF9">
              <w:rPr>
                <w:sz w:val="28"/>
                <w:szCs w:val="28"/>
              </w:rPr>
              <w:t>. №35/16</w:t>
            </w:r>
            <w:r>
              <w:rPr>
                <w:sz w:val="28"/>
                <w:szCs w:val="28"/>
                <w:lang w:val="kk-KZ"/>
              </w:rPr>
              <w:t xml:space="preserve"> шешімімен бекітілген дауыс беретін акцияларының</w:t>
            </w:r>
            <w:r w:rsidR="00CE3D59">
              <w:rPr>
                <w:sz w:val="28"/>
                <w:szCs w:val="28"/>
                <w:lang w:val="kk-KZ"/>
              </w:rPr>
              <w:t xml:space="preserve"> елу пайыздан астамы «Самұрық-Қазына» АҚ-ға тікелей немесе жанама тиесілі </w:t>
            </w:r>
            <w:r w:rsidR="00560AEB">
              <w:rPr>
                <w:sz w:val="28"/>
                <w:szCs w:val="28"/>
                <w:lang w:val="kk-KZ"/>
              </w:rPr>
              <w:t>заңды тұлғалардағы корпоративтік басқаруды диагностикалау әдістемесі</w:t>
            </w:r>
            <w:r w:rsidR="00CE3D59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6F3150" w:rsidRPr="00081A5B" w:rsidTr="009C5AC4">
        <w:tc>
          <w:tcPr>
            <w:tcW w:w="3132" w:type="dxa"/>
            <w:vAlign w:val="center"/>
          </w:tcPr>
          <w:p w:rsidR="006F3150" w:rsidRPr="000F5EF9" w:rsidRDefault="00560AEB" w:rsidP="00560A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</w:t>
            </w:r>
            <w:r w:rsidR="006F3150" w:rsidRPr="000F5EF9">
              <w:rPr>
                <w:sz w:val="28"/>
                <w:szCs w:val="28"/>
              </w:rPr>
              <w:t>Д</w:t>
            </w:r>
          </w:p>
        </w:tc>
        <w:tc>
          <w:tcPr>
            <w:tcW w:w="6213" w:type="dxa"/>
            <w:vAlign w:val="center"/>
          </w:tcPr>
          <w:p w:rsidR="006F3150" w:rsidRPr="007C26B1" w:rsidRDefault="00560AEB" w:rsidP="003D39C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Тәуелсіз</w:t>
            </w:r>
            <w:r w:rsidR="006F3150" w:rsidRPr="000F5EF9">
              <w:rPr>
                <w:sz w:val="28"/>
                <w:szCs w:val="28"/>
              </w:rPr>
              <w:t xml:space="preserve"> директор – </w:t>
            </w:r>
            <w:r w:rsidR="00057A98">
              <w:rPr>
                <w:sz w:val="28"/>
                <w:szCs w:val="28"/>
                <w:lang w:val="kk-KZ"/>
              </w:rPr>
              <w:t xml:space="preserve">Директорлар кеңесінің </w:t>
            </w:r>
            <w:r w:rsidR="006910E2">
              <w:rPr>
                <w:sz w:val="28"/>
                <w:szCs w:val="28"/>
                <w:lang w:val="kk-KZ"/>
              </w:rPr>
              <w:t xml:space="preserve">тәуелсіз және объективті шешім қабылдау үшін </w:t>
            </w:r>
            <w:r w:rsidR="0096709A">
              <w:rPr>
                <w:sz w:val="28"/>
                <w:szCs w:val="28"/>
                <w:lang w:val="kk-KZ"/>
              </w:rPr>
              <w:t>кәсіби шеберлігі жеткілікті әрі өз бетінше әрекет ете алатын</w:t>
            </w:r>
            <w:r w:rsidR="00057A98">
              <w:rPr>
                <w:sz w:val="28"/>
                <w:szCs w:val="28"/>
                <w:lang w:val="kk-KZ"/>
              </w:rPr>
              <w:t xml:space="preserve">, жекелеген акционерлердің, атқарушы органның немесе өзге мүдделі тараптардың ықпалына көнбейтін </w:t>
            </w:r>
            <w:r w:rsidR="006910E2">
              <w:rPr>
                <w:sz w:val="28"/>
                <w:szCs w:val="28"/>
                <w:lang w:val="kk-KZ"/>
              </w:rPr>
              <w:t>мүшесі</w:t>
            </w:r>
            <w:r w:rsidR="00EC6A4D">
              <w:rPr>
                <w:sz w:val="28"/>
                <w:szCs w:val="28"/>
                <w:lang w:val="kk-KZ"/>
              </w:rPr>
              <w:t xml:space="preserve">. Тәуелсіз директорларға қойылатын талаптар «Акционерлік қоғамдар туралы» Қазақстан </w:t>
            </w:r>
            <w:r w:rsidR="00EC6A4D">
              <w:rPr>
                <w:sz w:val="28"/>
                <w:szCs w:val="28"/>
                <w:lang w:val="kk-KZ"/>
              </w:rPr>
              <w:lastRenderedPageBreak/>
              <w:t xml:space="preserve">Республикасының Заңына сәйкес белгіленеді және Қоғам Жарғысында бекітіледі. </w:t>
            </w:r>
          </w:p>
        </w:tc>
      </w:tr>
      <w:tr w:rsidR="006F3150" w:rsidRPr="000F5EF9" w:rsidTr="009C5AC4">
        <w:tc>
          <w:tcPr>
            <w:tcW w:w="3132" w:type="dxa"/>
            <w:vAlign w:val="center"/>
          </w:tcPr>
          <w:p w:rsidR="006F3150" w:rsidRPr="003D39C8" w:rsidRDefault="003D39C8" w:rsidP="009C5AC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Қоғам</w:t>
            </w:r>
          </w:p>
        </w:tc>
        <w:tc>
          <w:tcPr>
            <w:tcW w:w="6213" w:type="dxa"/>
            <w:vAlign w:val="center"/>
          </w:tcPr>
          <w:p w:rsidR="006F3150" w:rsidRPr="003D39C8" w:rsidRDefault="006F3150" w:rsidP="003D39C8">
            <w:pPr>
              <w:jc w:val="both"/>
              <w:rPr>
                <w:sz w:val="28"/>
                <w:szCs w:val="28"/>
                <w:lang w:val="kk-KZ"/>
              </w:rPr>
            </w:pPr>
            <w:r w:rsidRPr="000F5EF9">
              <w:rPr>
                <w:sz w:val="28"/>
                <w:szCs w:val="28"/>
              </w:rPr>
              <w:t>«Сам</w:t>
            </w:r>
            <w:r w:rsidR="003D39C8">
              <w:rPr>
                <w:sz w:val="28"/>
                <w:szCs w:val="28"/>
                <w:lang w:val="kk-KZ"/>
              </w:rPr>
              <w:t>ұрық</w:t>
            </w:r>
            <w:r w:rsidRPr="000F5EF9">
              <w:rPr>
                <w:sz w:val="28"/>
                <w:szCs w:val="28"/>
              </w:rPr>
              <w:t>-Энерго»</w:t>
            </w:r>
            <w:r w:rsidR="003D39C8">
              <w:rPr>
                <w:sz w:val="28"/>
                <w:szCs w:val="28"/>
                <w:lang w:val="kk-KZ"/>
              </w:rPr>
              <w:t xml:space="preserve"> АҚ</w:t>
            </w:r>
          </w:p>
        </w:tc>
      </w:tr>
      <w:tr w:rsidR="006F3150" w:rsidRPr="00081A5B" w:rsidTr="009C5AC4">
        <w:tc>
          <w:tcPr>
            <w:tcW w:w="3132" w:type="dxa"/>
            <w:vAlign w:val="center"/>
          </w:tcPr>
          <w:p w:rsidR="006F3150" w:rsidRPr="003D39C8" w:rsidRDefault="003D39C8" w:rsidP="009C5AC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Баға</w:t>
            </w:r>
          </w:p>
        </w:tc>
        <w:tc>
          <w:tcPr>
            <w:tcW w:w="6213" w:type="dxa"/>
            <w:vAlign w:val="center"/>
          </w:tcPr>
          <w:p w:rsidR="006F3150" w:rsidRPr="00D5761A" w:rsidRDefault="003D39C8" w:rsidP="00D5761A">
            <w:pPr>
              <w:jc w:val="both"/>
              <w:rPr>
                <w:sz w:val="28"/>
                <w:szCs w:val="28"/>
                <w:lang w:val="kk-KZ"/>
              </w:rPr>
            </w:pPr>
            <w:r w:rsidRPr="003D39C8">
              <w:rPr>
                <w:sz w:val="28"/>
                <w:szCs w:val="28"/>
                <w:lang w:val="kk-KZ"/>
              </w:rPr>
              <w:t>Директорлар кеңесі мен оның комитеттерінің, Директорлар кеңесі төрағасының, мүшелерінің және корпоративтік хатшының қызметін бағалау</w:t>
            </w:r>
          </w:p>
        </w:tc>
      </w:tr>
      <w:tr w:rsidR="006F3150" w:rsidRPr="000F5EF9" w:rsidTr="009C5AC4">
        <w:tc>
          <w:tcPr>
            <w:tcW w:w="3132" w:type="dxa"/>
            <w:vAlign w:val="center"/>
          </w:tcPr>
          <w:p w:rsidR="006F3150" w:rsidRPr="00D5761A" w:rsidRDefault="00D5761A" w:rsidP="009C5AC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ҚР</w:t>
            </w:r>
          </w:p>
        </w:tc>
        <w:tc>
          <w:tcPr>
            <w:tcW w:w="6213" w:type="dxa"/>
            <w:vAlign w:val="center"/>
          </w:tcPr>
          <w:p w:rsidR="006F3150" w:rsidRPr="000F5EF9" w:rsidRDefault="00D5761A" w:rsidP="00D57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Pr="000F5EF9">
              <w:rPr>
                <w:sz w:val="28"/>
                <w:szCs w:val="28"/>
              </w:rPr>
              <w:t>аза</w:t>
            </w:r>
            <w:r>
              <w:rPr>
                <w:sz w:val="28"/>
                <w:szCs w:val="28"/>
                <w:lang w:val="kk-KZ"/>
              </w:rPr>
              <w:t>қ</w:t>
            </w:r>
            <w:r w:rsidRPr="000F5EF9">
              <w:rPr>
                <w:sz w:val="28"/>
                <w:szCs w:val="28"/>
              </w:rPr>
              <w:t xml:space="preserve">стан </w:t>
            </w:r>
            <w:r w:rsidR="006F3150" w:rsidRPr="000F5EF9">
              <w:rPr>
                <w:sz w:val="28"/>
                <w:szCs w:val="28"/>
              </w:rPr>
              <w:t>Республика</w:t>
            </w:r>
            <w:r>
              <w:rPr>
                <w:sz w:val="28"/>
                <w:szCs w:val="28"/>
                <w:lang w:val="kk-KZ"/>
              </w:rPr>
              <w:t>сы</w:t>
            </w:r>
            <w:r w:rsidR="006F3150" w:rsidRPr="000F5EF9">
              <w:rPr>
                <w:sz w:val="28"/>
                <w:szCs w:val="28"/>
              </w:rPr>
              <w:t xml:space="preserve"> </w:t>
            </w:r>
          </w:p>
        </w:tc>
      </w:tr>
      <w:tr w:rsidR="006F3150" w:rsidRPr="000F5EF9" w:rsidTr="009C5AC4">
        <w:tc>
          <w:tcPr>
            <w:tcW w:w="3132" w:type="dxa"/>
            <w:vAlign w:val="center"/>
          </w:tcPr>
          <w:p w:rsidR="006F3150" w:rsidRPr="00D5761A" w:rsidRDefault="006F3150" w:rsidP="009C5AC4">
            <w:pPr>
              <w:jc w:val="both"/>
              <w:rPr>
                <w:sz w:val="28"/>
                <w:szCs w:val="28"/>
                <w:lang w:val="kk-KZ"/>
              </w:rPr>
            </w:pPr>
            <w:r w:rsidRPr="000F5EF9">
              <w:rPr>
                <w:sz w:val="28"/>
                <w:szCs w:val="28"/>
              </w:rPr>
              <w:t>Д</w:t>
            </w:r>
            <w:r w:rsidR="00D5761A">
              <w:rPr>
                <w:sz w:val="28"/>
                <w:szCs w:val="28"/>
                <w:lang w:val="kk-KZ"/>
              </w:rPr>
              <w:t>К</w:t>
            </w:r>
          </w:p>
        </w:tc>
        <w:tc>
          <w:tcPr>
            <w:tcW w:w="6213" w:type="dxa"/>
            <w:vAlign w:val="center"/>
          </w:tcPr>
          <w:p w:rsidR="006F3150" w:rsidRPr="00D5761A" w:rsidRDefault="00D5761A" w:rsidP="009C5AC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Директорлар кеңесі</w:t>
            </w:r>
          </w:p>
        </w:tc>
      </w:tr>
      <w:tr w:rsidR="006F3150" w:rsidRPr="00081A5B" w:rsidTr="009C5AC4">
        <w:tc>
          <w:tcPr>
            <w:tcW w:w="3132" w:type="dxa"/>
            <w:vAlign w:val="center"/>
          </w:tcPr>
          <w:p w:rsidR="006F3150" w:rsidRPr="00D5761A" w:rsidRDefault="00D5761A" w:rsidP="009C5AC4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Қор</w:t>
            </w:r>
          </w:p>
        </w:tc>
        <w:tc>
          <w:tcPr>
            <w:tcW w:w="6213" w:type="dxa"/>
            <w:vAlign w:val="center"/>
          </w:tcPr>
          <w:p w:rsidR="006F3150" w:rsidRPr="00FE4D91" w:rsidRDefault="006F3150" w:rsidP="00081A5B">
            <w:pPr>
              <w:jc w:val="both"/>
              <w:rPr>
                <w:sz w:val="28"/>
                <w:szCs w:val="28"/>
                <w:lang w:val="kk-KZ"/>
              </w:rPr>
            </w:pPr>
            <w:r w:rsidRPr="00FE4D91">
              <w:rPr>
                <w:sz w:val="28"/>
                <w:szCs w:val="28"/>
                <w:lang w:val="kk-KZ"/>
              </w:rPr>
              <w:t>«Сам</w:t>
            </w:r>
            <w:r w:rsidR="00D5761A">
              <w:rPr>
                <w:sz w:val="28"/>
                <w:szCs w:val="28"/>
                <w:lang w:val="kk-KZ"/>
              </w:rPr>
              <w:t>ұрық</w:t>
            </w:r>
            <w:r w:rsidRPr="00FE4D91">
              <w:rPr>
                <w:sz w:val="28"/>
                <w:szCs w:val="28"/>
                <w:lang w:val="kk-KZ"/>
              </w:rPr>
              <w:t>-</w:t>
            </w:r>
            <w:r w:rsidRPr="000F5EF9">
              <w:rPr>
                <w:sz w:val="28"/>
                <w:szCs w:val="28"/>
                <w:lang w:val="kk-KZ"/>
              </w:rPr>
              <w:t>Қ</w:t>
            </w:r>
            <w:r w:rsidRPr="00FE4D91">
              <w:rPr>
                <w:sz w:val="28"/>
                <w:szCs w:val="28"/>
                <w:lang w:val="kk-KZ"/>
              </w:rPr>
              <w:t>азына»</w:t>
            </w:r>
            <w:r w:rsidR="00FE4D91">
              <w:rPr>
                <w:sz w:val="28"/>
                <w:szCs w:val="28"/>
                <w:lang w:val="kk-KZ"/>
              </w:rPr>
              <w:t xml:space="preserve"> </w:t>
            </w:r>
            <w:r w:rsidR="00081A5B">
              <w:rPr>
                <w:sz w:val="28"/>
                <w:szCs w:val="28"/>
                <w:lang w:val="kk-KZ"/>
              </w:rPr>
              <w:t>Ұ</w:t>
            </w:r>
            <w:r w:rsidR="00FE4D91">
              <w:rPr>
                <w:sz w:val="28"/>
                <w:szCs w:val="28"/>
                <w:lang w:val="kk-KZ"/>
              </w:rPr>
              <w:t>лттық әл-ауқат қоры» акционерлік қоғамы</w:t>
            </w:r>
          </w:p>
        </w:tc>
      </w:tr>
    </w:tbl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FE4D91" w:rsidRDefault="00FE4D91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FE4D91" w:rsidRPr="007C26B1" w:rsidRDefault="00FE4D91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6F3150" w:rsidRPr="00FE4D91" w:rsidRDefault="006F3150" w:rsidP="00552222">
      <w:pPr>
        <w:pStyle w:val="a3"/>
        <w:ind w:left="0"/>
        <w:jc w:val="center"/>
        <w:rPr>
          <w:b/>
          <w:bCs/>
          <w:sz w:val="28"/>
          <w:szCs w:val="28"/>
          <w:lang w:val="kk-KZ"/>
        </w:rPr>
      </w:pPr>
    </w:p>
    <w:p w:rsidR="005207A7" w:rsidRPr="007C26B1" w:rsidRDefault="005207A7" w:rsidP="00552222">
      <w:pPr>
        <w:pStyle w:val="a3"/>
        <w:ind w:left="0"/>
        <w:jc w:val="center"/>
        <w:rPr>
          <w:b/>
          <w:bCs/>
          <w:sz w:val="28"/>
          <w:szCs w:val="28"/>
          <w:lang w:val="en-US"/>
        </w:rPr>
      </w:pPr>
      <w:r w:rsidRPr="000F5EF9">
        <w:rPr>
          <w:b/>
          <w:bCs/>
          <w:sz w:val="28"/>
          <w:szCs w:val="28"/>
        </w:rPr>
        <w:t xml:space="preserve">1. </w:t>
      </w:r>
      <w:r w:rsidR="007C26B1">
        <w:rPr>
          <w:b/>
          <w:bCs/>
          <w:sz w:val="28"/>
          <w:szCs w:val="28"/>
          <w:lang w:val="kk-KZ"/>
        </w:rPr>
        <w:t>Жалпы ережелер</w:t>
      </w:r>
      <w:r w:rsidR="007C26B1">
        <w:rPr>
          <w:b/>
          <w:bCs/>
          <w:sz w:val="28"/>
          <w:szCs w:val="28"/>
          <w:lang w:val="en-US"/>
        </w:rPr>
        <w:t xml:space="preserve"> </w:t>
      </w:r>
    </w:p>
    <w:p w:rsidR="00552222" w:rsidRPr="000F5EF9" w:rsidRDefault="00552222" w:rsidP="00552222">
      <w:pPr>
        <w:pStyle w:val="a3"/>
        <w:ind w:left="0"/>
        <w:jc w:val="center"/>
        <w:rPr>
          <w:b/>
          <w:bCs/>
          <w:sz w:val="28"/>
          <w:szCs w:val="28"/>
        </w:rPr>
      </w:pPr>
    </w:p>
    <w:p w:rsidR="00552222" w:rsidRPr="000F5EF9" w:rsidRDefault="007C26B1" w:rsidP="009D0234">
      <w:pPr>
        <w:pStyle w:val="a3"/>
        <w:numPr>
          <w:ilvl w:val="0"/>
          <w:numId w:val="2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kk-KZ"/>
        </w:rPr>
        <w:t>Осы Әдістеме Қоғам</w:t>
      </w:r>
      <w:r w:rsidR="009A76FB">
        <w:rPr>
          <w:bCs/>
          <w:sz w:val="28"/>
          <w:szCs w:val="28"/>
          <w:lang w:val="kk-KZ"/>
        </w:rPr>
        <w:t>ның</w:t>
      </w:r>
      <w:r>
        <w:rPr>
          <w:bCs/>
          <w:sz w:val="28"/>
          <w:szCs w:val="28"/>
          <w:lang w:val="kk-KZ"/>
        </w:rPr>
        <w:t xml:space="preserve"> директорлар кеңесінің және оның комитеттерінің, төрағасының, директорлар кеңесі мүшелерінің және корпоративтік хатшының қызмет</w:t>
      </w:r>
      <w:r w:rsidR="00081A5B">
        <w:rPr>
          <w:bCs/>
          <w:sz w:val="28"/>
          <w:szCs w:val="28"/>
          <w:lang w:val="kk-KZ"/>
        </w:rPr>
        <w:t>тер</w:t>
      </w:r>
      <w:r>
        <w:rPr>
          <w:bCs/>
          <w:sz w:val="28"/>
          <w:szCs w:val="28"/>
          <w:lang w:val="kk-KZ"/>
        </w:rPr>
        <w:t xml:space="preserve">іне бағалау жүргізу процесін реттейді. </w:t>
      </w:r>
    </w:p>
    <w:p w:rsidR="007C26B1" w:rsidRPr="007C26B1" w:rsidRDefault="007C26B1" w:rsidP="009D0234">
      <w:pPr>
        <w:pStyle w:val="a3"/>
        <w:numPr>
          <w:ilvl w:val="0"/>
          <w:numId w:val="2"/>
        </w:numPr>
        <w:tabs>
          <w:tab w:val="left" w:pos="426"/>
        </w:tabs>
        <w:spacing w:after="160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val="kk-KZ"/>
        </w:rPr>
        <w:t xml:space="preserve">Әдістеме «Акционерлік қоғамдар туралы» ҚР Заңына, Корпоративтік басқаруға диагностика жасау әдістемесіне, сондай-ақ корпоративтік басқару саласында жетекші тәжірибеге сәйкес әзірленді. </w:t>
      </w:r>
    </w:p>
    <w:p w:rsidR="007C26B1" w:rsidRPr="00BF78DA" w:rsidRDefault="00BF78DA" w:rsidP="009D0234">
      <w:pPr>
        <w:pStyle w:val="a3"/>
        <w:numPr>
          <w:ilvl w:val="0"/>
          <w:numId w:val="2"/>
        </w:numPr>
        <w:tabs>
          <w:tab w:val="left" w:pos="426"/>
        </w:tabs>
        <w:spacing w:after="16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Бағалау ДК-ның және оның жеке мүшелерінің кәсі</w:t>
      </w:r>
      <w:r w:rsidR="000F4A18">
        <w:rPr>
          <w:sz w:val="28"/>
          <w:szCs w:val="28"/>
          <w:lang w:val="kk-KZ"/>
        </w:rPr>
        <w:t>би шеберлігін</w:t>
      </w:r>
      <w:r>
        <w:rPr>
          <w:sz w:val="28"/>
          <w:szCs w:val="28"/>
          <w:lang w:val="kk-KZ"/>
        </w:rPr>
        <w:t xml:space="preserve"> арттырудың негізгі құралдарының бірі болып табылады. Бағалау жүргізу тәуелсіз директорлар</w:t>
      </w:r>
      <w:r w:rsidR="000F4A18">
        <w:rPr>
          <w:sz w:val="28"/>
          <w:szCs w:val="28"/>
          <w:lang w:val="kk-KZ"/>
        </w:rPr>
        <w:t>ға</w:t>
      </w:r>
      <w:r>
        <w:rPr>
          <w:sz w:val="28"/>
          <w:szCs w:val="28"/>
          <w:lang w:val="kk-KZ"/>
        </w:rPr>
        <w:t xml:space="preserve"> да, акционерлердің өкілдеріне де міндетті болып табылады. Бағалау нәтижелері ДК мүшелерін қайта сайлаған немесе олардың өкіл</w:t>
      </w:r>
      <w:r w:rsidR="000F4A18">
        <w:rPr>
          <w:sz w:val="28"/>
          <w:szCs w:val="28"/>
          <w:lang w:val="kk-KZ"/>
        </w:rPr>
        <w:t>еттіктерін</w:t>
      </w:r>
      <w:r>
        <w:rPr>
          <w:sz w:val="28"/>
          <w:szCs w:val="28"/>
          <w:lang w:val="kk-KZ"/>
        </w:rPr>
        <w:t xml:space="preserve"> мерзім</w:t>
      </w:r>
      <w:r w:rsidR="000F4A18">
        <w:rPr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>нен бұрын тоқтатқан кезде назарға алынады.</w:t>
      </w:r>
    </w:p>
    <w:p w:rsidR="00552222" w:rsidRPr="00C46979" w:rsidRDefault="00552222" w:rsidP="00552222">
      <w:pPr>
        <w:pStyle w:val="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_Toc500861773"/>
      <w:r w:rsidRPr="00C46979">
        <w:rPr>
          <w:rFonts w:ascii="Times New Roman" w:hAnsi="Times New Roman" w:cs="Times New Roman"/>
          <w:sz w:val="28"/>
          <w:szCs w:val="28"/>
          <w:lang w:val="kk-KZ"/>
        </w:rPr>
        <w:t xml:space="preserve">1.1 </w:t>
      </w:r>
      <w:r w:rsidR="00BF78DA" w:rsidRPr="00C46979">
        <w:rPr>
          <w:rFonts w:ascii="Times New Roman" w:hAnsi="Times New Roman" w:cs="Times New Roman"/>
          <w:sz w:val="28"/>
          <w:szCs w:val="28"/>
          <w:lang w:val="kk-KZ"/>
        </w:rPr>
        <w:t xml:space="preserve">Бағалау жүргізудің мақсаты </w:t>
      </w:r>
      <w:r w:rsidR="000F4A18" w:rsidRPr="00C46979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BF78DA" w:rsidRPr="00C46979"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 </w:t>
      </w:r>
      <w:bookmarkEnd w:id="2"/>
    </w:p>
    <w:p w:rsidR="00552222" w:rsidRPr="00C46979" w:rsidRDefault="00081A5B" w:rsidP="009D0234">
      <w:pPr>
        <w:pStyle w:val="a3"/>
        <w:numPr>
          <w:ilvl w:val="0"/>
          <w:numId w:val="2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Бағалау</w:t>
      </w:r>
      <w:r w:rsidR="00BF78DA">
        <w:rPr>
          <w:sz w:val="28"/>
          <w:szCs w:val="28"/>
          <w:lang w:val="kk-KZ"/>
        </w:rPr>
        <w:t xml:space="preserve"> жүргізудің мақсаты ДК, оның комитеттері, Төраға, ДК-ның әрбір мүшесі </w:t>
      </w:r>
      <w:r w:rsidR="00C46979">
        <w:rPr>
          <w:sz w:val="28"/>
          <w:szCs w:val="28"/>
          <w:lang w:val="kk-KZ"/>
        </w:rPr>
        <w:t>мен</w:t>
      </w:r>
      <w:r w:rsidR="00BF78DA">
        <w:rPr>
          <w:sz w:val="28"/>
          <w:szCs w:val="28"/>
          <w:lang w:val="kk-KZ"/>
        </w:rPr>
        <w:t xml:space="preserve"> корпоративтік хатшы жұмысының сапасы мен тиімділігін арттыру және </w:t>
      </w:r>
      <w:r w:rsidR="00C46979">
        <w:rPr>
          <w:sz w:val="28"/>
          <w:szCs w:val="28"/>
          <w:lang w:val="kk-KZ"/>
        </w:rPr>
        <w:t>соның</w:t>
      </w:r>
      <w:r w:rsidR="00BF78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нәтижесінде</w:t>
      </w:r>
      <w:r w:rsidR="00BF78DA">
        <w:rPr>
          <w:sz w:val="28"/>
          <w:szCs w:val="28"/>
          <w:lang w:val="kk-KZ"/>
        </w:rPr>
        <w:t xml:space="preserve"> </w:t>
      </w:r>
      <w:r w:rsidR="00C46979">
        <w:rPr>
          <w:sz w:val="28"/>
          <w:szCs w:val="28"/>
          <w:lang w:val="kk-KZ"/>
        </w:rPr>
        <w:t xml:space="preserve">Қоғамның </w:t>
      </w:r>
      <w:r w:rsidR="00BF78DA">
        <w:rPr>
          <w:sz w:val="28"/>
          <w:szCs w:val="28"/>
          <w:lang w:val="kk-KZ"/>
        </w:rPr>
        <w:t xml:space="preserve">ұзақ мерзімді құнының өсуіне және орнықты дамуына </w:t>
      </w:r>
      <w:r w:rsidR="00C46979">
        <w:rPr>
          <w:sz w:val="28"/>
          <w:szCs w:val="28"/>
          <w:lang w:val="kk-KZ"/>
        </w:rPr>
        <w:t xml:space="preserve">ДК-ның қосатын </w:t>
      </w:r>
      <w:r w:rsidR="00BF78DA">
        <w:rPr>
          <w:sz w:val="28"/>
          <w:szCs w:val="28"/>
          <w:lang w:val="kk-KZ"/>
        </w:rPr>
        <w:t xml:space="preserve">үлесін арттыру болып табылады.  </w:t>
      </w:r>
    </w:p>
    <w:p w:rsidR="00552222" w:rsidRPr="000F5EF9" w:rsidRDefault="0015461F" w:rsidP="009D0234">
      <w:pPr>
        <w:pStyle w:val="a3"/>
        <w:numPr>
          <w:ilvl w:val="0"/>
          <w:numId w:val="2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Бағалау жүргізудің міндеттері:</w:t>
      </w:r>
    </w:p>
    <w:p w:rsidR="00552222" w:rsidRPr="000F5EF9" w:rsidRDefault="0015461F" w:rsidP="009D0234">
      <w:pPr>
        <w:pStyle w:val="a3"/>
        <w:numPr>
          <w:ilvl w:val="0"/>
          <w:numId w:val="3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Бірыңғай қағидаттар мен критерийлер негізінде ДК-ның тиімділігіне талдау жүргізу</w:t>
      </w:r>
      <w:r w:rsidR="00552222" w:rsidRPr="000F5EF9">
        <w:rPr>
          <w:sz w:val="28"/>
          <w:szCs w:val="28"/>
        </w:rPr>
        <w:t>;</w:t>
      </w:r>
    </w:p>
    <w:p w:rsidR="00552222" w:rsidRPr="000F5EF9" w:rsidRDefault="0015461F" w:rsidP="009D0234">
      <w:pPr>
        <w:pStyle w:val="a3"/>
        <w:numPr>
          <w:ilvl w:val="0"/>
          <w:numId w:val="3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Жалпы ДК, оның Комитеттері, Төраға, ДК-ның әрбір мүшесі және корпоративтік хатшы жұмысының тиімділігін анықтау;  </w:t>
      </w:r>
    </w:p>
    <w:p w:rsidR="00552222" w:rsidRPr="000F5EF9" w:rsidRDefault="0015461F" w:rsidP="009D0234">
      <w:pPr>
        <w:pStyle w:val="a3"/>
        <w:numPr>
          <w:ilvl w:val="0"/>
          <w:numId w:val="3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Озық халықаралық тәжірибемен</w:t>
      </w:r>
      <w:r w:rsidR="00C46979">
        <w:rPr>
          <w:sz w:val="28"/>
          <w:szCs w:val="28"/>
          <w:lang w:val="kk-KZ"/>
        </w:rPr>
        <w:t xml:space="preserve"> және</w:t>
      </w:r>
      <w:r>
        <w:rPr>
          <w:sz w:val="28"/>
          <w:szCs w:val="28"/>
          <w:lang w:val="kk-KZ"/>
        </w:rPr>
        <w:t xml:space="preserve"> стандарттармен салыстырғанда ДК жұмысының мықты және әлсіз жақтарын анықтау, сондай-ақ ДК-ның жасырын резервтерін және пайдаланылмайтын әлеуетін анықтау</w:t>
      </w:r>
      <w:r w:rsidR="00552222" w:rsidRPr="000F5EF9">
        <w:rPr>
          <w:sz w:val="28"/>
          <w:szCs w:val="28"/>
        </w:rPr>
        <w:t>;</w:t>
      </w:r>
    </w:p>
    <w:p w:rsidR="00552222" w:rsidRPr="000F5EF9" w:rsidRDefault="0015461F" w:rsidP="009D0234">
      <w:pPr>
        <w:pStyle w:val="a3"/>
        <w:numPr>
          <w:ilvl w:val="0"/>
          <w:numId w:val="3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ДК-ның жұмысын одан әрі жақсарту үшін бағыттар</w:t>
      </w:r>
      <w:r w:rsidR="00CE331F">
        <w:rPr>
          <w:sz w:val="28"/>
          <w:szCs w:val="28"/>
          <w:lang w:val="kk-KZ"/>
        </w:rPr>
        <w:t xml:space="preserve"> мен</w:t>
      </w:r>
      <w:r>
        <w:rPr>
          <w:sz w:val="28"/>
          <w:szCs w:val="28"/>
          <w:lang w:val="kk-KZ"/>
        </w:rPr>
        <w:t xml:space="preserve"> шараларды анықтау</w:t>
      </w:r>
      <w:r w:rsidR="00552222" w:rsidRPr="000F5EF9">
        <w:rPr>
          <w:sz w:val="28"/>
          <w:szCs w:val="28"/>
        </w:rPr>
        <w:t>;</w:t>
      </w:r>
    </w:p>
    <w:p w:rsidR="00552222" w:rsidRPr="000F5EF9" w:rsidRDefault="00CE331F" w:rsidP="009D0234">
      <w:pPr>
        <w:pStyle w:val="a3"/>
        <w:numPr>
          <w:ilvl w:val="0"/>
          <w:numId w:val="3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м</w:t>
      </w:r>
      <w:r w:rsidR="0015461F">
        <w:rPr>
          <w:sz w:val="28"/>
          <w:szCs w:val="28"/>
          <w:lang w:val="kk-KZ"/>
        </w:rPr>
        <w:t>үшелер</w:t>
      </w:r>
      <w:r>
        <w:rPr>
          <w:sz w:val="28"/>
          <w:szCs w:val="28"/>
          <w:lang w:val="kk-KZ"/>
        </w:rPr>
        <w:t>ін</w:t>
      </w:r>
      <w:r w:rsidR="0015461F">
        <w:rPr>
          <w:sz w:val="28"/>
          <w:szCs w:val="28"/>
          <w:lang w:val="kk-KZ"/>
        </w:rPr>
        <w:t>ің тәжірибелерінің, білімінің, дағдыларын</w:t>
      </w:r>
      <w:r>
        <w:rPr>
          <w:sz w:val="28"/>
          <w:szCs w:val="28"/>
          <w:lang w:val="kk-KZ"/>
        </w:rPr>
        <w:t>ы</w:t>
      </w:r>
      <w:r w:rsidR="0015461F">
        <w:rPr>
          <w:sz w:val="28"/>
          <w:szCs w:val="28"/>
          <w:lang w:val="kk-KZ"/>
        </w:rPr>
        <w:t xml:space="preserve">ң және жеке қасиеттерінің қажетті теңгерімі негізінде ДК-ның оңтайлы құрамын қалыптастыру. </w:t>
      </w:r>
    </w:p>
    <w:p w:rsidR="00552222" w:rsidRPr="000F5EF9" w:rsidRDefault="00552222" w:rsidP="00552222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500861774"/>
      <w:r w:rsidRPr="000F5EF9">
        <w:rPr>
          <w:rFonts w:ascii="Times New Roman" w:hAnsi="Times New Roman" w:cs="Times New Roman"/>
          <w:sz w:val="28"/>
          <w:szCs w:val="28"/>
        </w:rPr>
        <w:t xml:space="preserve">1.2 </w:t>
      </w:r>
      <w:r w:rsidR="0015461F">
        <w:rPr>
          <w:rFonts w:ascii="Times New Roman" w:hAnsi="Times New Roman" w:cs="Times New Roman"/>
          <w:sz w:val="28"/>
          <w:szCs w:val="28"/>
          <w:lang w:val="kk-KZ"/>
        </w:rPr>
        <w:t xml:space="preserve">Бағалау жүргізу қағидаттары </w:t>
      </w:r>
      <w:r w:rsidRPr="000F5EF9">
        <w:rPr>
          <w:rFonts w:ascii="Times New Roman" w:hAnsi="Times New Roman" w:cs="Times New Roman"/>
          <w:sz w:val="28"/>
          <w:szCs w:val="28"/>
          <w:lang w:val="ru-RU"/>
        </w:rPr>
        <w:t>(критери</w:t>
      </w:r>
      <w:r w:rsidR="0015461F">
        <w:rPr>
          <w:rFonts w:ascii="Times New Roman" w:hAnsi="Times New Roman" w:cs="Times New Roman"/>
          <w:sz w:val="28"/>
          <w:szCs w:val="28"/>
          <w:lang w:val="ru-RU"/>
        </w:rPr>
        <w:t>йлері</w:t>
      </w:r>
      <w:r w:rsidRPr="000F5EF9">
        <w:rPr>
          <w:rFonts w:ascii="Times New Roman" w:hAnsi="Times New Roman" w:cs="Times New Roman"/>
          <w:sz w:val="28"/>
          <w:szCs w:val="28"/>
          <w:lang w:val="ru-RU"/>
        </w:rPr>
        <w:t>)</w:t>
      </w:r>
      <w:bookmarkEnd w:id="3"/>
    </w:p>
    <w:p w:rsidR="00552222" w:rsidRPr="00E42500" w:rsidRDefault="00E42500" w:rsidP="009D0234">
      <w:pPr>
        <w:pStyle w:val="a3"/>
        <w:numPr>
          <w:ilvl w:val="0"/>
          <w:numId w:val="2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kk-KZ"/>
        </w:rPr>
        <w:t>Бағалау жүргізу  төмендегі қағидаттарға (критерийлерге) сәйкес жүзеге асырылуы тиіс:</w:t>
      </w:r>
    </w:p>
    <w:p w:rsidR="00552222" w:rsidRPr="0039021F" w:rsidRDefault="00E42500" w:rsidP="009D0234">
      <w:pPr>
        <w:pStyle w:val="a3"/>
        <w:numPr>
          <w:ilvl w:val="0"/>
          <w:numId w:val="4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kk-KZ"/>
        </w:rPr>
        <w:t xml:space="preserve">Жүйелілік </w:t>
      </w:r>
      <w:r w:rsidR="00552222" w:rsidRPr="0039021F">
        <w:rPr>
          <w:sz w:val="28"/>
          <w:szCs w:val="28"/>
          <w:lang w:val="en-GB"/>
        </w:rPr>
        <w:t xml:space="preserve">– </w:t>
      </w:r>
      <w:r>
        <w:rPr>
          <w:sz w:val="28"/>
          <w:szCs w:val="28"/>
          <w:lang w:val="kk-KZ"/>
        </w:rPr>
        <w:t xml:space="preserve">бағалау жыл сайын міндетті тәртіпте жүргізіледі, тәуелсіз бағалау кем дегенде үш жылда бір рет жүргізіледі; </w:t>
      </w:r>
    </w:p>
    <w:p w:rsidR="00552222" w:rsidRPr="007E7C19" w:rsidRDefault="00E42500" w:rsidP="009D0234">
      <w:pPr>
        <w:pStyle w:val="a3"/>
        <w:numPr>
          <w:ilvl w:val="0"/>
          <w:numId w:val="4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Кешенділік </w:t>
      </w:r>
      <w:r w:rsidR="00552222" w:rsidRPr="0039021F">
        <w:rPr>
          <w:sz w:val="28"/>
          <w:szCs w:val="28"/>
          <w:lang w:val="en-GB"/>
        </w:rPr>
        <w:t xml:space="preserve">– </w:t>
      </w:r>
      <w:r w:rsidR="007E7C19">
        <w:rPr>
          <w:sz w:val="28"/>
          <w:szCs w:val="28"/>
          <w:lang w:val="kk-KZ"/>
        </w:rPr>
        <w:t>ДК жұмысының тиімділігі ДК-ның шешім қабылда</w:t>
      </w:r>
      <w:r w:rsidR="00BE649F">
        <w:rPr>
          <w:sz w:val="28"/>
          <w:szCs w:val="28"/>
          <w:lang w:val="kk-KZ"/>
        </w:rPr>
        <w:t>йтын</w:t>
      </w:r>
      <w:r w:rsidR="007E7C19">
        <w:rPr>
          <w:sz w:val="28"/>
          <w:szCs w:val="28"/>
          <w:lang w:val="kk-KZ"/>
        </w:rPr>
        <w:t xml:space="preserve"> алқалы орган ретінде қызмет ету тиімділігіне байланысты. </w:t>
      </w:r>
      <w:r w:rsidR="007E7C19">
        <w:rPr>
          <w:sz w:val="28"/>
          <w:szCs w:val="28"/>
          <w:lang w:val="kk-KZ"/>
        </w:rPr>
        <w:lastRenderedPageBreak/>
        <w:t xml:space="preserve">Осыған орай, кешенді бағалау жүргізу қажет, оған ДК </w:t>
      </w:r>
      <w:r w:rsidR="00BE649F">
        <w:rPr>
          <w:sz w:val="28"/>
          <w:szCs w:val="28"/>
          <w:lang w:val="kk-KZ"/>
        </w:rPr>
        <w:t>мен</w:t>
      </w:r>
      <w:r w:rsidR="007E7C19">
        <w:rPr>
          <w:sz w:val="28"/>
          <w:szCs w:val="28"/>
          <w:lang w:val="kk-KZ"/>
        </w:rPr>
        <w:t xml:space="preserve"> оның комитеттері, Төраға, Корпоративтік хатшы және әрбір директор</w:t>
      </w:r>
      <w:r w:rsidR="00BE649F">
        <w:rPr>
          <w:sz w:val="28"/>
          <w:szCs w:val="28"/>
          <w:lang w:val="kk-KZ"/>
        </w:rPr>
        <w:t>д</w:t>
      </w:r>
      <w:r w:rsidR="007E7C19">
        <w:rPr>
          <w:sz w:val="28"/>
          <w:szCs w:val="28"/>
          <w:lang w:val="kk-KZ"/>
        </w:rPr>
        <w:t>ың жеке жұмысына бағалау жүргізу кіреді</w:t>
      </w:r>
      <w:r w:rsidR="00552222" w:rsidRPr="007E7C19">
        <w:rPr>
          <w:sz w:val="28"/>
          <w:szCs w:val="28"/>
          <w:lang w:val="kk-KZ"/>
        </w:rPr>
        <w:t>;</w:t>
      </w:r>
    </w:p>
    <w:p w:rsidR="00552222" w:rsidRPr="00EE4409" w:rsidRDefault="007E7C19" w:rsidP="009D0234">
      <w:pPr>
        <w:pStyle w:val="a3"/>
        <w:numPr>
          <w:ilvl w:val="0"/>
          <w:numId w:val="4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Үздіксіз жақсарту</w:t>
      </w:r>
      <w:r w:rsidR="00552222" w:rsidRPr="00EE4409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 xml:space="preserve">ДК-ның тиімділігін арттыру мақсатында </w:t>
      </w:r>
      <w:r w:rsidR="00EE4409">
        <w:rPr>
          <w:sz w:val="28"/>
          <w:szCs w:val="28"/>
          <w:lang w:val="kk-KZ"/>
        </w:rPr>
        <w:t>оның қызметін үнемі дамыту және оңтайланд</w:t>
      </w:r>
      <w:r w:rsidR="00BE649F">
        <w:rPr>
          <w:sz w:val="28"/>
          <w:szCs w:val="28"/>
          <w:lang w:val="kk-KZ"/>
        </w:rPr>
        <w:t>ы</w:t>
      </w:r>
      <w:r w:rsidR="00EE4409">
        <w:rPr>
          <w:sz w:val="28"/>
          <w:szCs w:val="28"/>
          <w:lang w:val="kk-KZ"/>
        </w:rPr>
        <w:t>ру қажет. Серпінді анықтау мақсатында бағалау нәтижелері өткен жылдардың нәтижелерімен салыстыр</w:t>
      </w:r>
      <w:r w:rsidR="005A34D1">
        <w:rPr>
          <w:sz w:val="28"/>
          <w:szCs w:val="28"/>
          <w:lang w:val="kk-KZ"/>
        </w:rPr>
        <w:t>ыл</w:t>
      </w:r>
      <w:r w:rsidR="00EE4409">
        <w:rPr>
          <w:sz w:val="28"/>
          <w:szCs w:val="28"/>
          <w:lang w:val="kk-KZ"/>
        </w:rPr>
        <w:t>уы тиіс.</w:t>
      </w:r>
      <w:r w:rsidR="00552222" w:rsidRPr="00EE4409">
        <w:rPr>
          <w:sz w:val="28"/>
          <w:szCs w:val="28"/>
          <w:lang w:val="kk-KZ"/>
        </w:rPr>
        <w:t xml:space="preserve"> </w:t>
      </w:r>
      <w:r w:rsidR="00EE4409">
        <w:rPr>
          <w:sz w:val="28"/>
          <w:szCs w:val="28"/>
          <w:lang w:val="kk-KZ"/>
        </w:rPr>
        <w:t>Бұдан бөлек</w:t>
      </w:r>
      <w:r w:rsidR="00552222" w:rsidRPr="00EE4409">
        <w:rPr>
          <w:sz w:val="28"/>
          <w:szCs w:val="28"/>
          <w:lang w:val="kk-KZ"/>
        </w:rPr>
        <w:t xml:space="preserve">, </w:t>
      </w:r>
      <w:r w:rsidR="00EE4409">
        <w:rPr>
          <w:sz w:val="28"/>
          <w:szCs w:val="28"/>
          <w:lang w:val="kk-KZ"/>
        </w:rPr>
        <w:t>барлық директорлар  бағалау жоспарында белгіленген мерзімдерді сақтау</w:t>
      </w:r>
      <w:r w:rsidR="005A34D1">
        <w:rPr>
          <w:sz w:val="28"/>
          <w:szCs w:val="28"/>
          <w:lang w:val="kk-KZ"/>
        </w:rPr>
        <w:t>ы</w:t>
      </w:r>
      <w:r w:rsidR="00EE4409">
        <w:rPr>
          <w:sz w:val="28"/>
          <w:szCs w:val="28"/>
          <w:lang w:val="kk-KZ"/>
        </w:rPr>
        <w:t xml:space="preserve"> және кері байланысты уақы</w:t>
      </w:r>
      <w:r w:rsidR="005A34D1">
        <w:rPr>
          <w:sz w:val="28"/>
          <w:szCs w:val="28"/>
          <w:lang w:val="kk-KZ"/>
        </w:rPr>
        <w:t>тылы</w:t>
      </w:r>
      <w:r w:rsidR="00EE4409">
        <w:rPr>
          <w:sz w:val="28"/>
          <w:szCs w:val="28"/>
          <w:lang w:val="kk-KZ"/>
        </w:rPr>
        <w:t xml:space="preserve"> ұсыну</w:t>
      </w:r>
      <w:r w:rsidR="005A34D1">
        <w:rPr>
          <w:sz w:val="28"/>
          <w:szCs w:val="28"/>
          <w:lang w:val="kk-KZ"/>
        </w:rPr>
        <w:t>ы</w:t>
      </w:r>
      <w:r w:rsidR="00EE4409">
        <w:rPr>
          <w:sz w:val="28"/>
          <w:szCs w:val="28"/>
          <w:lang w:val="kk-KZ"/>
        </w:rPr>
        <w:t xml:space="preserve"> керек</w:t>
      </w:r>
      <w:r w:rsidR="00552222" w:rsidRPr="00EE4409">
        <w:rPr>
          <w:sz w:val="28"/>
          <w:szCs w:val="28"/>
          <w:lang w:val="kk-KZ"/>
        </w:rPr>
        <w:t>;</w:t>
      </w:r>
    </w:p>
    <w:p w:rsidR="00552222" w:rsidRPr="005A34D1" w:rsidRDefault="00552222" w:rsidP="009D0234">
      <w:pPr>
        <w:pStyle w:val="a3"/>
        <w:numPr>
          <w:ilvl w:val="0"/>
          <w:numId w:val="4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  <w:lang w:val="kk-KZ"/>
        </w:rPr>
      </w:pPr>
      <w:r w:rsidRPr="00E044BD">
        <w:rPr>
          <w:sz w:val="28"/>
          <w:szCs w:val="28"/>
          <w:lang w:val="kk-KZ"/>
        </w:rPr>
        <w:t>Реалист</w:t>
      </w:r>
      <w:r w:rsidR="00EE4409">
        <w:rPr>
          <w:sz w:val="28"/>
          <w:szCs w:val="28"/>
          <w:lang w:val="kk-KZ"/>
        </w:rPr>
        <w:t>ік</w:t>
      </w:r>
      <w:r w:rsidRPr="00E044BD">
        <w:rPr>
          <w:sz w:val="28"/>
          <w:szCs w:val="28"/>
          <w:lang w:val="kk-KZ"/>
        </w:rPr>
        <w:t xml:space="preserve"> – </w:t>
      </w:r>
      <w:r w:rsidR="00EE4409">
        <w:rPr>
          <w:sz w:val="28"/>
          <w:szCs w:val="28"/>
          <w:lang w:val="kk-KZ"/>
        </w:rPr>
        <w:t xml:space="preserve">бағалау Қоғамның барлық директорларының және өкілдерінің </w:t>
      </w:r>
      <w:r w:rsidR="00E044BD">
        <w:rPr>
          <w:sz w:val="28"/>
          <w:szCs w:val="28"/>
          <w:lang w:val="kk-KZ"/>
        </w:rPr>
        <w:t>қатыстыр</w:t>
      </w:r>
      <w:r w:rsidR="005A34D1">
        <w:rPr>
          <w:sz w:val="28"/>
          <w:szCs w:val="28"/>
          <w:lang w:val="kk-KZ"/>
        </w:rPr>
        <w:t>ылуы</w:t>
      </w:r>
      <w:r w:rsidR="00E044BD">
        <w:rPr>
          <w:sz w:val="28"/>
          <w:szCs w:val="28"/>
          <w:lang w:val="kk-KZ"/>
        </w:rPr>
        <w:t>, ашықтығы және адалды</w:t>
      </w:r>
      <w:r w:rsidR="005A34D1">
        <w:rPr>
          <w:sz w:val="28"/>
          <w:szCs w:val="28"/>
          <w:lang w:val="kk-KZ"/>
        </w:rPr>
        <w:t>ғы</w:t>
      </w:r>
      <w:r w:rsidR="00E044BD">
        <w:rPr>
          <w:sz w:val="28"/>
          <w:szCs w:val="28"/>
          <w:lang w:val="kk-KZ"/>
        </w:rPr>
        <w:t xml:space="preserve"> негізінде жүргізіледі.</w:t>
      </w:r>
      <w:r w:rsidRPr="00E044BD">
        <w:rPr>
          <w:sz w:val="28"/>
          <w:szCs w:val="28"/>
          <w:lang w:val="kk-KZ"/>
        </w:rPr>
        <w:t xml:space="preserve"> </w:t>
      </w:r>
      <w:r w:rsidR="00E044BD">
        <w:rPr>
          <w:sz w:val="28"/>
          <w:szCs w:val="28"/>
          <w:lang w:val="kk-KZ"/>
        </w:rPr>
        <w:t xml:space="preserve">Жауаптар </w:t>
      </w:r>
      <w:r w:rsidR="00EA6A11">
        <w:rPr>
          <w:sz w:val="28"/>
          <w:szCs w:val="28"/>
          <w:lang w:val="kk-KZ"/>
        </w:rPr>
        <w:t>респондент</w:t>
      </w:r>
      <w:r w:rsidR="00E044BD">
        <w:rPr>
          <w:sz w:val="28"/>
          <w:szCs w:val="28"/>
          <w:lang w:val="kk-KZ"/>
        </w:rPr>
        <w:t xml:space="preserve"> қалай қабылдаса,</w:t>
      </w:r>
      <w:r w:rsidR="005A34D1">
        <w:rPr>
          <w:sz w:val="28"/>
          <w:szCs w:val="28"/>
          <w:lang w:val="kk-KZ"/>
        </w:rPr>
        <w:t xml:space="preserve"> солай,</w:t>
      </w:r>
      <w:r w:rsidR="00E044BD">
        <w:rPr>
          <w:sz w:val="28"/>
          <w:szCs w:val="28"/>
          <w:lang w:val="kk-KZ"/>
        </w:rPr>
        <w:t xml:space="preserve"> шынайы жағдайды көрсетуі тиіс</w:t>
      </w:r>
      <w:r w:rsidRPr="005A34D1">
        <w:rPr>
          <w:sz w:val="28"/>
          <w:szCs w:val="28"/>
          <w:lang w:val="kk-KZ"/>
        </w:rPr>
        <w:t>;</w:t>
      </w:r>
    </w:p>
    <w:p w:rsidR="005207A7" w:rsidRPr="001A0A2A" w:rsidRDefault="00E044BD" w:rsidP="009D0234">
      <w:pPr>
        <w:pStyle w:val="a3"/>
        <w:numPr>
          <w:ilvl w:val="0"/>
          <w:numId w:val="4"/>
        </w:numPr>
        <w:tabs>
          <w:tab w:val="left" w:pos="426"/>
        </w:tabs>
        <w:spacing w:after="160"/>
        <w:ind w:left="0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Құпиялылық </w:t>
      </w:r>
      <w:r w:rsidR="00552222" w:rsidRPr="001A0A2A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 xml:space="preserve">құпиялылық барлық қатысушыларға қатысты сақталуы тиіс, нәтижелер </w:t>
      </w:r>
      <w:r w:rsidR="001A0A2A">
        <w:rPr>
          <w:sz w:val="28"/>
          <w:szCs w:val="28"/>
          <w:lang w:val="kk-KZ"/>
        </w:rPr>
        <w:t>сұралған адамның</w:t>
      </w:r>
      <w:r>
        <w:rPr>
          <w:sz w:val="28"/>
          <w:szCs w:val="28"/>
          <w:lang w:val="kk-KZ"/>
        </w:rPr>
        <w:t xml:space="preserve"> пікіріне сілтеме</w:t>
      </w:r>
      <w:r w:rsidR="001A0A2A">
        <w:rPr>
          <w:sz w:val="28"/>
          <w:szCs w:val="28"/>
          <w:lang w:val="kk-KZ"/>
        </w:rPr>
        <w:t xml:space="preserve"> жасалмай, жалпылама тү</w:t>
      </w:r>
      <w:r>
        <w:rPr>
          <w:sz w:val="28"/>
          <w:szCs w:val="28"/>
          <w:lang w:val="kk-KZ"/>
        </w:rPr>
        <w:t xml:space="preserve">рде ғана ұсынылады.  </w:t>
      </w:r>
    </w:p>
    <w:p w:rsidR="00552222" w:rsidRPr="001A0A2A" w:rsidRDefault="00552222" w:rsidP="005B70DA">
      <w:pPr>
        <w:tabs>
          <w:tab w:val="left" w:pos="426"/>
        </w:tabs>
        <w:spacing w:after="160"/>
        <w:jc w:val="both"/>
        <w:rPr>
          <w:sz w:val="28"/>
          <w:szCs w:val="28"/>
          <w:lang w:val="kk-KZ"/>
        </w:rPr>
      </w:pPr>
    </w:p>
    <w:p w:rsidR="00D131F2" w:rsidRPr="00440538" w:rsidRDefault="00D131F2" w:rsidP="00D131F2">
      <w:pPr>
        <w:pStyle w:val="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_Toc500861775"/>
      <w:r w:rsidRPr="0044053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044BD" w:rsidRPr="00440538">
        <w:rPr>
          <w:rFonts w:ascii="Times New Roman" w:hAnsi="Times New Roman" w:cs="Times New Roman"/>
          <w:sz w:val="28"/>
          <w:szCs w:val="28"/>
          <w:lang w:val="kk-KZ"/>
        </w:rPr>
        <w:t>-тарау</w:t>
      </w:r>
      <w:r w:rsidRPr="0044053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044BD" w:rsidRPr="00440538">
        <w:rPr>
          <w:rFonts w:ascii="Times New Roman" w:hAnsi="Times New Roman" w:cs="Times New Roman"/>
          <w:sz w:val="28"/>
          <w:szCs w:val="28"/>
          <w:lang w:val="kk-KZ"/>
        </w:rPr>
        <w:t xml:space="preserve">БАҒАЛАУ ЖҮРГІЗУ ТӘСІЛДЕРІ </w:t>
      </w:r>
      <w:r w:rsidR="001A0A2A" w:rsidRPr="00440538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E044BD" w:rsidRPr="00440538">
        <w:rPr>
          <w:rFonts w:ascii="Times New Roman" w:hAnsi="Times New Roman" w:cs="Times New Roman"/>
          <w:sz w:val="28"/>
          <w:szCs w:val="28"/>
          <w:lang w:val="kk-KZ"/>
        </w:rPr>
        <w:t xml:space="preserve"> КЕЗЕҢДЕРІ </w:t>
      </w:r>
      <w:bookmarkEnd w:id="4"/>
    </w:p>
    <w:p w:rsidR="00D131F2" w:rsidRPr="000F5EF9" w:rsidRDefault="00D131F2" w:rsidP="00D131F2">
      <w:pPr>
        <w:pStyle w:val="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_Toc500861776"/>
      <w:r w:rsidRPr="000F5EF9">
        <w:rPr>
          <w:rFonts w:ascii="Times New Roman" w:hAnsi="Times New Roman" w:cs="Times New Roman"/>
          <w:sz w:val="28"/>
          <w:szCs w:val="28"/>
          <w:lang w:val="ru-RU"/>
        </w:rPr>
        <w:t xml:space="preserve">2.1 </w:t>
      </w:r>
      <w:r w:rsidR="00E044BD">
        <w:rPr>
          <w:rFonts w:ascii="Times New Roman" w:hAnsi="Times New Roman" w:cs="Times New Roman"/>
          <w:sz w:val="28"/>
          <w:szCs w:val="28"/>
          <w:lang w:val="ru-RU"/>
        </w:rPr>
        <w:t>Бағалау түрлері және тәсілдер</w:t>
      </w:r>
      <w:bookmarkEnd w:id="5"/>
      <w:r w:rsidR="001A0A2A">
        <w:rPr>
          <w:rFonts w:ascii="Times New Roman" w:hAnsi="Times New Roman" w:cs="Times New Roman"/>
          <w:sz w:val="28"/>
          <w:szCs w:val="28"/>
          <w:lang w:val="ru-RU"/>
        </w:rPr>
        <w:t>і</w:t>
      </w:r>
    </w:p>
    <w:p w:rsidR="00D131F2" w:rsidRPr="0039021F" w:rsidRDefault="00467268" w:rsidP="009D0234">
      <w:pPr>
        <w:pStyle w:val="a3"/>
        <w:numPr>
          <w:ilvl w:val="0"/>
          <w:numId w:val="2"/>
        </w:numPr>
        <w:tabs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Бағалау бірнеше кезеңдерге бөлінеді, оның соңғы нәтижесі ДК, директорлар </w:t>
      </w:r>
      <w:r w:rsidR="00DC4BAC">
        <w:rPr>
          <w:sz w:val="28"/>
          <w:szCs w:val="28"/>
          <w:lang w:val="kk-KZ"/>
        </w:rPr>
        <w:t>мен</w:t>
      </w:r>
      <w:r>
        <w:rPr>
          <w:sz w:val="28"/>
          <w:szCs w:val="28"/>
          <w:lang w:val="kk-KZ"/>
        </w:rPr>
        <w:t xml:space="preserve"> жалпы Қоғам</w:t>
      </w:r>
      <w:r w:rsidR="00DC4BAC">
        <w:rPr>
          <w:sz w:val="28"/>
          <w:szCs w:val="28"/>
          <w:lang w:val="kk-KZ"/>
        </w:rPr>
        <w:t>ның</w:t>
      </w:r>
      <w:r>
        <w:rPr>
          <w:sz w:val="28"/>
          <w:szCs w:val="28"/>
          <w:lang w:val="kk-KZ"/>
        </w:rPr>
        <w:t xml:space="preserve"> жұмысының тиімділігін арттыру болып табылады. Алынған нәтижелер </w:t>
      </w:r>
      <w:r w:rsidR="00DC4BAC">
        <w:rPr>
          <w:sz w:val="28"/>
          <w:szCs w:val="28"/>
          <w:lang w:val="kk-KZ"/>
        </w:rPr>
        <w:t>мен</w:t>
      </w:r>
      <w:r>
        <w:rPr>
          <w:sz w:val="28"/>
          <w:szCs w:val="28"/>
          <w:lang w:val="kk-KZ"/>
        </w:rPr>
        <w:t xml:space="preserve"> жасалған қорытындылар мазмұнды, </w:t>
      </w:r>
      <w:r w:rsidR="00DC4BAC">
        <w:rPr>
          <w:sz w:val="28"/>
          <w:szCs w:val="28"/>
          <w:lang w:val="kk-KZ"/>
        </w:rPr>
        <w:t>шынайы</w:t>
      </w:r>
      <w:r>
        <w:rPr>
          <w:sz w:val="28"/>
          <w:szCs w:val="28"/>
          <w:lang w:val="kk-KZ"/>
        </w:rPr>
        <w:t xml:space="preserve"> және тәжірибеде қолдан</w:t>
      </w:r>
      <w:r w:rsidR="00DC4BAC">
        <w:rPr>
          <w:sz w:val="28"/>
          <w:szCs w:val="28"/>
          <w:lang w:val="kk-KZ"/>
        </w:rPr>
        <w:t>уға болатындай</w:t>
      </w:r>
      <w:r>
        <w:rPr>
          <w:sz w:val="28"/>
          <w:szCs w:val="28"/>
          <w:lang w:val="kk-KZ"/>
        </w:rPr>
        <w:t xml:space="preserve"> болуы тиіс. </w:t>
      </w:r>
    </w:p>
    <w:p w:rsidR="00D131F2" w:rsidRPr="0039021F" w:rsidRDefault="00467268" w:rsidP="009D0234">
      <w:pPr>
        <w:pStyle w:val="a3"/>
        <w:numPr>
          <w:ilvl w:val="0"/>
          <w:numId w:val="2"/>
        </w:numPr>
        <w:tabs>
          <w:tab w:val="left" w:pos="851"/>
        </w:tabs>
        <w:spacing w:after="160"/>
        <w:ind w:left="-284" w:firstLine="710"/>
        <w:jc w:val="both"/>
        <w:rPr>
          <w:bCs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ДК-</w:t>
      </w:r>
      <w:r w:rsidR="00DC4BAC">
        <w:rPr>
          <w:sz w:val="28"/>
          <w:szCs w:val="28"/>
          <w:lang w:val="kk-KZ"/>
        </w:rPr>
        <w:t>ны</w:t>
      </w:r>
      <w:r>
        <w:rPr>
          <w:sz w:val="28"/>
          <w:szCs w:val="28"/>
          <w:lang w:val="kk-KZ"/>
        </w:rPr>
        <w:t xml:space="preserve"> бағалау ДК-ның өз күшімен жылына бір рет және тәуелсіз консультанттарды тарта отырып, кемінде үш жылда бір рет жүргізілуі тиіс</w:t>
      </w:r>
      <w:r w:rsidR="00D131F2" w:rsidRPr="0039021F">
        <w:rPr>
          <w:sz w:val="28"/>
          <w:szCs w:val="28"/>
          <w:lang w:val="kk-KZ"/>
        </w:rPr>
        <w:t>.</w:t>
      </w:r>
    </w:p>
    <w:p w:rsidR="00D131F2" w:rsidRPr="0039021F" w:rsidRDefault="00467268" w:rsidP="009D0234">
      <w:pPr>
        <w:pStyle w:val="a3"/>
        <w:numPr>
          <w:ilvl w:val="0"/>
          <w:numId w:val="2"/>
        </w:numPr>
        <w:tabs>
          <w:tab w:val="left" w:pos="851"/>
        </w:tabs>
        <w:spacing w:after="160"/>
        <w:ind w:left="-284" w:firstLine="710"/>
        <w:jc w:val="both"/>
        <w:rPr>
          <w:bCs/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Сауалнама жүргізу</w:t>
      </w:r>
      <w:r w:rsidR="006E3F0D">
        <w:rPr>
          <w:sz w:val="28"/>
          <w:szCs w:val="28"/>
          <w:lang w:val="kk-KZ"/>
        </w:rPr>
        <w:t>г</w:t>
      </w:r>
      <w:r>
        <w:rPr>
          <w:sz w:val="28"/>
          <w:szCs w:val="28"/>
          <w:lang w:val="kk-KZ"/>
        </w:rPr>
        <w:t xml:space="preserve">е және/немесе сұхбаттасуға қатысуды қоспағанда ешбір директор өз қызметін бағалау процесіне қатыстырылмауы тиіс. </w:t>
      </w:r>
    </w:p>
    <w:p w:rsidR="00D131F2" w:rsidRPr="006E3F0D" w:rsidRDefault="00D131F2" w:rsidP="00D131F2">
      <w:pPr>
        <w:pStyle w:val="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_Toc500861777"/>
      <w:r w:rsidRPr="006E3F0D">
        <w:rPr>
          <w:rFonts w:ascii="Times New Roman" w:hAnsi="Times New Roman" w:cs="Times New Roman"/>
          <w:sz w:val="28"/>
          <w:szCs w:val="28"/>
          <w:lang w:val="kk-KZ"/>
        </w:rPr>
        <w:t xml:space="preserve">2.2. </w:t>
      </w:r>
      <w:r w:rsidR="00467268" w:rsidRPr="006E3F0D">
        <w:rPr>
          <w:rFonts w:ascii="Times New Roman" w:hAnsi="Times New Roman" w:cs="Times New Roman"/>
          <w:sz w:val="28"/>
          <w:szCs w:val="28"/>
          <w:lang w:val="kk-KZ"/>
        </w:rPr>
        <w:t>Бағалау</w:t>
      </w:r>
      <w:r w:rsidR="006E3F0D" w:rsidRPr="006E3F0D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467268" w:rsidRPr="006E3F0D"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 және олардың рөлдері </w:t>
      </w:r>
      <w:bookmarkEnd w:id="6"/>
    </w:p>
    <w:p w:rsidR="00D131F2" w:rsidRPr="00440538" w:rsidRDefault="00467268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Жыл сайын мына тұлғаларға / тұлғалар тобына бағалау жүргізіледі: </w:t>
      </w:r>
    </w:p>
    <w:p w:rsidR="00D131F2" w:rsidRPr="000F5EF9" w:rsidRDefault="00467268" w:rsidP="009D0234">
      <w:pPr>
        <w:pStyle w:val="a3"/>
        <w:numPr>
          <w:ilvl w:val="0"/>
          <w:numId w:val="5"/>
        </w:numPr>
        <w:tabs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Жалпы ДК-ға</w:t>
      </w:r>
      <w:r w:rsidR="00D131F2" w:rsidRPr="000F5EF9">
        <w:rPr>
          <w:sz w:val="28"/>
          <w:szCs w:val="28"/>
        </w:rPr>
        <w:t>;</w:t>
      </w:r>
    </w:p>
    <w:p w:rsidR="00D131F2" w:rsidRPr="000F5EF9" w:rsidRDefault="00467268" w:rsidP="009D0234">
      <w:pPr>
        <w:pStyle w:val="a3"/>
        <w:numPr>
          <w:ilvl w:val="0"/>
          <w:numId w:val="5"/>
        </w:numPr>
        <w:tabs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ДК-ның </w:t>
      </w:r>
      <w:r w:rsidR="00215501">
        <w:rPr>
          <w:sz w:val="28"/>
          <w:szCs w:val="28"/>
        </w:rPr>
        <w:t>к</w:t>
      </w:r>
      <w:r w:rsidR="00D131F2" w:rsidRPr="000F5EF9">
        <w:rPr>
          <w:sz w:val="28"/>
          <w:szCs w:val="28"/>
        </w:rPr>
        <w:t>омитет</w:t>
      </w:r>
      <w:r>
        <w:rPr>
          <w:sz w:val="28"/>
          <w:szCs w:val="28"/>
          <w:lang w:val="kk-KZ"/>
        </w:rPr>
        <w:t>теріне</w:t>
      </w:r>
      <w:r w:rsidR="00D131F2" w:rsidRPr="000F5EF9">
        <w:rPr>
          <w:sz w:val="28"/>
          <w:szCs w:val="28"/>
        </w:rPr>
        <w:t xml:space="preserve">; </w:t>
      </w:r>
    </w:p>
    <w:p w:rsidR="00D131F2" w:rsidRPr="000F5EF9" w:rsidRDefault="00215501" w:rsidP="009D0234">
      <w:pPr>
        <w:pStyle w:val="a3"/>
        <w:numPr>
          <w:ilvl w:val="0"/>
          <w:numId w:val="5"/>
        </w:numPr>
        <w:tabs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ДК-ның төрағасына</w:t>
      </w:r>
      <w:r w:rsidR="00D131F2" w:rsidRPr="000F5EF9">
        <w:rPr>
          <w:sz w:val="28"/>
          <w:szCs w:val="28"/>
        </w:rPr>
        <w:t xml:space="preserve">; </w:t>
      </w:r>
    </w:p>
    <w:p w:rsidR="00D131F2" w:rsidRPr="000F5EF9" w:rsidRDefault="00D131F2" w:rsidP="009D0234">
      <w:pPr>
        <w:pStyle w:val="a3"/>
        <w:numPr>
          <w:ilvl w:val="0"/>
          <w:numId w:val="5"/>
        </w:numPr>
        <w:tabs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 w:rsidRPr="000F5EF9">
        <w:rPr>
          <w:sz w:val="28"/>
          <w:szCs w:val="28"/>
        </w:rPr>
        <w:t>Корпоратив</w:t>
      </w:r>
      <w:r w:rsidR="00215501">
        <w:rPr>
          <w:sz w:val="28"/>
          <w:szCs w:val="28"/>
          <w:lang w:val="kk-KZ"/>
        </w:rPr>
        <w:t>тік хатш</w:t>
      </w:r>
      <w:r w:rsidR="006E3F0D">
        <w:rPr>
          <w:sz w:val="28"/>
          <w:szCs w:val="28"/>
          <w:lang w:val="kk-KZ"/>
        </w:rPr>
        <w:t>ы</w:t>
      </w:r>
      <w:r w:rsidR="00215501">
        <w:rPr>
          <w:sz w:val="28"/>
          <w:szCs w:val="28"/>
          <w:lang w:val="kk-KZ"/>
        </w:rPr>
        <w:t>ға</w:t>
      </w:r>
      <w:r w:rsidRPr="000F5EF9">
        <w:rPr>
          <w:sz w:val="28"/>
          <w:szCs w:val="28"/>
        </w:rPr>
        <w:t xml:space="preserve">; </w:t>
      </w:r>
    </w:p>
    <w:p w:rsidR="00D131F2" w:rsidRPr="000F5EF9" w:rsidRDefault="006E3F0D" w:rsidP="009D0234">
      <w:pPr>
        <w:pStyle w:val="a3"/>
        <w:numPr>
          <w:ilvl w:val="0"/>
          <w:numId w:val="5"/>
        </w:numPr>
        <w:tabs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Ә</w:t>
      </w:r>
      <w:r w:rsidR="00215501">
        <w:rPr>
          <w:sz w:val="28"/>
          <w:szCs w:val="28"/>
          <w:lang w:val="kk-KZ"/>
        </w:rPr>
        <w:t xml:space="preserve">рбір </w:t>
      </w:r>
      <w:r>
        <w:rPr>
          <w:sz w:val="28"/>
          <w:szCs w:val="28"/>
          <w:lang w:val="kk-KZ"/>
        </w:rPr>
        <w:t xml:space="preserve">жеке </w:t>
      </w:r>
      <w:r w:rsidR="00215501">
        <w:rPr>
          <w:sz w:val="28"/>
          <w:szCs w:val="28"/>
          <w:lang w:val="kk-KZ"/>
        </w:rPr>
        <w:t>директорға</w:t>
      </w:r>
      <w:r w:rsidR="00D131F2" w:rsidRPr="000F5EF9">
        <w:rPr>
          <w:sz w:val="28"/>
          <w:szCs w:val="28"/>
        </w:rPr>
        <w:t xml:space="preserve">. </w:t>
      </w:r>
    </w:p>
    <w:p w:rsidR="00D131F2" w:rsidRPr="000F5EF9" w:rsidRDefault="00215501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ДК төрағасы барлық процеске жауап береді, тәсілді таңдайды және бағалау қорытындылары бойынша қалыптастырылған (қажет болған жағдайда) ДК-ны дамыту жөніндегі іс-шаралар жоспарының орындалуын бақылайды.  </w:t>
      </w:r>
    </w:p>
    <w:p w:rsidR="00D131F2" w:rsidRPr="000F5EF9" w:rsidRDefault="00215501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 xml:space="preserve">ТСК Төрағасы </w:t>
      </w:r>
      <w:r w:rsidR="00114784">
        <w:rPr>
          <w:sz w:val="28"/>
          <w:szCs w:val="28"/>
          <w:lang w:val="kk-KZ"/>
        </w:rPr>
        <w:t xml:space="preserve">мен </w:t>
      </w:r>
      <w:r>
        <w:rPr>
          <w:sz w:val="28"/>
          <w:szCs w:val="28"/>
          <w:lang w:val="kk-KZ"/>
        </w:rPr>
        <w:t>Аға тәуелсіз директор ДК Төрағасы</w:t>
      </w:r>
      <w:r w:rsidR="003E3DAC">
        <w:rPr>
          <w:sz w:val="28"/>
          <w:szCs w:val="28"/>
          <w:lang w:val="kk-KZ"/>
        </w:rPr>
        <w:t>н бағалау процесіне жауапты және ДК директорлары мен Төрағасы арасында</w:t>
      </w:r>
      <w:r w:rsidR="00114784">
        <w:rPr>
          <w:sz w:val="28"/>
          <w:szCs w:val="28"/>
          <w:lang w:val="kk-KZ"/>
        </w:rPr>
        <w:t>ғы</w:t>
      </w:r>
      <w:r w:rsidR="003E3DAC">
        <w:rPr>
          <w:sz w:val="28"/>
          <w:szCs w:val="28"/>
          <w:lang w:val="kk-KZ"/>
        </w:rPr>
        <w:t xml:space="preserve"> байланыстырушы топ болып табылады.</w:t>
      </w:r>
      <w:r w:rsidR="00D131F2" w:rsidRPr="000F5EF9">
        <w:rPr>
          <w:sz w:val="28"/>
          <w:szCs w:val="28"/>
        </w:rPr>
        <w:t xml:space="preserve"> </w:t>
      </w:r>
    </w:p>
    <w:p w:rsidR="00D131F2" w:rsidRPr="000F5EF9" w:rsidRDefault="003E3DAC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Комитеттердің Төрағалары </w:t>
      </w:r>
      <w:r w:rsidR="00E773EA">
        <w:rPr>
          <w:sz w:val="28"/>
          <w:szCs w:val="28"/>
          <w:lang w:val="kk-KZ"/>
        </w:rPr>
        <w:t>өздері басқаратын комитеттер</w:t>
      </w:r>
      <w:r w:rsidR="00114784">
        <w:rPr>
          <w:sz w:val="28"/>
          <w:szCs w:val="28"/>
          <w:lang w:val="kk-KZ"/>
        </w:rPr>
        <w:t>дің</w:t>
      </w:r>
      <w:r w:rsidR="00E773EA">
        <w:rPr>
          <w:sz w:val="28"/>
          <w:szCs w:val="28"/>
          <w:lang w:val="kk-KZ"/>
        </w:rPr>
        <w:t xml:space="preserve"> жұмысының тиімділігіне бағалау жүргізу процесіне жауапты. </w:t>
      </w:r>
    </w:p>
    <w:p w:rsidR="00D131F2" w:rsidRPr="000F5EF9" w:rsidRDefault="007749E6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Сыртқы бағалауды жүргіз</w:t>
      </w:r>
      <w:r w:rsidR="00E773EA">
        <w:rPr>
          <w:sz w:val="28"/>
          <w:szCs w:val="28"/>
          <w:lang w:val="kk-KZ"/>
        </w:rPr>
        <w:t>ген жағдайда тәуелсіз консультант  модератор және әдіскер ретінде</w:t>
      </w:r>
      <w:r>
        <w:rPr>
          <w:sz w:val="28"/>
          <w:szCs w:val="28"/>
          <w:lang w:val="kk-KZ"/>
        </w:rPr>
        <w:t xml:space="preserve"> қызмет етеді.</w:t>
      </w:r>
      <w:r w:rsidR="00D131F2" w:rsidRPr="000F5EF9">
        <w:rPr>
          <w:sz w:val="28"/>
          <w:szCs w:val="28"/>
        </w:rPr>
        <w:t xml:space="preserve"> Консультант </w:t>
      </w:r>
      <w:r>
        <w:rPr>
          <w:sz w:val="28"/>
          <w:szCs w:val="28"/>
          <w:lang w:val="kk-KZ"/>
        </w:rPr>
        <w:t xml:space="preserve">процесті ұйымдастырады және үйлестіреді. </w:t>
      </w:r>
      <w:r w:rsidR="00D131F2" w:rsidRPr="000F5EF9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Сараптама</w:t>
      </w:r>
      <w:r w:rsidR="00D131F2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кәсіби білім  және аталған салада</w:t>
      </w:r>
      <w:r w:rsidR="00D62A8C">
        <w:rPr>
          <w:sz w:val="28"/>
          <w:szCs w:val="28"/>
          <w:lang w:val="kk-KZ"/>
        </w:rPr>
        <w:t>ғы</w:t>
      </w:r>
      <w:r>
        <w:rPr>
          <w:sz w:val="28"/>
          <w:szCs w:val="28"/>
          <w:lang w:val="kk-KZ"/>
        </w:rPr>
        <w:t xml:space="preserve"> іс жүзіндегі тәжірибе талдау</w:t>
      </w:r>
      <w:r w:rsidR="00D62A8C">
        <w:rPr>
          <w:sz w:val="28"/>
          <w:szCs w:val="28"/>
          <w:lang w:val="kk-KZ"/>
        </w:rPr>
        <w:t xml:space="preserve"> мен</w:t>
      </w:r>
      <w:r>
        <w:rPr>
          <w:sz w:val="28"/>
          <w:szCs w:val="28"/>
          <w:lang w:val="kk-KZ"/>
        </w:rPr>
        <w:t xml:space="preserve"> жұмыс сапасы деңгейін</w:t>
      </w:r>
      <w:r w:rsidR="0076315C">
        <w:rPr>
          <w:sz w:val="28"/>
          <w:szCs w:val="28"/>
          <w:lang w:val="kk-KZ"/>
        </w:rPr>
        <w:t>ің</w:t>
      </w:r>
      <w:r>
        <w:rPr>
          <w:sz w:val="28"/>
          <w:szCs w:val="28"/>
          <w:lang w:val="kk-KZ"/>
        </w:rPr>
        <w:t xml:space="preserve"> </w:t>
      </w:r>
      <w:r w:rsidR="0076315C">
        <w:rPr>
          <w:sz w:val="28"/>
          <w:szCs w:val="28"/>
          <w:lang w:val="kk-KZ"/>
        </w:rPr>
        <w:t xml:space="preserve">жоғары болуын </w:t>
      </w:r>
      <w:r>
        <w:rPr>
          <w:sz w:val="28"/>
          <w:szCs w:val="28"/>
          <w:lang w:val="kk-KZ"/>
        </w:rPr>
        <w:t>қамтамасыз етеді.</w:t>
      </w:r>
    </w:p>
    <w:p w:rsidR="00D131F2" w:rsidRPr="000F5EF9" w:rsidRDefault="00D131F2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 w:rsidRPr="000F5EF9">
        <w:rPr>
          <w:sz w:val="28"/>
          <w:szCs w:val="28"/>
        </w:rPr>
        <w:t>Корпоратив</w:t>
      </w:r>
      <w:r w:rsidR="007749E6">
        <w:rPr>
          <w:sz w:val="28"/>
          <w:szCs w:val="28"/>
          <w:lang w:val="kk-KZ"/>
        </w:rPr>
        <w:t>тік хатшы өзін-өзі бағалау жүргізгенге дейін сауалнама-сұрауларды әзірлеуге, сондай-ақ мыналар бойынша статистикалық деректерді (</w:t>
      </w:r>
      <w:r w:rsidR="0076315C">
        <w:rPr>
          <w:sz w:val="28"/>
          <w:szCs w:val="28"/>
          <w:lang w:val="kk-KZ"/>
        </w:rPr>
        <w:t xml:space="preserve">мұнымен </w:t>
      </w:r>
      <w:r w:rsidR="007749E6">
        <w:rPr>
          <w:sz w:val="28"/>
          <w:szCs w:val="28"/>
          <w:lang w:val="kk-KZ"/>
        </w:rPr>
        <w:t>шектелмей) дайындауға жауапты</w:t>
      </w:r>
      <w:r w:rsidRPr="000F5EF9">
        <w:rPr>
          <w:sz w:val="28"/>
          <w:szCs w:val="28"/>
        </w:rPr>
        <w:t>:</w:t>
      </w:r>
    </w:p>
    <w:p w:rsidR="00D131F2" w:rsidRPr="000F5EF9" w:rsidRDefault="007749E6" w:rsidP="009D0234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spacing w:after="160"/>
        <w:jc w:val="both"/>
        <w:rPr>
          <w:sz w:val="28"/>
          <w:szCs w:val="28"/>
        </w:rPr>
      </w:pPr>
      <w:r w:rsidRPr="0039021F">
        <w:rPr>
          <w:sz w:val="28"/>
          <w:szCs w:val="28"/>
          <w:lang w:val="kk-KZ"/>
        </w:rPr>
        <w:t>ДК мүшелерінің</w:t>
      </w:r>
      <w:r w:rsidR="0039021F" w:rsidRPr="0039021F">
        <w:rPr>
          <w:sz w:val="28"/>
          <w:szCs w:val="28"/>
        </w:rPr>
        <w:t xml:space="preserve"> </w:t>
      </w:r>
      <w:r w:rsidR="0039021F">
        <w:rPr>
          <w:sz w:val="28"/>
          <w:szCs w:val="28"/>
          <w:lang w:val="kk-KZ"/>
        </w:rPr>
        <w:t>ДК және комит</w:t>
      </w:r>
      <w:r w:rsidR="0076315C">
        <w:rPr>
          <w:sz w:val="28"/>
          <w:szCs w:val="28"/>
          <w:lang w:val="kk-KZ"/>
        </w:rPr>
        <w:t>ет</w:t>
      </w:r>
      <w:r w:rsidR="0039021F">
        <w:rPr>
          <w:sz w:val="28"/>
          <w:szCs w:val="28"/>
          <w:lang w:val="kk-KZ"/>
        </w:rPr>
        <w:t xml:space="preserve">терінің отырыстарына қатысу </w:t>
      </w:r>
      <w:r>
        <w:rPr>
          <w:sz w:val="28"/>
          <w:szCs w:val="28"/>
          <w:lang w:val="kk-KZ"/>
        </w:rPr>
        <w:t xml:space="preserve"> </w:t>
      </w:r>
      <w:r w:rsidR="0039021F">
        <w:rPr>
          <w:sz w:val="28"/>
          <w:szCs w:val="28"/>
          <w:lang w:val="kk-KZ"/>
        </w:rPr>
        <w:t>с</w:t>
      </w:r>
      <w:r w:rsidR="00D131F2" w:rsidRPr="000F5EF9">
        <w:rPr>
          <w:sz w:val="28"/>
          <w:szCs w:val="28"/>
        </w:rPr>
        <w:t>татистика</w:t>
      </w:r>
      <w:r w:rsidR="0039021F">
        <w:rPr>
          <w:sz w:val="28"/>
          <w:szCs w:val="28"/>
          <w:lang w:val="kk-KZ"/>
        </w:rPr>
        <w:t>сы</w:t>
      </w:r>
      <w:r w:rsidR="00D131F2" w:rsidRPr="000F5EF9">
        <w:rPr>
          <w:sz w:val="28"/>
          <w:szCs w:val="28"/>
        </w:rPr>
        <w:t>;</w:t>
      </w:r>
    </w:p>
    <w:p w:rsidR="00D131F2" w:rsidRPr="000F5EF9" w:rsidRDefault="0039021F" w:rsidP="009D0234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ДК-ның жылдық Жоспарын орындау</w:t>
      </w:r>
      <w:r w:rsidR="00D131F2" w:rsidRPr="000F5EF9">
        <w:rPr>
          <w:sz w:val="28"/>
          <w:szCs w:val="28"/>
        </w:rPr>
        <w:t>;</w:t>
      </w:r>
    </w:p>
    <w:p w:rsidR="00D131F2" w:rsidRPr="000F5EF9" w:rsidRDefault="0039021F" w:rsidP="009D0234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мен комитеттері отырыстарының саны</w:t>
      </w:r>
      <w:r w:rsidR="00D131F2" w:rsidRPr="000F5EF9">
        <w:rPr>
          <w:sz w:val="28"/>
          <w:szCs w:val="28"/>
        </w:rPr>
        <w:t>;</w:t>
      </w:r>
    </w:p>
    <w:p w:rsidR="00D131F2" w:rsidRPr="000F5EF9" w:rsidRDefault="0039021F" w:rsidP="009D0234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мен комитеттерінің тікелей және сырттай отырыстарының саны</w:t>
      </w:r>
      <w:r w:rsidR="00D131F2" w:rsidRPr="000F5EF9">
        <w:rPr>
          <w:sz w:val="28"/>
          <w:szCs w:val="28"/>
        </w:rPr>
        <w:t>;</w:t>
      </w:r>
    </w:p>
    <w:p w:rsidR="00D131F2" w:rsidRPr="000F5EF9" w:rsidRDefault="001F3671" w:rsidP="009D0234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мен комиттері отырыстарының орташа ұзақтығы;</w:t>
      </w:r>
    </w:p>
    <w:p w:rsidR="00D131F2" w:rsidRPr="000F5EF9" w:rsidRDefault="001F3671" w:rsidP="009D0234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Күн тәртібінде сұрақтардың орташа саны</w:t>
      </w:r>
      <w:r w:rsidR="00D131F2" w:rsidRPr="000F5EF9">
        <w:rPr>
          <w:sz w:val="28"/>
          <w:szCs w:val="28"/>
        </w:rPr>
        <w:t>;</w:t>
      </w:r>
    </w:p>
    <w:p w:rsidR="00D131F2" w:rsidRPr="000F5EF9" w:rsidRDefault="00B80B20" w:rsidP="009D0234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мен комитеттер отырыстары</w:t>
      </w:r>
      <w:r w:rsidR="00DF6AD4">
        <w:rPr>
          <w:sz w:val="28"/>
          <w:szCs w:val="28"/>
          <w:lang w:val="kk-KZ"/>
        </w:rPr>
        <w:t>ның мәселелерін талқылаудың орташа ұзақтығы</w:t>
      </w:r>
      <w:r w:rsidR="00D131F2" w:rsidRPr="000F5EF9">
        <w:rPr>
          <w:sz w:val="28"/>
          <w:szCs w:val="28"/>
        </w:rPr>
        <w:t>;</w:t>
      </w:r>
    </w:p>
    <w:p w:rsidR="00D131F2" w:rsidRPr="000F5EF9" w:rsidRDefault="00DF6AD4" w:rsidP="009D0234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мүшелерінің комитеттерге қатысуы</w:t>
      </w:r>
      <w:r w:rsidR="00D131F2" w:rsidRPr="000F5EF9">
        <w:rPr>
          <w:sz w:val="28"/>
          <w:szCs w:val="28"/>
        </w:rPr>
        <w:t>;</w:t>
      </w:r>
    </w:p>
    <w:p w:rsidR="00D131F2" w:rsidRPr="000F5EF9" w:rsidRDefault="00DF6AD4" w:rsidP="009D0234">
      <w:pPr>
        <w:pStyle w:val="a3"/>
        <w:numPr>
          <w:ilvl w:val="0"/>
          <w:numId w:val="6"/>
        </w:numPr>
        <w:tabs>
          <w:tab w:val="left" w:pos="284"/>
          <w:tab w:val="left" w:pos="851"/>
        </w:tabs>
        <w:spacing w:after="16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алдағы бағалаулардың нәтижелері бойынша ДК-ны дамыту жөніндегі шараларды орындау және т.б.</w:t>
      </w:r>
    </w:p>
    <w:p w:rsidR="00205B4A" w:rsidRPr="000F5EF9" w:rsidRDefault="00D131F2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 w:rsidRPr="000F5EF9">
        <w:rPr>
          <w:sz w:val="28"/>
          <w:szCs w:val="28"/>
        </w:rPr>
        <w:t>Корпоратив</w:t>
      </w:r>
      <w:r w:rsidR="00DF6AD4">
        <w:rPr>
          <w:sz w:val="28"/>
          <w:szCs w:val="28"/>
          <w:lang w:val="kk-KZ"/>
        </w:rPr>
        <w:t xml:space="preserve">тік хатшы да </w:t>
      </w:r>
      <w:r w:rsidR="0095579A">
        <w:rPr>
          <w:sz w:val="28"/>
          <w:szCs w:val="28"/>
          <w:lang w:val="kk-KZ"/>
        </w:rPr>
        <w:t>бағалауға жауапты тұлғаларға бағалаудың жалпылаған нәтижелерін ұсынуға және бағалау нәтижелері бойынша есепті әзірлеу үшін ДК Төрағасына әзірленген есептеулерді ұсынуға жауапты.</w:t>
      </w:r>
    </w:p>
    <w:p w:rsidR="00D131F2" w:rsidRPr="00646675" w:rsidRDefault="00646675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97103E">
        <w:rPr>
          <w:sz w:val="28"/>
          <w:szCs w:val="28"/>
          <w:lang w:val="kk-KZ"/>
        </w:rPr>
        <w:t xml:space="preserve">ағалау компоненттері, мақсаттары </w:t>
      </w:r>
      <w:r w:rsidR="006B70C1">
        <w:rPr>
          <w:sz w:val="28"/>
          <w:szCs w:val="28"/>
          <w:lang w:val="kk-KZ"/>
        </w:rPr>
        <w:t>мен</w:t>
      </w:r>
      <w:r w:rsidR="0097103E">
        <w:rPr>
          <w:sz w:val="28"/>
          <w:szCs w:val="28"/>
          <w:lang w:val="kk-KZ"/>
        </w:rPr>
        <w:t xml:space="preserve"> қорытынды рейтингтері бөлігінде</w:t>
      </w:r>
      <w:r>
        <w:rPr>
          <w:sz w:val="28"/>
          <w:szCs w:val="28"/>
          <w:lang w:val="kk-KZ"/>
        </w:rPr>
        <w:t>гі рейтингтерге есептеуді</w:t>
      </w:r>
      <w:r w:rsidR="0097103E">
        <w:rPr>
          <w:sz w:val="28"/>
          <w:szCs w:val="28"/>
          <w:lang w:val="kk-KZ"/>
        </w:rPr>
        <w:t xml:space="preserve">, сондай-ақ </w:t>
      </w:r>
      <w:r>
        <w:rPr>
          <w:sz w:val="28"/>
          <w:szCs w:val="28"/>
          <w:lang w:val="kk-KZ"/>
        </w:rPr>
        <w:t>тиімділікті өзара бағалау нәтижелерін шоғырландыруды (360 сауалнама) Қоғамның Ішкі аудит қызметі</w:t>
      </w:r>
      <w:r w:rsidRPr="0064667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жүргізеді</w:t>
      </w:r>
      <w:r w:rsidR="00205B4A" w:rsidRPr="00646675">
        <w:rPr>
          <w:sz w:val="28"/>
          <w:szCs w:val="28"/>
          <w:lang w:val="kk-KZ"/>
        </w:rPr>
        <w:t>.</w:t>
      </w:r>
    </w:p>
    <w:p w:rsidR="00D131F2" w:rsidRPr="00316032" w:rsidRDefault="00646675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before="240"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Әрбір директордың </w:t>
      </w:r>
      <w:r w:rsidR="00C05C53">
        <w:rPr>
          <w:sz w:val="28"/>
          <w:szCs w:val="28"/>
          <w:lang w:val="kk-KZ"/>
        </w:rPr>
        <w:t>белсенді қатысуы, ашықтығы, адалдығы және процеске қатыстыр</w:t>
      </w:r>
      <w:r w:rsidR="006B70C1">
        <w:rPr>
          <w:sz w:val="28"/>
          <w:szCs w:val="28"/>
          <w:lang w:val="kk-KZ"/>
        </w:rPr>
        <w:t>ылуы</w:t>
      </w:r>
      <w:r w:rsidR="00C05C53">
        <w:rPr>
          <w:sz w:val="28"/>
          <w:szCs w:val="28"/>
          <w:lang w:val="kk-KZ"/>
        </w:rPr>
        <w:t xml:space="preserve"> бағалау өткізудің маңызды факторлары болып табылады. </w:t>
      </w:r>
    </w:p>
    <w:p w:rsidR="00D131F2" w:rsidRPr="00316032" w:rsidRDefault="00477017" w:rsidP="009D0234">
      <w:pPr>
        <w:pStyle w:val="a3"/>
        <w:numPr>
          <w:ilvl w:val="0"/>
          <w:numId w:val="2"/>
        </w:numPr>
        <w:tabs>
          <w:tab w:val="left" w:pos="851"/>
        </w:tabs>
        <w:spacing w:before="240"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Әрбір қатысушы рөлінің толық сипаттамасы №-қосымшада көрсетілді. </w:t>
      </w:r>
    </w:p>
    <w:p w:rsidR="00D131F2" w:rsidRPr="000F5EF9" w:rsidRDefault="00D131F2" w:rsidP="00D131F2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Toc500861778"/>
      <w:r w:rsidRPr="000F5EF9">
        <w:rPr>
          <w:rFonts w:ascii="Times New Roman" w:hAnsi="Times New Roman" w:cs="Times New Roman"/>
          <w:sz w:val="28"/>
          <w:szCs w:val="28"/>
          <w:lang w:val="ru-RU"/>
        </w:rPr>
        <w:t xml:space="preserve">2.3 </w:t>
      </w:r>
      <w:r w:rsidR="00477017">
        <w:rPr>
          <w:rFonts w:ascii="Times New Roman" w:hAnsi="Times New Roman" w:cs="Times New Roman"/>
          <w:sz w:val="28"/>
          <w:szCs w:val="28"/>
          <w:lang w:val="ru-RU"/>
        </w:rPr>
        <w:t xml:space="preserve">Өзін-өзі бағалау әдістері </w:t>
      </w:r>
      <w:bookmarkEnd w:id="7"/>
    </w:p>
    <w:p w:rsidR="00D131F2" w:rsidRPr="00316032" w:rsidRDefault="00477017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ind w:left="-284" w:firstLine="710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kk-KZ"/>
        </w:rPr>
        <w:t xml:space="preserve">Тәсілдердің, қағидаттар мен критерийлердің тұтастығын қамтамасыз ету мақсатында бағалау бекітілген «Директорлар кеңесінің және атқарушы </w:t>
      </w:r>
      <w:r>
        <w:rPr>
          <w:sz w:val="28"/>
          <w:szCs w:val="28"/>
          <w:lang w:val="kk-KZ"/>
        </w:rPr>
        <w:lastRenderedPageBreak/>
        <w:t xml:space="preserve">органның тиімділігі» корпоративтік басқаруға диагностика жасау әдістемесінің 1-бөлімі негізінде жүзеге асырылады. </w:t>
      </w:r>
    </w:p>
    <w:p w:rsidR="003F1763" w:rsidRPr="002E67FA" w:rsidRDefault="003F1763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«Директорлар кеңесінің және атқарушы органның тиімділігі» корпоративтік басқаруға диагностика жасау әдістемесінің бөлімі </w:t>
      </w:r>
      <w:r w:rsidR="002E67FA">
        <w:rPr>
          <w:sz w:val="28"/>
          <w:szCs w:val="28"/>
          <w:lang w:val="kk-KZ"/>
        </w:rPr>
        <w:t>бірқатар мақсаттарды біріктіреді</w:t>
      </w:r>
      <w:r w:rsidR="00907CA2">
        <w:rPr>
          <w:sz w:val="28"/>
          <w:szCs w:val="28"/>
          <w:lang w:val="kk-KZ"/>
        </w:rPr>
        <w:t>, олар</w:t>
      </w:r>
      <w:r w:rsidR="00907CA2" w:rsidRPr="00907CA2">
        <w:rPr>
          <w:sz w:val="28"/>
          <w:szCs w:val="28"/>
          <w:lang w:val="kk-KZ"/>
        </w:rPr>
        <w:t xml:space="preserve"> </w:t>
      </w:r>
      <w:r w:rsidR="00907CA2">
        <w:rPr>
          <w:sz w:val="28"/>
          <w:szCs w:val="28"/>
          <w:lang w:val="kk-KZ"/>
        </w:rPr>
        <w:t>компоненттерге бөлінген</w:t>
      </w:r>
      <w:r w:rsidR="002E67FA">
        <w:rPr>
          <w:sz w:val="28"/>
          <w:szCs w:val="28"/>
          <w:lang w:val="kk-KZ"/>
        </w:rPr>
        <w:t xml:space="preserve">. Мақсаттар, компоненттер, </w:t>
      </w:r>
      <w:r w:rsidR="00EA6A11">
        <w:rPr>
          <w:sz w:val="28"/>
          <w:szCs w:val="28"/>
          <w:lang w:val="kk-KZ"/>
        </w:rPr>
        <w:t>респонденттер</w:t>
      </w:r>
      <w:r w:rsidR="002E67FA">
        <w:rPr>
          <w:sz w:val="28"/>
          <w:szCs w:val="28"/>
          <w:lang w:val="kk-KZ"/>
        </w:rPr>
        <w:t>, сондай-ақ компоненттер бойынша бөлігінде</w:t>
      </w:r>
      <w:r w:rsidR="00907CA2">
        <w:rPr>
          <w:sz w:val="28"/>
          <w:szCs w:val="28"/>
          <w:lang w:val="kk-KZ"/>
        </w:rPr>
        <w:t>гі</w:t>
      </w:r>
      <w:r w:rsidR="002E67FA">
        <w:rPr>
          <w:sz w:val="28"/>
          <w:szCs w:val="28"/>
          <w:lang w:val="kk-KZ"/>
        </w:rPr>
        <w:t xml:space="preserve"> бағалауға жауаптылар 2-ші қосымшада көрсетілген. </w:t>
      </w:r>
    </w:p>
    <w:p w:rsidR="00D131F2" w:rsidRPr="002E67FA" w:rsidRDefault="002E67FA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Әрбір компонент Кодекстің қағидаттары мен ережелерімен келісілетін критерийлердің жинағы бойынша бағаланады. </w:t>
      </w:r>
    </w:p>
    <w:p w:rsidR="00D131F2" w:rsidRPr="00316032" w:rsidRDefault="002E67FA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Бағалауды жүргізгенге дейін Корпоративтік хатшы 2-қосымшаға сәйкес </w:t>
      </w:r>
      <w:r w:rsidR="00EA6A11">
        <w:rPr>
          <w:sz w:val="28"/>
          <w:szCs w:val="28"/>
          <w:lang w:val="kk-KZ"/>
        </w:rPr>
        <w:t xml:space="preserve">респонденттер </w:t>
      </w:r>
      <w:r>
        <w:rPr>
          <w:sz w:val="28"/>
          <w:szCs w:val="28"/>
          <w:lang w:val="kk-KZ"/>
        </w:rPr>
        <w:t xml:space="preserve">үшін сауалнама-сұрауларды әзірлейді. </w:t>
      </w:r>
    </w:p>
    <w:p w:rsidR="00D131F2" w:rsidRPr="004C2AB4" w:rsidRDefault="002E67FA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Компонентті бағалау үшін бағалау объектісі аталған компоненттің аясында әрбір критерийге қандай дәреже</w:t>
      </w:r>
      <w:r w:rsidR="002009B8">
        <w:rPr>
          <w:sz w:val="28"/>
          <w:szCs w:val="28"/>
          <w:lang w:val="kk-KZ"/>
        </w:rPr>
        <w:t>д</w:t>
      </w:r>
      <w:r>
        <w:rPr>
          <w:sz w:val="28"/>
          <w:szCs w:val="28"/>
          <w:lang w:val="kk-KZ"/>
        </w:rPr>
        <w:t>е сәйкес келетін</w:t>
      </w:r>
      <w:r w:rsidR="002009B8">
        <w:rPr>
          <w:sz w:val="28"/>
          <w:szCs w:val="28"/>
          <w:lang w:val="kk-KZ"/>
        </w:rPr>
        <w:t>і</w:t>
      </w:r>
      <w:r w:rsidR="004C2AB4">
        <w:rPr>
          <w:sz w:val="28"/>
          <w:szCs w:val="28"/>
          <w:lang w:val="kk-KZ"/>
        </w:rPr>
        <w:t>н</w:t>
      </w:r>
      <w:r w:rsidR="002009B8">
        <w:rPr>
          <w:sz w:val="28"/>
          <w:szCs w:val="28"/>
          <w:lang w:val="kk-KZ"/>
        </w:rPr>
        <w:t xml:space="preserve"> талдау қажет. Бұдан бөлек, өз пікіріне сүйену</w:t>
      </w:r>
      <w:r w:rsidR="004C2AB4">
        <w:rPr>
          <w:sz w:val="28"/>
          <w:szCs w:val="28"/>
          <w:lang w:val="kk-KZ"/>
        </w:rPr>
        <w:t>і</w:t>
      </w:r>
      <w:r w:rsidR="002009B8">
        <w:rPr>
          <w:sz w:val="28"/>
          <w:szCs w:val="28"/>
          <w:lang w:val="kk-KZ"/>
        </w:rPr>
        <w:t xml:space="preserve"> қажет.</w:t>
      </w:r>
      <w:r w:rsidR="00D131F2" w:rsidRPr="004C2AB4">
        <w:rPr>
          <w:sz w:val="28"/>
          <w:szCs w:val="28"/>
          <w:lang w:val="kk-KZ"/>
        </w:rPr>
        <w:t xml:space="preserve"> </w:t>
      </w:r>
    </w:p>
    <w:p w:rsidR="00D131F2" w:rsidRPr="004C2AB4" w:rsidRDefault="002009B8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Жоғары</w:t>
      </w:r>
      <w:r w:rsidR="004C2AB4">
        <w:rPr>
          <w:sz w:val="28"/>
          <w:szCs w:val="28"/>
          <w:lang w:val="kk-KZ"/>
        </w:rPr>
        <w:t>да</w:t>
      </w:r>
      <w:r>
        <w:rPr>
          <w:sz w:val="28"/>
          <w:szCs w:val="28"/>
          <w:lang w:val="kk-KZ"/>
        </w:rPr>
        <w:t xml:space="preserve"> айтылған қағидаттарға сүйене отырып және сараптамалық бағаны пайдалана отырып, әрбір критерийді мына </w:t>
      </w:r>
      <w:r w:rsidR="004C2AB4">
        <w:rPr>
          <w:sz w:val="28"/>
          <w:szCs w:val="28"/>
          <w:lang w:val="kk-KZ"/>
        </w:rPr>
        <w:t>шәкіл</w:t>
      </w:r>
      <w:r>
        <w:rPr>
          <w:sz w:val="28"/>
          <w:szCs w:val="28"/>
          <w:lang w:val="kk-KZ"/>
        </w:rPr>
        <w:t xml:space="preserve"> бойынша бағалау қажет:</w:t>
      </w:r>
    </w:p>
    <w:p w:rsidR="00D131F2" w:rsidRPr="004C2AB4" w:rsidRDefault="00D131F2" w:rsidP="00D131F2">
      <w:pPr>
        <w:pStyle w:val="a3"/>
        <w:tabs>
          <w:tab w:val="left" w:pos="284"/>
          <w:tab w:val="left" w:pos="851"/>
        </w:tabs>
        <w:spacing w:after="160"/>
        <w:ind w:left="426"/>
        <w:jc w:val="both"/>
        <w:rPr>
          <w:sz w:val="28"/>
          <w:szCs w:val="28"/>
          <w:lang w:val="kk-KZ"/>
        </w:rPr>
      </w:pPr>
    </w:p>
    <w:tbl>
      <w:tblPr>
        <w:tblStyle w:val="-4610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131F2" w:rsidRPr="000F5EF9" w:rsidTr="005231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-284" w:firstLine="710"/>
              <w:jc w:val="center"/>
              <w:rPr>
                <w:sz w:val="28"/>
                <w:szCs w:val="28"/>
              </w:rPr>
            </w:pPr>
            <w:r w:rsidRPr="004C2AB4">
              <w:rPr>
                <w:sz w:val="28"/>
                <w:szCs w:val="28"/>
                <w:lang w:val="kk-KZ"/>
              </w:rPr>
              <w:br w:type="page"/>
            </w:r>
            <w:r w:rsidRPr="000F5EF9">
              <w:rPr>
                <w:sz w:val="28"/>
                <w:szCs w:val="28"/>
              </w:rPr>
              <w:t>Критерий</w:t>
            </w:r>
          </w:p>
        </w:tc>
        <w:tc>
          <w:tcPr>
            <w:tcW w:w="4673" w:type="dxa"/>
          </w:tcPr>
          <w:p w:rsidR="00D131F2" w:rsidRPr="002009B8" w:rsidRDefault="002009B8" w:rsidP="005231B5">
            <w:pPr>
              <w:pStyle w:val="a3"/>
              <w:tabs>
                <w:tab w:val="left" w:pos="284"/>
                <w:tab w:val="left" w:pos="993"/>
              </w:tabs>
              <w:ind w:left="-284" w:firstLine="7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Баға</w:t>
            </w:r>
          </w:p>
        </w:tc>
      </w:tr>
      <w:tr w:rsidR="00D131F2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D131F2" w:rsidRPr="002009B8" w:rsidRDefault="002009B8" w:rsidP="005231B5">
            <w:pPr>
              <w:pStyle w:val="a3"/>
              <w:tabs>
                <w:tab w:val="left" w:pos="284"/>
                <w:tab w:val="left" w:pos="993"/>
              </w:tabs>
              <w:ind w:left="-284" w:firstLine="710"/>
              <w:jc w:val="center"/>
              <w:rPr>
                <w:b w:val="0"/>
                <w:sz w:val="28"/>
                <w:szCs w:val="28"/>
                <w:lang w:val="kk-KZ"/>
              </w:rPr>
            </w:pPr>
            <w:r>
              <w:rPr>
                <w:b w:val="0"/>
                <w:sz w:val="28"/>
                <w:szCs w:val="28"/>
                <w:lang w:val="kk-KZ"/>
              </w:rPr>
              <w:t>Орындалды</w:t>
            </w:r>
          </w:p>
        </w:tc>
        <w:tc>
          <w:tcPr>
            <w:tcW w:w="4673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-284" w:firstLine="7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1</w:t>
            </w:r>
          </w:p>
        </w:tc>
      </w:tr>
      <w:tr w:rsidR="00D131F2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D131F2" w:rsidRPr="002009B8" w:rsidRDefault="002009B8" w:rsidP="005231B5">
            <w:pPr>
              <w:pStyle w:val="a3"/>
              <w:tabs>
                <w:tab w:val="left" w:pos="284"/>
                <w:tab w:val="left" w:pos="993"/>
              </w:tabs>
              <w:ind w:left="-284" w:firstLine="710"/>
              <w:jc w:val="center"/>
              <w:rPr>
                <w:b w:val="0"/>
                <w:sz w:val="28"/>
                <w:szCs w:val="28"/>
                <w:lang w:val="kk-KZ"/>
              </w:rPr>
            </w:pPr>
            <w:r>
              <w:rPr>
                <w:b w:val="0"/>
                <w:sz w:val="28"/>
                <w:szCs w:val="28"/>
                <w:lang w:val="kk-KZ"/>
              </w:rPr>
              <w:t>Орындалмады</w:t>
            </w:r>
          </w:p>
        </w:tc>
        <w:tc>
          <w:tcPr>
            <w:tcW w:w="4673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-284" w:firstLine="7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0</w:t>
            </w:r>
          </w:p>
        </w:tc>
      </w:tr>
    </w:tbl>
    <w:p w:rsidR="00D131F2" w:rsidRPr="000F5EF9" w:rsidRDefault="00D131F2" w:rsidP="00D131F2">
      <w:pPr>
        <w:tabs>
          <w:tab w:val="left" w:pos="284"/>
          <w:tab w:val="left" w:pos="993"/>
        </w:tabs>
        <w:jc w:val="both"/>
        <w:rPr>
          <w:sz w:val="28"/>
          <w:szCs w:val="28"/>
        </w:rPr>
      </w:pPr>
    </w:p>
    <w:p w:rsidR="00D131F2" w:rsidRPr="000F5EF9" w:rsidRDefault="002009B8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Әрбір критерийді бағалау нәтижелері бойынша </w:t>
      </w:r>
      <w:r w:rsidR="0069552E">
        <w:rPr>
          <w:sz w:val="28"/>
          <w:szCs w:val="28"/>
          <w:lang w:val="kk-KZ"/>
        </w:rPr>
        <w:t xml:space="preserve">орындалған критерийдің жалпы критерийлер санына пайыздық қатынасын анықтау </w:t>
      </w:r>
      <w:r w:rsidR="004C2AB4">
        <w:rPr>
          <w:sz w:val="28"/>
          <w:szCs w:val="28"/>
          <w:lang w:val="kk-KZ"/>
        </w:rPr>
        <w:t>арқылы</w:t>
      </w:r>
      <w:r w:rsidR="0069552E">
        <w:rPr>
          <w:sz w:val="28"/>
          <w:szCs w:val="28"/>
          <w:lang w:val="kk-KZ"/>
        </w:rPr>
        <w:t xml:space="preserve"> әрбір компоненттің рейтингі құралады.  </w:t>
      </w:r>
    </w:p>
    <w:p w:rsidR="00D131F2" w:rsidRPr="000F5EF9" w:rsidRDefault="0069552E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Әрбір мақсаттың рейтингі және қорытынды рейтинг 2-қосымшада көрсетілген тиісті компонент пен мақсаттың салыстырмалы салмақтарына көбейтілген </w:t>
      </w:r>
      <w:r w:rsidR="00316032">
        <w:rPr>
          <w:sz w:val="28"/>
          <w:szCs w:val="28"/>
          <w:lang w:val="kk-KZ"/>
        </w:rPr>
        <w:t>өзін</w:t>
      </w:r>
      <w:r w:rsidR="00590809">
        <w:rPr>
          <w:sz w:val="28"/>
          <w:szCs w:val="28"/>
          <w:lang w:val="kk-KZ"/>
        </w:rPr>
        <w:t xml:space="preserve">інің құрамына </w:t>
      </w:r>
      <w:r w:rsidR="00316032">
        <w:rPr>
          <w:sz w:val="28"/>
          <w:szCs w:val="28"/>
          <w:lang w:val="kk-KZ"/>
        </w:rPr>
        <w:t xml:space="preserve">кіретін компоненттер мен мақсаттар рейтингінен құралады. </w:t>
      </w:r>
    </w:p>
    <w:p w:rsidR="00D131F2" w:rsidRPr="000F5EF9" w:rsidRDefault="00316032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Осылайша</w:t>
      </w:r>
      <w:r w:rsidR="00D131F2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ДК-ны бағалау нәтижесінде Қоғамның ДК тиімділігінің қорытынды рейтингі қалыптастырылады. Төменде жалпы рейтингтің түсіндір</w:t>
      </w:r>
      <w:r w:rsidR="00590809">
        <w:rPr>
          <w:sz w:val="28"/>
          <w:szCs w:val="28"/>
          <w:lang w:val="kk-KZ"/>
        </w:rPr>
        <w:t>ме</w:t>
      </w:r>
      <w:r>
        <w:rPr>
          <w:sz w:val="28"/>
          <w:szCs w:val="28"/>
          <w:lang w:val="kk-KZ"/>
        </w:rPr>
        <w:t>лері ұсынылады:</w:t>
      </w:r>
      <w:r w:rsidR="00D131F2" w:rsidRPr="000F5EF9">
        <w:rPr>
          <w:sz w:val="28"/>
          <w:szCs w:val="28"/>
        </w:rPr>
        <w:t xml:space="preserve"> </w:t>
      </w:r>
    </w:p>
    <w:p w:rsidR="00D131F2" w:rsidRPr="000F5EF9" w:rsidRDefault="00D131F2" w:rsidP="00D131F2">
      <w:pPr>
        <w:pStyle w:val="a3"/>
        <w:tabs>
          <w:tab w:val="left" w:pos="284"/>
          <w:tab w:val="left" w:pos="851"/>
        </w:tabs>
        <w:ind w:left="426"/>
        <w:jc w:val="both"/>
        <w:rPr>
          <w:sz w:val="28"/>
          <w:szCs w:val="28"/>
        </w:rPr>
      </w:pPr>
    </w:p>
    <w:tbl>
      <w:tblPr>
        <w:tblStyle w:val="-461"/>
        <w:tblW w:w="9640" w:type="dxa"/>
        <w:tblInd w:w="-289" w:type="dxa"/>
        <w:tblLook w:val="04A0" w:firstRow="1" w:lastRow="0" w:firstColumn="1" w:lastColumn="0" w:noHBand="0" w:noVBand="1"/>
      </w:tblPr>
      <w:tblGrid>
        <w:gridCol w:w="1260"/>
        <w:gridCol w:w="6133"/>
        <w:gridCol w:w="2247"/>
      </w:tblGrid>
      <w:tr w:rsidR="00316032" w:rsidRPr="00081A5B" w:rsidTr="005231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1021"/>
              </w:tabs>
              <w:ind w:left="0"/>
              <w:jc w:val="center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Рейтинг</w:t>
            </w:r>
          </w:p>
        </w:tc>
        <w:tc>
          <w:tcPr>
            <w:tcW w:w="6133" w:type="dxa"/>
            <w:vAlign w:val="center"/>
          </w:tcPr>
          <w:p w:rsidR="00D131F2" w:rsidRPr="00316032" w:rsidRDefault="00316032" w:rsidP="005231B5">
            <w:pPr>
              <w:pStyle w:val="a3"/>
              <w:tabs>
                <w:tab w:val="left" w:pos="284"/>
                <w:tab w:val="left" w:pos="993"/>
              </w:tabs>
              <w:ind w:lef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Сипаттама</w:t>
            </w:r>
          </w:p>
        </w:tc>
        <w:tc>
          <w:tcPr>
            <w:tcW w:w="2247" w:type="dxa"/>
            <w:vAlign w:val="center"/>
          </w:tcPr>
          <w:p w:rsidR="00D131F2" w:rsidRPr="00316032" w:rsidRDefault="00316032" w:rsidP="00316032">
            <w:pPr>
              <w:pStyle w:val="a3"/>
              <w:tabs>
                <w:tab w:val="left" w:pos="284"/>
                <w:tab w:val="left" w:pos="993"/>
              </w:tabs>
              <w:ind w:left="0" w:firstLine="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Әдістемелік ұсыныстардың талаптарына сәйкес келуі</w:t>
            </w:r>
            <w:r w:rsidR="00D131F2" w:rsidRPr="00316032">
              <w:rPr>
                <w:sz w:val="28"/>
                <w:szCs w:val="28"/>
                <w:lang w:val="kk-KZ"/>
              </w:rPr>
              <w:t>, %</w:t>
            </w:r>
          </w:p>
        </w:tc>
      </w:tr>
      <w:tr w:rsidR="00316032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1021"/>
              </w:tabs>
              <w:ind w:left="0"/>
              <w:jc w:val="center"/>
              <w:rPr>
                <w:b w:val="0"/>
                <w:i/>
                <w:sz w:val="28"/>
                <w:szCs w:val="28"/>
              </w:rPr>
            </w:pPr>
            <w:r w:rsidRPr="000F5EF9">
              <w:rPr>
                <w:b w:val="0"/>
                <w:i/>
                <w:sz w:val="28"/>
                <w:szCs w:val="28"/>
              </w:rPr>
              <w:t>ААА</w:t>
            </w:r>
          </w:p>
        </w:tc>
        <w:tc>
          <w:tcPr>
            <w:tcW w:w="6133" w:type="dxa"/>
          </w:tcPr>
          <w:p w:rsidR="00D131F2" w:rsidRPr="000F5EF9" w:rsidRDefault="00D131F2" w:rsidP="00B15747">
            <w:pPr>
              <w:pStyle w:val="a3"/>
              <w:tabs>
                <w:tab w:val="left" w:pos="284"/>
                <w:tab w:val="left" w:pos="993"/>
              </w:tabs>
              <w:ind w:left="4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Д</w:t>
            </w:r>
            <w:r w:rsidR="000A6104">
              <w:rPr>
                <w:sz w:val="28"/>
                <w:szCs w:val="28"/>
                <w:lang w:val="kk-KZ"/>
              </w:rPr>
              <w:t>К</w:t>
            </w:r>
            <w:r w:rsidRPr="000F5EF9">
              <w:rPr>
                <w:sz w:val="28"/>
                <w:szCs w:val="28"/>
              </w:rPr>
              <w:t xml:space="preserve"> </w:t>
            </w:r>
            <w:r w:rsidR="000A6104">
              <w:rPr>
                <w:sz w:val="28"/>
                <w:szCs w:val="28"/>
                <w:lang w:val="kk-KZ"/>
              </w:rPr>
              <w:t>барлық елеулі аспектілерде белгіленген критерий</w:t>
            </w:r>
            <w:r w:rsidR="00B15747">
              <w:rPr>
                <w:sz w:val="28"/>
                <w:szCs w:val="28"/>
                <w:lang w:val="kk-KZ"/>
              </w:rPr>
              <w:t>л</w:t>
            </w:r>
            <w:r w:rsidR="000A6104">
              <w:rPr>
                <w:sz w:val="28"/>
                <w:szCs w:val="28"/>
                <w:lang w:val="kk-KZ"/>
              </w:rPr>
              <w:t>ер</w:t>
            </w:r>
            <w:r w:rsidR="00B15747">
              <w:rPr>
                <w:sz w:val="28"/>
                <w:szCs w:val="28"/>
                <w:lang w:val="kk-KZ"/>
              </w:rPr>
              <w:t>дің</w:t>
            </w:r>
            <w:r w:rsidR="000A6104">
              <w:rPr>
                <w:sz w:val="28"/>
                <w:szCs w:val="28"/>
                <w:lang w:val="kk-KZ"/>
              </w:rPr>
              <w:t xml:space="preserve"> </w:t>
            </w:r>
            <w:r w:rsidR="00B15747">
              <w:rPr>
                <w:sz w:val="28"/>
                <w:szCs w:val="28"/>
                <w:lang w:val="kk-KZ"/>
              </w:rPr>
              <w:t xml:space="preserve">барлығына </w:t>
            </w:r>
            <w:r w:rsidR="000A6104">
              <w:rPr>
                <w:sz w:val="28"/>
                <w:szCs w:val="28"/>
                <w:lang w:val="kk-KZ"/>
              </w:rPr>
              <w:t>сәйкес келеді және ДК</w:t>
            </w:r>
            <w:r w:rsidR="00944293">
              <w:rPr>
                <w:sz w:val="28"/>
                <w:szCs w:val="28"/>
                <w:lang w:val="kk-KZ"/>
              </w:rPr>
              <w:t>-нің</w:t>
            </w:r>
            <w:r w:rsidR="000A6104">
              <w:rPr>
                <w:sz w:val="28"/>
                <w:szCs w:val="28"/>
                <w:lang w:val="kk-KZ"/>
              </w:rPr>
              <w:t xml:space="preserve"> тиімді жұмыс істейтініне</w:t>
            </w:r>
            <w:r w:rsidR="00B15747">
              <w:rPr>
                <w:sz w:val="28"/>
                <w:szCs w:val="28"/>
                <w:lang w:val="kk-KZ"/>
              </w:rPr>
              <w:t xml:space="preserve"> жеткілікті дәлелдер бар</w:t>
            </w:r>
            <w:r w:rsidRPr="000F5EF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47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0" w:firstLine="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F5EF9">
              <w:rPr>
                <w:b/>
                <w:sz w:val="28"/>
                <w:szCs w:val="28"/>
              </w:rPr>
              <w:t>100%</w:t>
            </w:r>
          </w:p>
        </w:tc>
      </w:tr>
      <w:tr w:rsidR="00316032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1021"/>
              </w:tabs>
              <w:ind w:left="0"/>
              <w:jc w:val="center"/>
              <w:rPr>
                <w:b w:val="0"/>
                <w:i/>
                <w:sz w:val="28"/>
                <w:szCs w:val="28"/>
              </w:rPr>
            </w:pPr>
            <w:r w:rsidRPr="000F5EF9">
              <w:rPr>
                <w:b w:val="0"/>
                <w:i/>
                <w:sz w:val="28"/>
                <w:szCs w:val="28"/>
              </w:rPr>
              <w:t>АА</w:t>
            </w:r>
          </w:p>
        </w:tc>
        <w:tc>
          <w:tcPr>
            <w:tcW w:w="6133" w:type="dxa"/>
          </w:tcPr>
          <w:p w:rsidR="00D131F2" w:rsidRPr="000F5EF9" w:rsidRDefault="00D131F2" w:rsidP="00B15747">
            <w:pPr>
              <w:pStyle w:val="a3"/>
              <w:tabs>
                <w:tab w:val="left" w:pos="284"/>
                <w:tab w:val="left" w:pos="993"/>
              </w:tabs>
              <w:ind w:left="4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Д</w:t>
            </w:r>
            <w:r w:rsidR="00B15747">
              <w:rPr>
                <w:sz w:val="28"/>
                <w:szCs w:val="28"/>
                <w:lang w:val="kk-KZ"/>
              </w:rPr>
              <w:t xml:space="preserve">К барлық елеулі аспектілерде белгіленген критерийлердің барлығына жуық сәйкес келеді </w:t>
            </w:r>
            <w:r w:rsidR="00B15747">
              <w:rPr>
                <w:sz w:val="28"/>
                <w:szCs w:val="28"/>
                <w:lang w:val="kk-KZ"/>
              </w:rPr>
              <w:lastRenderedPageBreak/>
              <w:t>және ДК</w:t>
            </w:r>
            <w:r w:rsidR="00944293">
              <w:rPr>
                <w:sz w:val="28"/>
                <w:szCs w:val="28"/>
                <w:lang w:val="kk-KZ"/>
              </w:rPr>
              <w:t>-нің</w:t>
            </w:r>
            <w:r w:rsidR="00B15747">
              <w:rPr>
                <w:sz w:val="28"/>
                <w:szCs w:val="28"/>
                <w:lang w:val="kk-KZ"/>
              </w:rPr>
              <w:t xml:space="preserve"> тиімді жұмыс істейтініне жеткілікті дәлелдер бар</w:t>
            </w:r>
            <w:r w:rsidRPr="000F5EF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47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0" w:firstLine="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F5EF9">
              <w:rPr>
                <w:b/>
                <w:sz w:val="28"/>
                <w:szCs w:val="28"/>
              </w:rPr>
              <w:lastRenderedPageBreak/>
              <w:t>90% - 99%</w:t>
            </w:r>
          </w:p>
        </w:tc>
      </w:tr>
      <w:tr w:rsidR="00316032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1021"/>
              </w:tabs>
              <w:ind w:left="0"/>
              <w:jc w:val="center"/>
              <w:rPr>
                <w:b w:val="0"/>
                <w:i/>
                <w:sz w:val="28"/>
                <w:szCs w:val="28"/>
              </w:rPr>
            </w:pPr>
            <w:r w:rsidRPr="000F5EF9">
              <w:rPr>
                <w:b w:val="0"/>
                <w:i/>
                <w:sz w:val="28"/>
                <w:szCs w:val="28"/>
              </w:rPr>
              <w:t>А</w:t>
            </w:r>
          </w:p>
        </w:tc>
        <w:tc>
          <w:tcPr>
            <w:tcW w:w="6133" w:type="dxa"/>
          </w:tcPr>
          <w:p w:rsidR="00D131F2" w:rsidRPr="000F5EF9" w:rsidRDefault="00B15747" w:rsidP="00B15747">
            <w:pPr>
              <w:pStyle w:val="a3"/>
              <w:tabs>
                <w:tab w:val="left" w:pos="284"/>
                <w:tab w:val="left" w:pos="993"/>
              </w:tabs>
              <w:ind w:left="4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  <w:lang w:val="kk-KZ"/>
              </w:rPr>
              <w:t>К барлық елеулі аспектілерде белгіленген критерийлердің басым көпшілігіне сәйкес келеді және ДК</w:t>
            </w:r>
            <w:r w:rsidR="00944293">
              <w:rPr>
                <w:sz w:val="28"/>
                <w:szCs w:val="28"/>
                <w:lang w:val="kk-KZ"/>
              </w:rPr>
              <w:t>-нің</w:t>
            </w:r>
            <w:r>
              <w:rPr>
                <w:sz w:val="28"/>
                <w:szCs w:val="28"/>
                <w:lang w:val="kk-KZ"/>
              </w:rPr>
              <w:t xml:space="preserve"> тиімді жұмыс істейтініне жеткілікті дәлелдер бар</w:t>
            </w:r>
            <w:r w:rsidRPr="000F5E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47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0" w:firstLine="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F5EF9">
              <w:rPr>
                <w:b/>
                <w:sz w:val="28"/>
                <w:szCs w:val="28"/>
              </w:rPr>
              <w:t>80% - 89%</w:t>
            </w:r>
          </w:p>
        </w:tc>
      </w:tr>
      <w:tr w:rsidR="00316032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1021"/>
              </w:tabs>
              <w:ind w:left="0"/>
              <w:jc w:val="center"/>
              <w:rPr>
                <w:b w:val="0"/>
                <w:i/>
                <w:sz w:val="28"/>
                <w:szCs w:val="28"/>
              </w:rPr>
            </w:pPr>
            <w:r w:rsidRPr="000F5EF9">
              <w:rPr>
                <w:b w:val="0"/>
                <w:i/>
                <w:sz w:val="28"/>
                <w:szCs w:val="28"/>
              </w:rPr>
              <w:t>ВВВ</w:t>
            </w:r>
          </w:p>
        </w:tc>
        <w:tc>
          <w:tcPr>
            <w:tcW w:w="6133" w:type="dxa"/>
          </w:tcPr>
          <w:p w:rsidR="00D131F2" w:rsidRPr="000F5EF9" w:rsidRDefault="00721B77" w:rsidP="00721B77">
            <w:pPr>
              <w:pStyle w:val="a3"/>
              <w:tabs>
                <w:tab w:val="left" w:pos="284"/>
                <w:tab w:val="left" w:pos="993"/>
              </w:tabs>
              <w:ind w:left="4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  <w:lang w:val="kk-KZ"/>
              </w:rPr>
              <w:t>К барлық елеулі аспектілерде белгіленген критерийлердің көпшілігіне сәйкес келеді және ДК</w:t>
            </w:r>
            <w:r w:rsidR="00944293">
              <w:rPr>
                <w:sz w:val="28"/>
                <w:szCs w:val="28"/>
                <w:lang w:val="kk-KZ"/>
              </w:rPr>
              <w:t>-нің</w:t>
            </w:r>
            <w:r>
              <w:rPr>
                <w:sz w:val="28"/>
                <w:szCs w:val="28"/>
                <w:lang w:val="kk-KZ"/>
              </w:rPr>
              <w:t xml:space="preserve"> тиімді жұмыс істейтініне жеткілікті дәлелдер бар</w:t>
            </w:r>
            <w:r w:rsidRPr="000F5EF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47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0" w:firstLine="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F5EF9">
              <w:rPr>
                <w:b/>
                <w:sz w:val="28"/>
                <w:szCs w:val="28"/>
              </w:rPr>
              <w:t>70% - 79%</w:t>
            </w:r>
          </w:p>
        </w:tc>
      </w:tr>
      <w:tr w:rsidR="00316032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1021"/>
              </w:tabs>
              <w:ind w:left="0"/>
              <w:jc w:val="center"/>
              <w:rPr>
                <w:b w:val="0"/>
                <w:i/>
                <w:sz w:val="28"/>
                <w:szCs w:val="28"/>
              </w:rPr>
            </w:pPr>
            <w:r w:rsidRPr="000F5EF9">
              <w:rPr>
                <w:b w:val="0"/>
                <w:i/>
                <w:sz w:val="28"/>
                <w:szCs w:val="28"/>
              </w:rPr>
              <w:t>ВВ</w:t>
            </w:r>
          </w:p>
        </w:tc>
        <w:tc>
          <w:tcPr>
            <w:tcW w:w="6133" w:type="dxa"/>
          </w:tcPr>
          <w:p w:rsidR="00D131F2" w:rsidRPr="000F5EF9" w:rsidRDefault="00721B77" w:rsidP="00721B77">
            <w:pPr>
              <w:pStyle w:val="a3"/>
              <w:tabs>
                <w:tab w:val="left" w:pos="284"/>
                <w:tab w:val="left" w:pos="993"/>
              </w:tabs>
              <w:ind w:left="4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  <w:lang w:val="kk-KZ"/>
              </w:rPr>
              <w:t>К барлық елеулі аспектілерде белгіленген критерийлердің көпшілігіне сәйкес келеді, бірақ ДК</w:t>
            </w:r>
            <w:r w:rsidR="00944293">
              <w:rPr>
                <w:sz w:val="28"/>
                <w:szCs w:val="28"/>
                <w:lang w:val="kk-KZ"/>
              </w:rPr>
              <w:t>-нің</w:t>
            </w:r>
            <w:r>
              <w:rPr>
                <w:sz w:val="28"/>
                <w:szCs w:val="28"/>
                <w:lang w:val="kk-KZ"/>
              </w:rPr>
              <w:t xml:space="preserve"> тиімді жұмыс істейтініне жеткілікті дәлелдер жоқ</w:t>
            </w:r>
          </w:p>
        </w:tc>
        <w:tc>
          <w:tcPr>
            <w:tcW w:w="2247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0" w:firstLine="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F5EF9">
              <w:rPr>
                <w:b/>
                <w:sz w:val="28"/>
                <w:szCs w:val="28"/>
              </w:rPr>
              <w:t>50% - 69%</w:t>
            </w:r>
          </w:p>
        </w:tc>
      </w:tr>
      <w:tr w:rsidR="00316032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1021"/>
              </w:tabs>
              <w:ind w:left="0"/>
              <w:jc w:val="center"/>
              <w:rPr>
                <w:b w:val="0"/>
                <w:i/>
                <w:sz w:val="28"/>
                <w:szCs w:val="28"/>
              </w:rPr>
            </w:pPr>
            <w:r w:rsidRPr="000F5EF9">
              <w:rPr>
                <w:b w:val="0"/>
                <w:i/>
                <w:sz w:val="28"/>
                <w:szCs w:val="28"/>
              </w:rPr>
              <w:t>В</w:t>
            </w:r>
          </w:p>
        </w:tc>
        <w:tc>
          <w:tcPr>
            <w:tcW w:w="6133" w:type="dxa"/>
          </w:tcPr>
          <w:p w:rsidR="00D131F2" w:rsidRPr="000F5EF9" w:rsidRDefault="00721B77" w:rsidP="00721B77">
            <w:pPr>
              <w:pStyle w:val="a3"/>
              <w:tabs>
                <w:tab w:val="left" w:pos="284"/>
                <w:tab w:val="left" w:pos="993"/>
              </w:tabs>
              <w:ind w:left="4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  <w:lang w:val="kk-KZ"/>
              </w:rPr>
              <w:t>К барлық елеулі аспектілерде белгіленген критерийлердің көпшілігіне сәйкес келмейді; ДК</w:t>
            </w:r>
            <w:r w:rsidR="00944293">
              <w:rPr>
                <w:sz w:val="28"/>
                <w:szCs w:val="28"/>
                <w:lang w:val="kk-KZ"/>
              </w:rPr>
              <w:t>-нің</w:t>
            </w:r>
            <w:r>
              <w:rPr>
                <w:sz w:val="28"/>
                <w:szCs w:val="28"/>
                <w:lang w:val="kk-KZ"/>
              </w:rPr>
              <w:t xml:space="preserve"> тиімді жұмыс істейтініне жеткілікті дәлелдер жоқ</w:t>
            </w:r>
            <w:r w:rsidRPr="000F5EF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47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0" w:firstLine="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F5EF9">
              <w:rPr>
                <w:b/>
                <w:sz w:val="28"/>
                <w:szCs w:val="28"/>
              </w:rPr>
              <w:t>30% - 49%</w:t>
            </w:r>
          </w:p>
        </w:tc>
      </w:tr>
      <w:tr w:rsidR="00316032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1021"/>
              </w:tabs>
              <w:ind w:left="0"/>
              <w:jc w:val="center"/>
              <w:rPr>
                <w:b w:val="0"/>
                <w:i/>
                <w:sz w:val="28"/>
                <w:szCs w:val="28"/>
              </w:rPr>
            </w:pPr>
            <w:r w:rsidRPr="000F5EF9">
              <w:rPr>
                <w:b w:val="0"/>
                <w:i/>
                <w:sz w:val="28"/>
                <w:szCs w:val="28"/>
              </w:rPr>
              <w:t>С</w:t>
            </w:r>
          </w:p>
        </w:tc>
        <w:tc>
          <w:tcPr>
            <w:tcW w:w="6133" w:type="dxa"/>
          </w:tcPr>
          <w:p w:rsidR="00D131F2" w:rsidRPr="000F5EF9" w:rsidRDefault="00721B77" w:rsidP="00721B77">
            <w:pPr>
              <w:pStyle w:val="a3"/>
              <w:tabs>
                <w:tab w:val="left" w:pos="284"/>
                <w:tab w:val="left" w:pos="993"/>
              </w:tabs>
              <w:ind w:left="4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F5EF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  <w:lang w:val="kk-KZ"/>
              </w:rPr>
              <w:t>К барлық елеулі аспектілерде белгіленген критерийлердің шектелген санына сәйкес келеді, бірақ ДК</w:t>
            </w:r>
            <w:r w:rsidR="00944293">
              <w:rPr>
                <w:sz w:val="28"/>
                <w:szCs w:val="28"/>
                <w:lang w:val="kk-KZ"/>
              </w:rPr>
              <w:t>-нің</w:t>
            </w:r>
            <w:r>
              <w:rPr>
                <w:sz w:val="28"/>
                <w:szCs w:val="28"/>
                <w:lang w:val="kk-KZ"/>
              </w:rPr>
              <w:t xml:space="preserve"> тиімді жұмыс істейтініне жеткілікті дәлелдер жоқ</w:t>
            </w:r>
            <w:r w:rsidRPr="000F5E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47" w:type="dxa"/>
          </w:tcPr>
          <w:p w:rsidR="00D131F2" w:rsidRPr="000F5EF9" w:rsidRDefault="00D131F2" w:rsidP="005231B5">
            <w:pPr>
              <w:pStyle w:val="a3"/>
              <w:tabs>
                <w:tab w:val="left" w:pos="284"/>
                <w:tab w:val="left" w:pos="993"/>
              </w:tabs>
              <w:ind w:left="0" w:firstLine="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F5EF9">
              <w:rPr>
                <w:b/>
                <w:sz w:val="28"/>
                <w:szCs w:val="28"/>
              </w:rPr>
              <w:t>0% - 29%</w:t>
            </w:r>
          </w:p>
        </w:tc>
      </w:tr>
    </w:tbl>
    <w:p w:rsidR="00D131F2" w:rsidRPr="000F5EF9" w:rsidRDefault="00D131F2" w:rsidP="00D131F2">
      <w:pPr>
        <w:pStyle w:val="a3"/>
        <w:tabs>
          <w:tab w:val="left" w:pos="284"/>
          <w:tab w:val="left" w:pos="993"/>
        </w:tabs>
        <w:ind w:left="-284" w:firstLine="710"/>
        <w:jc w:val="both"/>
        <w:rPr>
          <w:sz w:val="28"/>
          <w:szCs w:val="28"/>
        </w:rPr>
      </w:pPr>
    </w:p>
    <w:p w:rsidR="00683CAD" w:rsidRPr="00295875" w:rsidRDefault="003A3B62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Корпоративтік басқаруға диагностика жасау </w:t>
      </w:r>
      <w:r w:rsidR="00683CAD">
        <w:rPr>
          <w:sz w:val="28"/>
          <w:szCs w:val="28"/>
          <w:lang w:val="kk-KZ"/>
        </w:rPr>
        <w:t xml:space="preserve">әдістемесіне сәйкес өткізілетін өзін-өзі бағалауға қосымша ДК мүшелері </w:t>
      </w:r>
      <w:r w:rsidR="00624E2D">
        <w:rPr>
          <w:sz w:val="28"/>
          <w:szCs w:val="28"/>
          <w:lang w:val="kk-KZ"/>
        </w:rPr>
        <w:t xml:space="preserve">3-қосымшада көрсетілген үлгіге сәйкес </w:t>
      </w:r>
      <w:r w:rsidR="00295875">
        <w:rPr>
          <w:sz w:val="28"/>
          <w:szCs w:val="28"/>
          <w:lang w:val="kk-KZ"/>
        </w:rPr>
        <w:t xml:space="preserve">тиімділікке өзара бағалау (360 сауалнама) жүргізеді. Құпиялылықты сақтау мақсатында аталған бағалауды анонимді электрондық сұрау түрінде жүргізу ұсынылады. </w:t>
      </w:r>
    </w:p>
    <w:p w:rsidR="00031605" w:rsidRPr="000F5EF9" w:rsidRDefault="00031605" w:rsidP="00031605">
      <w:pPr>
        <w:pStyle w:val="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_Toc500861779"/>
      <w:r w:rsidRPr="000F5EF9">
        <w:rPr>
          <w:rFonts w:ascii="Times New Roman" w:hAnsi="Times New Roman" w:cs="Times New Roman"/>
          <w:sz w:val="28"/>
          <w:szCs w:val="28"/>
          <w:lang w:val="ru-RU"/>
        </w:rPr>
        <w:t xml:space="preserve">2.4 </w:t>
      </w:r>
      <w:r w:rsidR="00295875">
        <w:rPr>
          <w:rFonts w:ascii="Times New Roman" w:hAnsi="Times New Roman" w:cs="Times New Roman"/>
          <w:sz w:val="28"/>
          <w:szCs w:val="28"/>
          <w:lang w:val="ru-RU"/>
        </w:rPr>
        <w:t xml:space="preserve">Тәуелсіз </w:t>
      </w:r>
      <w:r w:rsidR="00F913CF">
        <w:rPr>
          <w:rFonts w:ascii="Times New Roman" w:hAnsi="Times New Roman" w:cs="Times New Roman"/>
          <w:sz w:val="28"/>
          <w:szCs w:val="28"/>
          <w:lang w:val="ru-RU"/>
        </w:rPr>
        <w:t xml:space="preserve">бағалау тәсілдері </w:t>
      </w:r>
      <w:bookmarkEnd w:id="8"/>
    </w:p>
    <w:p w:rsidR="00031605" w:rsidRPr="000F5EF9" w:rsidRDefault="00F913CF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Басқалардан бөлек</w:t>
      </w:r>
      <w:r w:rsidR="002C22F2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сыртқы бағалауға тәуелсіз консультанттың мына кезеңдерді өткізуі жатады:</w:t>
      </w:r>
    </w:p>
    <w:p w:rsidR="00031605" w:rsidRPr="000F5EF9" w:rsidRDefault="00F913CF" w:rsidP="009D0234">
      <w:pPr>
        <w:pStyle w:val="a3"/>
        <w:numPr>
          <w:ilvl w:val="0"/>
          <w:numId w:val="9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Мүдделі тараптармен сұхбат</w:t>
      </w:r>
      <w:r w:rsidR="00031605" w:rsidRPr="000F5EF9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 xml:space="preserve">Сұхбат барлық директорлармен, корпоративтік хатшымен, менеджмент және негізгі мүдделі тараптардың өкілдерімен (қажет болған жағдайда) жүргізіледі. </w:t>
      </w:r>
    </w:p>
    <w:p w:rsidR="00031605" w:rsidRPr="000F5EF9" w:rsidRDefault="00F913CF" w:rsidP="009D0234">
      <w:pPr>
        <w:pStyle w:val="a3"/>
        <w:numPr>
          <w:ilvl w:val="0"/>
          <w:numId w:val="9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Ішкі нормативтік құжаттар мен материалдарға талдау жасау</w:t>
      </w:r>
      <w:r w:rsidR="00031605" w:rsidRPr="000F5EF9"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 xml:space="preserve">Тәуелсіз </w:t>
      </w:r>
      <w:r w:rsidR="00A85992">
        <w:rPr>
          <w:sz w:val="28"/>
          <w:szCs w:val="28"/>
          <w:lang w:val="kk-KZ"/>
        </w:rPr>
        <w:t xml:space="preserve">бағалау жүргізу барысында </w:t>
      </w:r>
      <w:r>
        <w:rPr>
          <w:sz w:val="28"/>
          <w:szCs w:val="28"/>
          <w:lang w:val="kk-KZ"/>
        </w:rPr>
        <w:t>консультант</w:t>
      </w:r>
      <w:r w:rsidR="00A85992">
        <w:rPr>
          <w:sz w:val="28"/>
          <w:szCs w:val="28"/>
          <w:lang w:val="kk-KZ"/>
        </w:rPr>
        <w:t xml:space="preserve"> сұрауы және қарауы мүмкін ақпарат пен құжаттар жоба</w:t>
      </w:r>
      <w:r w:rsidR="002C22F2">
        <w:rPr>
          <w:sz w:val="28"/>
          <w:szCs w:val="28"/>
          <w:lang w:val="kk-KZ"/>
        </w:rPr>
        <w:t>сының</w:t>
      </w:r>
      <w:r w:rsidR="00A85992">
        <w:rPr>
          <w:sz w:val="28"/>
          <w:szCs w:val="28"/>
          <w:lang w:val="kk-KZ"/>
        </w:rPr>
        <w:t xml:space="preserve"> тізілімі 4-қосымшада көрсетілді.</w:t>
      </w:r>
      <w:r>
        <w:rPr>
          <w:sz w:val="28"/>
          <w:szCs w:val="28"/>
          <w:lang w:val="kk-KZ"/>
        </w:rPr>
        <w:t xml:space="preserve"> </w:t>
      </w:r>
    </w:p>
    <w:p w:rsidR="00031605" w:rsidRPr="005947A0" w:rsidRDefault="00A85992" w:rsidP="009D0234">
      <w:pPr>
        <w:pStyle w:val="a3"/>
        <w:numPr>
          <w:ilvl w:val="0"/>
          <w:numId w:val="9"/>
        </w:numPr>
        <w:tabs>
          <w:tab w:val="left" w:pos="851"/>
        </w:tabs>
        <w:spacing w:before="240" w:after="160"/>
        <w:ind w:left="-284" w:firstLine="71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ДК-ның отырыстарын қадағалау</w:t>
      </w:r>
      <w:r w:rsidR="00031605" w:rsidRPr="000F5EF9">
        <w:rPr>
          <w:b/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 xml:space="preserve">ДК Төрағасының шешімі бойынша сыртқы бағалауды жүргізген кезде консултьтант ДК-ның отырыстарына қадағалаушы ретінде қатысуы мүмкін. </w:t>
      </w:r>
      <w:r w:rsidR="000678CD">
        <w:rPr>
          <w:sz w:val="28"/>
          <w:szCs w:val="28"/>
          <w:lang w:val="kk-KZ"/>
        </w:rPr>
        <w:t xml:space="preserve">Қадағалау қорытындысы бойынша </w:t>
      </w:r>
      <w:r w:rsidR="00031605" w:rsidRPr="005947A0">
        <w:rPr>
          <w:sz w:val="28"/>
          <w:szCs w:val="28"/>
          <w:lang w:val="kk-KZ"/>
        </w:rPr>
        <w:t xml:space="preserve">консультант </w:t>
      </w:r>
      <w:r w:rsidR="000678CD">
        <w:rPr>
          <w:sz w:val="28"/>
          <w:szCs w:val="28"/>
          <w:lang w:val="kk-KZ"/>
        </w:rPr>
        <w:t>отырыстың атмосферасы, ДК мүшелері арасындағы қатынастары, талқылаулардың стилі мен нәтижелілігі, осы Әдістеменің белгіленген критерий</w:t>
      </w:r>
      <w:r w:rsidR="00FB4CFD">
        <w:rPr>
          <w:sz w:val="28"/>
          <w:szCs w:val="28"/>
          <w:lang w:val="kk-KZ"/>
        </w:rPr>
        <w:t>л</w:t>
      </w:r>
      <w:r w:rsidR="000678CD">
        <w:rPr>
          <w:sz w:val="28"/>
          <w:szCs w:val="28"/>
          <w:lang w:val="kk-KZ"/>
        </w:rPr>
        <w:t>еріне сәйкес ДК мен оның мүшелері жұмысын оңтайландыру мүмкін болатын бағдарлары туралы пікірін құра</w:t>
      </w:r>
      <w:r w:rsidR="00FB4CFD">
        <w:rPr>
          <w:sz w:val="28"/>
          <w:szCs w:val="28"/>
          <w:lang w:val="kk-KZ"/>
        </w:rPr>
        <w:t>й</w:t>
      </w:r>
      <w:r w:rsidR="000678CD">
        <w:rPr>
          <w:sz w:val="28"/>
          <w:szCs w:val="28"/>
          <w:lang w:val="kk-KZ"/>
        </w:rPr>
        <w:t xml:space="preserve">ды. </w:t>
      </w:r>
    </w:p>
    <w:p w:rsidR="006F3150" w:rsidRPr="005947A0" w:rsidRDefault="000678CD" w:rsidP="006F3150">
      <w:pPr>
        <w:pStyle w:val="a3"/>
        <w:numPr>
          <w:ilvl w:val="0"/>
          <w:numId w:val="9"/>
        </w:numPr>
        <w:tabs>
          <w:tab w:val="left" w:pos="851"/>
        </w:tabs>
        <w:ind w:left="-284" w:firstLine="71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Корпоративтік хатшының қызметін бағалау</w:t>
      </w:r>
      <w:r w:rsidR="00031605" w:rsidRPr="005947A0">
        <w:rPr>
          <w:b/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Корпоративтік хатшыны бағалау материалдарды талдау, сондай-ақ ДК мүшелерімен сұхбат жасау негізінде жүргізіледі.</w:t>
      </w:r>
      <w:r w:rsidR="00031605" w:rsidRPr="005947A0">
        <w:rPr>
          <w:sz w:val="28"/>
          <w:szCs w:val="28"/>
          <w:lang w:val="kk-KZ"/>
        </w:rPr>
        <w:t xml:space="preserve"> </w:t>
      </w:r>
      <w:r w:rsidR="00527665">
        <w:rPr>
          <w:sz w:val="28"/>
          <w:szCs w:val="28"/>
          <w:lang w:val="kk-KZ"/>
        </w:rPr>
        <w:t>Жалпыла</w:t>
      </w:r>
      <w:r w:rsidR="00FB4CFD">
        <w:rPr>
          <w:sz w:val="28"/>
          <w:szCs w:val="28"/>
          <w:lang w:val="kk-KZ"/>
        </w:rPr>
        <w:t>ма</w:t>
      </w:r>
      <w:r w:rsidR="00527665">
        <w:rPr>
          <w:sz w:val="28"/>
          <w:szCs w:val="28"/>
          <w:lang w:val="kk-KZ"/>
        </w:rPr>
        <w:t xml:space="preserve"> деректер Консультанттың ДК Төрағасы мен Корпоративтік хатшының кездесуінде талқыланады. </w:t>
      </w:r>
    </w:p>
    <w:p w:rsidR="006F3150" w:rsidRPr="005947A0" w:rsidRDefault="006F3150" w:rsidP="006F3150">
      <w:pPr>
        <w:tabs>
          <w:tab w:val="left" w:pos="426"/>
        </w:tabs>
        <w:ind w:left="-284"/>
        <w:jc w:val="both"/>
        <w:rPr>
          <w:sz w:val="28"/>
          <w:szCs w:val="28"/>
          <w:lang w:val="kk-KZ"/>
        </w:rPr>
      </w:pPr>
      <w:r w:rsidRPr="005947A0">
        <w:rPr>
          <w:lang w:val="kk-KZ"/>
        </w:rPr>
        <w:tab/>
      </w:r>
      <w:r w:rsidR="00527665" w:rsidRPr="005947A0">
        <w:rPr>
          <w:sz w:val="28"/>
          <w:szCs w:val="28"/>
          <w:lang w:val="kk-KZ"/>
        </w:rPr>
        <w:t>Тәуелсіз бағ</w:t>
      </w:r>
      <w:r w:rsidR="00527665">
        <w:rPr>
          <w:sz w:val="28"/>
          <w:szCs w:val="28"/>
          <w:lang w:val="kk-KZ"/>
        </w:rPr>
        <w:t>алау жүргізген кезде осы Әдістеменің ережелерін қолдану ұсынылады.</w:t>
      </w:r>
    </w:p>
    <w:p w:rsidR="00031605" w:rsidRPr="005947A0" w:rsidRDefault="00DA4D92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Тәуелсіз баға </w:t>
      </w:r>
      <w:r w:rsidR="004916B9">
        <w:rPr>
          <w:sz w:val="28"/>
          <w:szCs w:val="28"/>
          <w:lang w:val="kk-KZ"/>
        </w:rPr>
        <w:t>талдау нәтижелері, консультант жинаған раста</w:t>
      </w:r>
      <w:r w:rsidR="005633FB">
        <w:rPr>
          <w:sz w:val="28"/>
          <w:szCs w:val="28"/>
          <w:lang w:val="kk-KZ"/>
        </w:rPr>
        <w:t>ушы</w:t>
      </w:r>
      <w:r w:rsidR="004916B9">
        <w:rPr>
          <w:sz w:val="28"/>
          <w:szCs w:val="28"/>
          <w:lang w:val="kk-KZ"/>
        </w:rPr>
        <w:t xml:space="preserve"> құжаттар мен материалдар, сондай-ақ сұхбат барысында алынған ақпарат негізінде болуы тиіс</w:t>
      </w:r>
      <w:r w:rsidR="005633FB">
        <w:rPr>
          <w:sz w:val="28"/>
          <w:szCs w:val="28"/>
          <w:lang w:val="kk-KZ"/>
        </w:rPr>
        <w:t>, ол</w:t>
      </w:r>
      <w:r w:rsidR="004916B9">
        <w:rPr>
          <w:sz w:val="28"/>
          <w:szCs w:val="28"/>
          <w:lang w:val="kk-KZ"/>
        </w:rPr>
        <w:t xml:space="preserve"> мыналарды көрсетуі </w:t>
      </w:r>
      <w:r w:rsidR="005633FB">
        <w:rPr>
          <w:sz w:val="28"/>
          <w:szCs w:val="28"/>
          <w:lang w:val="kk-KZ"/>
        </w:rPr>
        <w:t>қажет</w:t>
      </w:r>
      <w:r w:rsidR="004916B9">
        <w:rPr>
          <w:sz w:val="28"/>
          <w:szCs w:val="28"/>
          <w:lang w:val="kk-KZ"/>
        </w:rPr>
        <w:t xml:space="preserve">: </w:t>
      </w:r>
    </w:p>
    <w:p w:rsidR="00031605" w:rsidRPr="005947A0" w:rsidRDefault="004916B9" w:rsidP="009D0234">
      <w:pPr>
        <w:pStyle w:val="a3"/>
        <w:numPr>
          <w:ilvl w:val="0"/>
          <w:numId w:val="8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сандық көрсеткіштерді ескере отырып (мысалы, </w:t>
      </w:r>
      <w:r w:rsidR="00670838" w:rsidRPr="00493916">
        <w:rPr>
          <w:sz w:val="28"/>
          <w:szCs w:val="28"/>
          <w:lang w:val="kk-KZ"/>
        </w:rPr>
        <w:t>НД</w:t>
      </w:r>
      <w:r w:rsidR="00670838">
        <w:rPr>
          <w:sz w:val="28"/>
          <w:szCs w:val="28"/>
          <w:lang w:val="kk-KZ"/>
        </w:rPr>
        <w:t xml:space="preserve"> үлесі, тікелей отырыстарды өткізу жиілігі және т.б.</w:t>
      </w:r>
      <w:r>
        <w:rPr>
          <w:sz w:val="28"/>
          <w:szCs w:val="28"/>
          <w:lang w:val="kk-KZ"/>
        </w:rPr>
        <w:t>), ДК мен оның жұмысы талаптарға, стандарттарға және белгіленген рәсімдерге қаншалықты сәйкес келе</w:t>
      </w:r>
      <w:r w:rsidR="00670838">
        <w:rPr>
          <w:sz w:val="28"/>
          <w:szCs w:val="28"/>
          <w:lang w:val="kk-KZ"/>
        </w:rPr>
        <w:t>ді, және</w:t>
      </w:r>
    </w:p>
    <w:p w:rsidR="00031605" w:rsidRPr="005947A0" w:rsidRDefault="00670838" w:rsidP="009D0234">
      <w:pPr>
        <w:pStyle w:val="a3"/>
        <w:numPr>
          <w:ilvl w:val="0"/>
          <w:numId w:val="8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ДК мен оның жұмысы Қоғам қызметінің тиімділігі мен акционерлік құнының арттыру</w:t>
      </w:r>
      <w:r w:rsidR="00332531">
        <w:rPr>
          <w:sz w:val="28"/>
          <w:szCs w:val="28"/>
          <w:lang w:val="kk-KZ"/>
        </w:rPr>
        <w:t>ға</w:t>
      </w:r>
      <w:r>
        <w:rPr>
          <w:sz w:val="28"/>
          <w:szCs w:val="28"/>
          <w:lang w:val="kk-KZ"/>
        </w:rPr>
        <w:t xml:space="preserve"> қаншалықты ықпал етеді және </w:t>
      </w:r>
      <w:r w:rsidR="00E96BD0">
        <w:rPr>
          <w:sz w:val="28"/>
          <w:szCs w:val="28"/>
          <w:lang w:val="kk-KZ"/>
        </w:rPr>
        <w:t>Қоғамның, оның акционерлерінің</w:t>
      </w:r>
      <w:r w:rsidR="00332531">
        <w:rPr>
          <w:sz w:val="28"/>
          <w:szCs w:val="28"/>
          <w:lang w:val="kk-KZ"/>
        </w:rPr>
        <w:t>,</w:t>
      </w:r>
      <w:r w:rsidR="00E96BD0">
        <w:rPr>
          <w:sz w:val="28"/>
          <w:szCs w:val="28"/>
          <w:lang w:val="kk-KZ"/>
        </w:rPr>
        <w:t xml:space="preserve"> өзге мүдделі тұлғалардың мүдделеріне жауап береді. </w:t>
      </w:r>
    </w:p>
    <w:p w:rsidR="00031605" w:rsidRPr="005947A0" w:rsidRDefault="00730AAB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Тәуелсіз бағалау жүрг</w:t>
      </w:r>
      <w:r w:rsidR="00D10430">
        <w:rPr>
          <w:sz w:val="28"/>
          <w:szCs w:val="28"/>
          <w:lang w:val="kk-KZ"/>
        </w:rPr>
        <w:t>із</w:t>
      </w:r>
      <w:r>
        <w:rPr>
          <w:sz w:val="28"/>
          <w:szCs w:val="28"/>
          <w:lang w:val="kk-KZ"/>
        </w:rPr>
        <w:t xml:space="preserve">ген </w:t>
      </w:r>
      <w:r w:rsidR="00D10430">
        <w:rPr>
          <w:sz w:val="28"/>
          <w:szCs w:val="28"/>
          <w:lang w:val="kk-KZ"/>
        </w:rPr>
        <w:t>кезде, бағалауды Қоғамға басқа кәсіби қызметтерді көрсететін консультант жүргізген жағдайда ДК мүдделер қақтығысының әлеуетті тәуекелін ескеруі тиіс. Бұндай консультанттың тәуелсіздік дәрежесі ДК-ны бөлек қарастыру</w:t>
      </w:r>
      <w:r w:rsidR="00176D4F">
        <w:rPr>
          <w:sz w:val="28"/>
          <w:szCs w:val="28"/>
          <w:lang w:val="kk-KZ"/>
        </w:rPr>
        <w:t xml:space="preserve"> мәні</w:t>
      </w:r>
      <w:r w:rsidR="00D10430">
        <w:rPr>
          <w:sz w:val="28"/>
          <w:szCs w:val="28"/>
          <w:lang w:val="kk-KZ"/>
        </w:rPr>
        <w:t xml:space="preserve"> болуы тиіс.  </w:t>
      </w:r>
    </w:p>
    <w:p w:rsidR="00031605" w:rsidRPr="005947A0" w:rsidRDefault="00D10430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Тәуелсіз бағалау кезінде жоғары стандарттарды және об</w:t>
      </w:r>
      <w:r w:rsidR="00176D4F">
        <w:rPr>
          <w:sz w:val="28"/>
          <w:szCs w:val="28"/>
          <w:lang w:val="kk-KZ"/>
        </w:rPr>
        <w:t>ъ</w:t>
      </w:r>
      <w:r>
        <w:rPr>
          <w:sz w:val="28"/>
          <w:szCs w:val="28"/>
          <w:lang w:val="kk-KZ"/>
        </w:rPr>
        <w:t xml:space="preserve">ективтілікті қамтамасыз ету мақсатында </w:t>
      </w:r>
      <w:r w:rsidR="00D755E2">
        <w:rPr>
          <w:sz w:val="28"/>
          <w:szCs w:val="28"/>
          <w:lang w:val="kk-KZ"/>
        </w:rPr>
        <w:t>Қоғам үшін қызметтерді сатып алу рәсімдер</w:t>
      </w:r>
      <w:r w:rsidR="00176D4F">
        <w:rPr>
          <w:sz w:val="28"/>
          <w:szCs w:val="28"/>
          <w:lang w:val="kk-KZ"/>
        </w:rPr>
        <w:t>ін</w:t>
      </w:r>
      <w:r w:rsidR="00D755E2">
        <w:rPr>
          <w:sz w:val="28"/>
          <w:szCs w:val="28"/>
          <w:lang w:val="kk-KZ"/>
        </w:rPr>
        <w:t xml:space="preserve">е сәйкес, 5-қосымшада көрсетілген талаптарға мейілінше аз сәйкес келетін консультанттарды тарту ұсынылады. </w:t>
      </w:r>
    </w:p>
    <w:p w:rsidR="00031605" w:rsidRPr="005947A0" w:rsidRDefault="00031605" w:rsidP="00031605">
      <w:pPr>
        <w:pStyle w:val="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_Toc500861780"/>
      <w:r w:rsidRPr="005947A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755E2" w:rsidRPr="005947A0">
        <w:rPr>
          <w:rFonts w:ascii="Times New Roman" w:hAnsi="Times New Roman" w:cs="Times New Roman"/>
          <w:sz w:val="28"/>
          <w:szCs w:val="28"/>
          <w:lang w:val="kk-KZ"/>
        </w:rPr>
        <w:t>-бөлім</w:t>
      </w:r>
      <w:r w:rsidRPr="005947A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755E2" w:rsidRPr="005947A0">
        <w:rPr>
          <w:rFonts w:ascii="Times New Roman" w:hAnsi="Times New Roman" w:cs="Times New Roman"/>
          <w:sz w:val="28"/>
          <w:szCs w:val="28"/>
          <w:lang w:val="kk-KZ"/>
        </w:rPr>
        <w:t xml:space="preserve">БАҒАЛАУ </w:t>
      </w:r>
      <w:r w:rsidR="00DF6B7F" w:rsidRPr="005947A0">
        <w:rPr>
          <w:rFonts w:ascii="Times New Roman" w:hAnsi="Times New Roman" w:cs="Times New Roman"/>
          <w:sz w:val="28"/>
          <w:szCs w:val="28"/>
          <w:lang w:val="kk-KZ"/>
        </w:rPr>
        <w:t xml:space="preserve">ЖҮРГІЗУ </w:t>
      </w:r>
      <w:r w:rsidR="00D755E2" w:rsidRPr="005947A0">
        <w:rPr>
          <w:rFonts w:ascii="Times New Roman" w:hAnsi="Times New Roman" w:cs="Times New Roman"/>
          <w:sz w:val="28"/>
          <w:szCs w:val="28"/>
          <w:lang w:val="kk-KZ"/>
        </w:rPr>
        <w:t xml:space="preserve">НӘТИЖЕЛЕРІ </w:t>
      </w:r>
      <w:r w:rsidR="00176D4F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D755E2" w:rsidRPr="005947A0">
        <w:rPr>
          <w:rFonts w:ascii="Times New Roman" w:hAnsi="Times New Roman" w:cs="Times New Roman"/>
          <w:sz w:val="28"/>
          <w:szCs w:val="28"/>
          <w:lang w:val="kk-KZ"/>
        </w:rPr>
        <w:t xml:space="preserve"> МЕРЗІМДЕРІ </w:t>
      </w:r>
      <w:bookmarkEnd w:id="9"/>
    </w:p>
    <w:p w:rsidR="00031605" w:rsidRPr="00DF6B7F" w:rsidRDefault="00031605" w:rsidP="00031605">
      <w:pPr>
        <w:pStyle w:val="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10" w:name="_Toc500861781"/>
      <w:r w:rsidRPr="00DF6B7F">
        <w:rPr>
          <w:rFonts w:ascii="Times New Roman" w:hAnsi="Times New Roman" w:cs="Times New Roman"/>
          <w:sz w:val="28"/>
          <w:szCs w:val="28"/>
          <w:lang w:val="kk-KZ"/>
        </w:rPr>
        <w:t xml:space="preserve">3.1 </w:t>
      </w:r>
      <w:bookmarkEnd w:id="10"/>
      <w:r w:rsidR="00D755E2" w:rsidRPr="00DF6B7F">
        <w:rPr>
          <w:rFonts w:ascii="Times New Roman" w:hAnsi="Times New Roman" w:cs="Times New Roman"/>
          <w:sz w:val="28"/>
          <w:szCs w:val="28"/>
          <w:lang w:val="kk-KZ"/>
        </w:rPr>
        <w:t>Бағалау нәтижелері</w:t>
      </w:r>
    </w:p>
    <w:p w:rsidR="00031605" w:rsidRPr="00DF6B7F" w:rsidRDefault="00D755E2" w:rsidP="009D0234">
      <w:pPr>
        <w:pStyle w:val="a3"/>
        <w:numPr>
          <w:ilvl w:val="0"/>
          <w:numId w:val="2"/>
        </w:numPr>
        <w:tabs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Бағалау нәтижелері бойынша ДК-ның отырысында қарастыру үшін есеп дайындалады, оған мына деректер кіреді</w:t>
      </w:r>
      <w:r w:rsidR="00031605" w:rsidRPr="00DF6B7F">
        <w:rPr>
          <w:sz w:val="28"/>
          <w:szCs w:val="28"/>
          <w:lang w:val="kk-KZ"/>
        </w:rPr>
        <w:t xml:space="preserve"> (</w:t>
      </w:r>
      <w:r w:rsidR="00DF6B7F">
        <w:rPr>
          <w:sz w:val="28"/>
          <w:szCs w:val="28"/>
          <w:lang w:val="kk-KZ"/>
        </w:rPr>
        <w:t xml:space="preserve">мұнымен </w:t>
      </w:r>
      <w:r>
        <w:rPr>
          <w:sz w:val="28"/>
          <w:szCs w:val="28"/>
          <w:lang w:val="kk-KZ"/>
        </w:rPr>
        <w:t>шектелмей</w:t>
      </w:r>
      <w:r w:rsidR="00031605" w:rsidRPr="00DF6B7F">
        <w:rPr>
          <w:sz w:val="28"/>
          <w:szCs w:val="28"/>
          <w:lang w:val="kk-KZ"/>
        </w:rPr>
        <w:t xml:space="preserve">): </w:t>
      </w:r>
    </w:p>
    <w:p w:rsidR="00031605" w:rsidRPr="00440538" w:rsidRDefault="00D755E2" w:rsidP="009D0234">
      <w:pPr>
        <w:pStyle w:val="a3"/>
        <w:numPr>
          <w:ilvl w:val="0"/>
          <w:numId w:val="10"/>
        </w:numPr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бағалау нәтижелері бойынша ДК Төрағасының сөйлейтін сөзі</w:t>
      </w:r>
      <w:r w:rsidR="00031605" w:rsidRPr="00440538">
        <w:rPr>
          <w:sz w:val="28"/>
          <w:szCs w:val="28"/>
          <w:lang w:val="kk-KZ"/>
        </w:rPr>
        <w:t>;</w:t>
      </w:r>
    </w:p>
    <w:p w:rsidR="00031605" w:rsidRPr="00440538" w:rsidRDefault="00020915" w:rsidP="009D0234">
      <w:pPr>
        <w:pStyle w:val="a3"/>
        <w:numPr>
          <w:ilvl w:val="0"/>
          <w:numId w:val="10"/>
        </w:numPr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жүргізілген жұмыс көлемі туралы ақпарат (тәуелсі збағалау жүргізілген кезде), бағалауға қатысқан тұлғалар</w:t>
      </w:r>
      <w:r w:rsidR="00031605" w:rsidRPr="00440538">
        <w:rPr>
          <w:sz w:val="28"/>
          <w:szCs w:val="28"/>
          <w:lang w:val="kk-KZ"/>
        </w:rPr>
        <w:t>;</w:t>
      </w:r>
    </w:p>
    <w:p w:rsidR="00031605" w:rsidRPr="00020915" w:rsidRDefault="00020915" w:rsidP="009D0234">
      <w:pPr>
        <w:pStyle w:val="a3"/>
        <w:numPr>
          <w:ilvl w:val="0"/>
          <w:numId w:val="10"/>
        </w:numPr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ДК мүшелерінің ДК мен комитеттерінің отырыстарына қатысу с</w:t>
      </w:r>
      <w:r w:rsidR="00031605" w:rsidRPr="00020915">
        <w:rPr>
          <w:sz w:val="28"/>
          <w:szCs w:val="28"/>
          <w:lang w:val="kk-KZ"/>
        </w:rPr>
        <w:t>татистика</w:t>
      </w:r>
      <w:r>
        <w:rPr>
          <w:sz w:val="28"/>
          <w:szCs w:val="28"/>
          <w:lang w:val="kk-KZ"/>
        </w:rPr>
        <w:t>сы</w:t>
      </w:r>
      <w:r w:rsidR="00031605" w:rsidRPr="00020915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ДК-ның жылдық Жоспарын орындау, ДК мен комитеттер отырыстарының саны, ДК мен комитеттер отырыстарының тікелей / сырттай отырыстарының саны, ДК мен комитеттер отырыстарының орташа ұзақтығы</w:t>
      </w:r>
      <w:r w:rsidR="00031605" w:rsidRPr="00020915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lastRenderedPageBreak/>
        <w:t>күн тәртібінде қа</w:t>
      </w:r>
      <w:r w:rsidR="00DF6B7F">
        <w:rPr>
          <w:sz w:val="28"/>
          <w:szCs w:val="28"/>
          <w:lang w:val="kk-KZ"/>
        </w:rPr>
        <w:t>ра</w:t>
      </w:r>
      <w:r>
        <w:rPr>
          <w:sz w:val="28"/>
          <w:szCs w:val="28"/>
          <w:lang w:val="kk-KZ"/>
        </w:rPr>
        <w:t>латын мәселелердің орташа саны</w:t>
      </w:r>
      <w:r w:rsidR="00031605" w:rsidRPr="00020915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ДК мен комитеттер отырыстарының мәселелерін талқылаудың орташа ұзақтығы</w:t>
      </w:r>
      <w:r w:rsidR="00031605" w:rsidRPr="00020915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ДК мүшелерінің комитеттерге қатысуы</w:t>
      </w:r>
      <w:r w:rsidR="00031605" w:rsidRPr="00020915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алдағы бағалаулар нәтижелері бойынша ДК-ны дамыту жөніндегі шараларды орындау</w:t>
      </w:r>
      <w:r w:rsidRPr="00020915">
        <w:rPr>
          <w:sz w:val="28"/>
          <w:szCs w:val="28"/>
          <w:lang w:val="kk-KZ"/>
        </w:rPr>
        <w:t xml:space="preserve"> </w:t>
      </w:r>
      <w:r w:rsidR="00031605" w:rsidRPr="00020915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бұндай болған жағдайда</w:t>
      </w:r>
      <w:r w:rsidR="00031605" w:rsidRPr="00020915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>және т.б.;</w:t>
      </w:r>
    </w:p>
    <w:p w:rsidR="00031605" w:rsidRPr="00020915" w:rsidRDefault="00031605" w:rsidP="009D0234">
      <w:pPr>
        <w:pStyle w:val="a3"/>
        <w:numPr>
          <w:ilvl w:val="0"/>
          <w:numId w:val="10"/>
        </w:numPr>
        <w:spacing w:after="160"/>
        <w:ind w:left="-284" w:firstLine="710"/>
        <w:jc w:val="both"/>
        <w:rPr>
          <w:sz w:val="28"/>
          <w:szCs w:val="28"/>
          <w:lang w:val="kk-KZ"/>
        </w:rPr>
      </w:pPr>
      <w:r w:rsidRPr="00020915">
        <w:rPr>
          <w:sz w:val="28"/>
          <w:szCs w:val="28"/>
          <w:lang w:val="kk-KZ"/>
        </w:rPr>
        <w:t xml:space="preserve">Рейтинг: </w:t>
      </w:r>
      <w:r w:rsidR="00020915">
        <w:rPr>
          <w:sz w:val="28"/>
          <w:szCs w:val="28"/>
          <w:lang w:val="kk-KZ"/>
        </w:rPr>
        <w:t>мақсаттар мен компоненттер бойынша бөлігінде</w:t>
      </w:r>
      <w:r w:rsidR="0023678E">
        <w:rPr>
          <w:sz w:val="28"/>
          <w:szCs w:val="28"/>
          <w:lang w:val="kk-KZ"/>
        </w:rPr>
        <w:t>гі</w:t>
      </w:r>
      <w:r w:rsidR="00020915">
        <w:rPr>
          <w:sz w:val="28"/>
          <w:szCs w:val="28"/>
          <w:lang w:val="kk-KZ"/>
        </w:rPr>
        <w:t xml:space="preserve"> қорытынды</w:t>
      </w:r>
      <w:r w:rsidRPr="00020915">
        <w:rPr>
          <w:sz w:val="28"/>
          <w:szCs w:val="28"/>
          <w:lang w:val="kk-KZ"/>
        </w:rPr>
        <w:t>;</w:t>
      </w:r>
    </w:p>
    <w:p w:rsidR="00031605" w:rsidRPr="00020915" w:rsidRDefault="00020915" w:rsidP="009D0234">
      <w:pPr>
        <w:pStyle w:val="a3"/>
        <w:numPr>
          <w:ilvl w:val="0"/>
          <w:numId w:val="10"/>
        </w:numPr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бар болған жағдайда алдағы кезеңнің бағалау нәтижелерінен үзінділер;</w:t>
      </w:r>
    </w:p>
    <w:p w:rsidR="00031605" w:rsidRPr="00020915" w:rsidRDefault="00020915" w:rsidP="009D0234">
      <w:pPr>
        <w:pStyle w:val="a3"/>
        <w:numPr>
          <w:ilvl w:val="0"/>
          <w:numId w:val="10"/>
        </w:numPr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төмендегі компоненттер бөлігінде жүргізілген бағалау нәтижесінде анықталған күшті және әлсіз жақтары</w:t>
      </w:r>
      <w:r w:rsidR="00031605" w:rsidRPr="00020915">
        <w:rPr>
          <w:sz w:val="28"/>
          <w:szCs w:val="28"/>
          <w:lang w:val="kk-KZ"/>
        </w:rPr>
        <w:t>:</w:t>
      </w:r>
    </w:p>
    <w:p w:rsidR="00031605" w:rsidRPr="00040EBD" w:rsidRDefault="00040EBD" w:rsidP="009D0234">
      <w:pPr>
        <w:pStyle w:val="a3"/>
        <w:numPr>
          <w:ilvl w:val="0"/>
          <w:numId w:val="11"/>
        </w:numPr>
        <w:tabs>
          <w:tab w:val="left" w:pos="633"/>
        </w:tabs>
        <w:spacing w:after="160"/>
        <w:ind w:left="0"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Стартегияны белгілеу, тәуекелдерді басқару</w:t>
      </w:r>
      <w:r w:rsidR="00031605" w:rsidRPr="00040EBD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тиімділікті басқару және ДК-ның негізгі бизнес-шешімдерге әсері</w:t>
      </w:r>
      <w:r w:rsidR="00031605" w:rsidRPr="00040EBD">
        <w:rPr>
          <w:sz w:val="28"/>
          <w:szCs w:val="28"/>
          <w:lang w:val="kk-KZ"/>
        </w:rPr>
        <w:t>;</w:t>
      </w:r>
    </w:p>
    <w:p w:rsidR="00031605" w:rsidRPr="000F5EF9" w:rsidRDefault="00040EBD" w:rsidP="009D0234">
      <w:pPr>
        <w:pStyle w:val="a3"/>
        <w:numPr>
          <w:ilvl w:val="0"/>
          <w:numId w:val="11"/>
        </w:numPr>
        <w:tabs>
          <w:tab w:val="left" w:pos="633"/>
        </w:tabs>
        <w:spacing w:after="16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Төрағасы</w:t>
      </w:r>
      <w:r w:rsidR="00031605" w:rsidRPr="000F5EF9">
        <w:rPr>
          <w:sz w:val="28"/>
          <w:szCs w:val="28"/>
        </w:rPr>
        <w:t>;</w:t>
      </w:r>
    </w:p>
    <w:p w:rsidR="00031605" w:rsidRPr="00493916" w:rsidRDefault="00031605" w:rsidP="009D0234">
      <w:pPr>
        <w:pStyle w:val="a3"/>
        <w:numPr>
          <w:ilvl w:val="0"/>
          <w:numId w:val="11"/>
        </w:numPr>
        <w:tabs>
          <w:tab w:val="left" w:pos="633"/>
        </w:tabs>
        <w:spacing w:after="160"/>
        <w:ind w:left="0" w:firstLine="426"/>
        <w:jc w:val="both"/>
        <w:rPr>
          <w:sz w:val="28"/>
          <w:szCs w:val="28"/>
        </w:rPr>
      </w:pPr>
      <w:r w:rsidRPr="00493916">
        <w:rPr>
          <w:sz w:val="28"/>
          <w:szCs w:val="28"/>
        </w:rPr>
        <w:t>СНД;</w:t>
      </w:r>
    </w:p>
    <w:p w:rsidR="00031605" w:rsidRPr="000F5EF9" w:rsidRDefault="00031605" w:rsidP="009D0234">
      <w:pPr>
        <w:pStyle w:val="a3"/>
        <w:numPr>
          <w:ilvl w:val="0"/>
          <w:numId w:val="11"/>
        </w:numPr>
        <w:tabs>
          <w:tab w:val="left" w:pos="633"/>
        </w:tabs>
        <w:spacing w:after="160"/>
        <w:ind w:left="0" w:firstLine="426"/>
        <w:jc w:val="both"/>
        <w:rPr>
          <w:sz w:val="28"/>
          <w:szCs w:val="28"/>
        </w:rPr>
      </w:pPr>
      <w:r w:rsidRPr="000F5EF9">
        <w:rPr>
          <w:sz w:val="28"/>
          <w:szCs w:val="28"/>
        </w:rPr>
        <w:t>Корпоратив</w:t>
      </w:r>
      <w:r w:rsidR="00040EBD">
        <w:rPr>
          <w:sz w:val="28"/>
          <w:szCs w:val="28"/>
          <w:lang w:val="kk-KZ"/>
        </w:rPr>
        <w:t>тік хатшы</w:t>
      </w:r>
      <w:r w:rsidRPr="000F5EF9">
        <w:rPr>
          <w:sz w:val="28"/>
          <w:szCs w:val="28"/>
        </w:rPr>
        <w:t>;</w:t>
      </w:r>
    </w:p>
    <w:p w:rsidR="00031605" w:rsidRPr="000F5EF9" w:rsidRDefault="00040EBD" w:rsidP="009D0234">
      <w:pPr>
        <w:pStyle w:val="a3"/>
        <w:numPr>
          <w:ilvl w:val="0"/>
          <w:numId w:val="11"/>
        </w:numPr>
        <w:tabs>
          <w:tab w:val="left" w:pos="633"/>
        </w:tabs>
        <w:spacing w:after="16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ДК </w:t>
      </w:r>
      <w:r w:rsidR="00031605" w:rsidRPr="000F5EF9">
        <w:rPr>
          <w:sz w:val="28"/>
          <w:szCs w:val="28"/>
        </w:rPr>
        <w:t>Комитет</w:t>
      </w:r>
      <w:r>
        <w:rPr>
          <w:sz w:val="28"/>
          <w:szCs w:val="28"/>
          <w:lang w:val="kk-KZ"/>
        </w:rPr>
        <w:t>тері</w:t>
      </w:r>
      <w:r w:rsidR="00031605" w:rsidRPr="000F5EF9">
        <w:rPr>
          <w:sz w:val="28"/>
          <w:szCs w:val="28"/>
        </w:rPr>
        <w:t xml:space="preserve">: </w:t>
      </w:r>
      <w:r>
        <w:rPr>
          <w:sz w:val="28"/>
          <w:szCs w:val="28"/>
          <w:lang w:val="kk-KZ"/>
        </w:rPr>
        <w:t>құрылым</w:t>
      </w:r>
      <w:r w:rsidR="00031605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құрамы</w:t>
      </w:r>
      <w:r w:rsidR="00031605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жұмыс серпіні</w:t>
      </w:r>
      <w:r w:rsidR="00031605" w:rsidRPr="000F5EF9">
        <w:rPr>
          <w:sz w:val="28"/>
          <w:szCs w:val="28"/>
        </w:rPr>
        <w:t>;</w:t>
      </w:r>
    </w:p>
    <w:p w:rsidR="00031605" w:rsidRPr="000F5EF9" w:rsidRDefault="00040EBD" w:rsidP="009D0234">
      <w:pPr>
        <w:pStyle w:val="a3"/>
        <w:numPr>
          <w:ilvl w:val="0"/>
          <w:numId w:val="11"/>
        </w:numPr>
        <w:tabs>
          <w:tab w:val="left" w:pos="633"/>
        </w:tabs>
        <w:spacing w:after="16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құрамының теңгерімділігі</w:t>
      </w:r>
      <w:r w:rsidR="00031605" w:rsidRPr="000F5EF9">
        <w:rPr>
          <w:sz w:val="28"/>
          <w:szCs w:val="28"/>
        </w:rPr>
        <w:t xml:space="preserve">: </w:t>
      </w:r>
      <w:r w:rsidR="00315E8A">
        <w:rPr>
          <w:sz w:val="28"/>
          <w:szCs w:val="28"/>
          <w:lang w:val="kk-KZ"/>
        </w:rPr>
        <w:t>мөлшері</w:t>
      </w:r>
      <w:r w:rsidR="00031605" w:rsidRPr="000F5EF9">
        <w:rPr>
          <w:sz w:val="28"/>
          <w:szCs w:val="28"/>
        </w:rPr>
        <w:t xml:space="preserve">, </w:t>
      </w:r>
      <w:r w:rsidR="00315E8A">
        <w:rPr>
          <w:sz w:val="28"/>
          <w:szCs w:val="28"/>
          <w:lang w:val="kk-KZ"/>
        </w:rPr>
        <w:t>құрамы</w:t>
      </w:r>
      <w:r w:rsidR="00031605" w:rsidRPr="000F5EF9">
        <w:rPr>
          <w:sz w:val="28"/>
          <w:szCs w:val="28"/>
        </w:rPr>
        <w:t xml:space="preserve">, </w:t>
      </w:r>
      <w:r w:rsidR="00315E8A">
        <w:rPr>
          <w:sz w:val="28"/>
          <w:szCs w:val="28"/>
          <w:lang w:val="kk-KZ"/>
        </w:rPr>
        <w:t>қолжетімділігі және өкілеттік мерзімі</w:t>
      </w:r>
      <w:r w:rsidR="00031605" w:rsidRPr="000F5EF9">
        <w:rPr>
          <w:sz w:val="28"/>
          <w:szCs w:val="28"/>
        </w:rPr>
        <w:t>;</w:t>
      </w:r>
    </w:p>
    <w:p w:rsidR="00031605" w:rsidRPr="000F5EF9" w:rsidRDefault="00315E8A" w:rsidP="009D0234">
      <w:pPr>
        <w:pStyle w:val="a3"/>
        <w:numPr>
          <w:ilvl w:val="0"/>
          <w:numId w:val="11"/>
        </w:numPr>
        <w:tabs>
          <w:tab w:val="left" w:pos="633"/>
        </w:tabs>
        <w:spacing w:after="16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қызметі</w:t>
      </w:r>
      <w:r w:rsidR="00031605" w:rsidRPr="000F5EF9">
        <w:rPr>
          <w:sz w:val="28"/>
          <w:szCs w:val="28"/>
        </w:rPr>
        <w:t xml:space="preserve">: </w:t>
      </w:r>
      <w:r>
        <w:rPr>
          <w:sz w:val="28"/>
          <w:szCs w:val="28"/>
          <w:lang w:val="kk-KZ"/>
        </w:rPr>
        <w:t>отырыстарды өткізу кестесі және күн тәртібі</w:t>
      </w:r>
      <w:r w:rsidR="00031605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ДК отырыстарының </w:t>
      </w:r>
      <w:r w:rsidR="00031605" w:rsidRPr="000F5EF9">
        <w:rPr>
          <w:sz w:val="28"/>
          <w:szCs w:val="28"/>
        </w:rPr>
        <w:t>материал</w:t>
      </w:r>
      <w:r>
        <w:rPr>
          <w:sz w:val="28"/>
          <w:szCs w:val="28"/>
          <w:lang w:val="kk-KZ"/>
        </w:rPr>
        <w:t>дары</w:t>
      </w:r>
      <w:r w:rsidR="00031605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ДК жұмысының </w:t>
      </w:r>
      <w:r w:rsidR="00CC2FAB">
        <w:rPr>
          <w:sz w:val="28"/>
          <w:szCs w:val="28"/>
          <w:lang w:val="kk-KZ"/>
        </w:rPr>
        <w:t>динамикасы</w:t>
      </w:r>
      <w:r w:rsidR="00031605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сыйлықақы</w:t>
      </w:r>
      <w:r w:rsidR="00031605" w:rsidRPr="000F5EF9">
        <w:rPr>
          <w:sz w:val="28"/>
          <w:szCs w:val="28"/>
        </w:rPr>
        <w:t>;</w:t>
      </w:r>
    </w:p>
    <w:p w:rsidR="00031605" w:rsidRPr="000F5EF9" w:rsidRDefault="00315E8A" w:rsidP="009D0234">
      <w:pPr>
        <w:pStyle w:val="a3"/>
        <w:numPr>
          <w:ilvl w:val="0"/>
          <w:numId w:val="11"/>
        </w:numPr>
        <w:tabs>
          <w:tab w:val="left" w:pos="633"/>
        </w:tabs>
        <w:spacing w:after="16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Атқарушы </w:t>
      </w:r>
      <w:r w:rsidR="00031605" w:rsidRPr="000F5EF9">
        <w:rPr>
          <w:sz w:val="28"/>
          <w:szCs w:val="28"/>
        </w:rPr>
        <w:t xml:space="preserve">орган: </w:t>
      </w:r>
      <w:r>
        <w:rPr>
          <w:sz w:val="28"/>
          <w:szCs w:val="28"/>
          <w:lang w:val="kk-KZ"/>
        </w:rPr>
        <w:t>таңдау және тағайындау</w:t>
      </w:r>
      <w:r w:rsidR="00031605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сыйлықақы</w:t>
      </w:r>
      <w:r w:rsidR="00031605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міндеті және тиімділігі</w:t>
      </w:r>
      <w:r w:rsidR="00031605" w:rsidRPr="000F5EF9">
        <w:rPr>
          <w:sz w:val="28"/>
          <w:szCs w:val="28"/>
        </w:rPr>
        <w:t>;</w:t>
      </w:r>
    </w:p>
    <w:p w:rsidR="00031605" w:rsidRPr="000F5EF9" w:rsidRDefault="00315E8A" w:rsidP="009D0234">
      <w:pPr>
        <w:pStyle w:val="a3"/>
        <w:numPr>
          <w:ilvl w:val="0"/>
          <w:numId w:val="11"/>
        </w:numPr>
        <w:tabs>
          <w:tab w:val="left" w:pos="633"/>
        </w:tabs>
        <w:spacing w:after="16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 қызметін бағалау</w:t>
      </w:r>
      <w:r w:rsidR="00031605" w:rsidRPr="000F5EF9">
        <w:rPr>
          <w:sz w:val="28"/>
          <w:szCs w:val="28"/>
        </w:rPr>
        <w:t xml:space="preserve">: </w:t>
      </w:r>
      <w:r>
        <w:rPr>
          <w:sz w:val="28"/>
          <w:szCs w:val="28"/>
          <w:lang w:val="kk-KZ"/>
        </w:rPr>
        <w:t>номинациялау, таңдау және сайлау рәсімдері</w:t>
      </w:r>
      <w:r w:rsidR="00031605" w:rsidRPr="000F5EF9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лауазымға кірістіру бағдарламасы және ДК мүшелерін оқыту</w:t>
      </w:r>
      <w:r w:rsidR="00031605" w:rsidRPr="000F5EF9">
        <w:rPr>
          <w:sz w:val="28"/>
          <w:szCs w:val="28"/>
        </w:rPr>
        <w:t>.</w:t>
      </w:r>
    </w:p>
    <w:p w:rsidR="00031605" w:rsidRPr="000F5EF9" w:rsidRDefault="00315E8A" w:rsidP="009D0234">
      <w:pPr>
        <w:pStyle w:val="a3"/>
        <w:numPr>
          <w:ilvl w:val="0"/>
          <w:numId w:val="10"/>
        </w:numPr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Бағалаудың негізгі қорытындылары және жоғарыда көрсетілген бағыттар бойынша ДК-ның талқылауына арналған сұрақтар</w:t>
      </w:r>
      <w:r w:rsidR="00031605" w:rsidRPr="000F5EF9">
        <w:rPr>
          <w:sz w:val="28"/>
          <w:szCs w:val="28"/>
        </w:rPr>
        <w:t>;</w:t>
      </w:r>
    </w:p>
    <w:p w:rsidR="00031605" w:rsidRPr="000F5EF9" w:rsidRDefault="00315E8A" w:rsidP="009D0234">
      <w:pPr>
        <w:pStyle w:val="a3"/>
        <w:numPr>
          <w:ilvl w:val="0"/>
          <w:numId w:val="10"/>
        </w:numPr>
        <w:spacing w:after="16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ДК-ны дамыту жөніндегі Іс-шаралар жоспары</w:t>
      </w:r>
      <w:r w:rsidR="00031605" w:rsidRPr="000F5EF9">
        <w:rPr>
          <w:sz w:val="28"/>
          <w:szCs w:val="28"/>
        </w:rPr>
        <w:t>.</w:t>
      </w:r>
    </w:p>
    <w:p w:rsidR="00031605" w:rsidRPr="005947A0" w:rsidRDefault="00ED5B79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Есепте </w:t>
      </w:r>
      <w:r w:rsidR="00F7029A">
        <w:rPr>
          <w:sz w:val="28"/>
          <w:szCs w:val="28"/>
          <w:lang w:val="kk-KZ"/>
        </w:rPr>
        <w:t xml:space="preserve">директорларға немесе жалпы ДК-ға қатысты бағалау көрсеткіштері болмауы тиіс. Есепке сауалнамаларды талдау нәтижелері бойынша алған деректерге, сондай-ақ </w:t>
      </w:r>
      <w:r w:rsidR="00CE6383">
        <w:rPr>
          <w:sz w:val="28"/>
          <w:szCs w:val="28"/>
          <w:lang w:val="kk-KZ"/>
        </w:rPr>
        <w:t xml:space="preserve">құжаттарға және </w:t>
      </w:r>
      <w:r w:rsidR="00F7029A">
        <w:rPr>
          <w:sz w:val="28"/>
          <w:szCs w:val="28"/>
          <w:lang w:val="kk-KZ"/>
        </w:rPr>
        <w:t xml:space="preserve">тәуелсіз бағалау кезінде </w:t>
      </w:r>
      <w:r w:rsidR="00CE6383">
        <w:rPr>
          <w:sz w:val="28"/>
          <w:szCs w:val="28"/>
          <w:lang w:val="kk-KZ"/>
        </w:rPr>
        <w:t>жеке сұхбатқа қатысты об</w:t>
      </w:r>
      <w:r w:rsidR="00CC2FAB">
        <w:rPr>
          <w:sz w:val="28"/>
          <w:szCs w:val="28"/>
          <w:lang w:val="kk-KZ"/>
        </w:rPr>
        <w:t>ъ</w:t>
      </w:r>
      <w:r w:rsidR="00CE6383">
        <w:rPr>
          <w:sz w:val="28"/>
          <w:szCs w:val="28"/>
          <w:lang w:val="kk-KZ"/>
        </w:rPr>
        <w:t xml:space="preserve">ективті қорытындылар кіреді. </w:t>
      </w:r>
    </w:p>
    <w:p w:rsidR="00031605" w:rsidRPr="005947A0" w:rsidRDefault="00CE6383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 жобасы ДК Төрағасы</w:t>
      </w:r>
      <w:r w:rsidR="00965A42">
        <w:rPr>
          <w:sz w:val="28"/>
          <w:szCs w:val="28"/>
          <w:lang w:val="kk-KZ"/>
        </w:rPr>
        <w:t>мен</w:t>
      </w:r>
      <w:r>
        <w:rPr>
          <w:sz w:val="28"/>
          <w:szCs w:val="28"/>
          <w:lang w:val="kk-KZ"/>
        </w:rPr>
        <w:t xml:space="preserve"> және ТСК Төрағасы</w:t>
      </w:r>
      <w:r w:rsidR="00965A42">
        <w:rPr>
          <w:sz w:val="28"/>
          <w:szCs w:val="28"/>
          <w:lang w:val="kk-KZ"/>
        </w:rPr>
        <w:t>мен бірге</w:t>
      </w:r>
      <w:r>
        <w:rPr>
          <w:sz w:val="28"/>
          <w:szCs w:val="28"/>
          <w:lang w:val="kk-KZ"/>
        </w:rPr>
        <w:t xml:space="preserve"> талқыла</w:t>
      </w:r>
      <w:r w:rsidR="00965A42">
        <w:rPr>
          <w:sz w:val="28"/>
          <w:szCs w:val="28"/>
          <w:lang w:val="kk-KZ"/>
        </w:rPr>
        <w:t>нады</w:t>
      </w:r>
      <w:r>
        <w:rPr>
          <w:sz w:val="28"/>
          <w:szCs w:val="28"/>
          <w:lang w:val="kk-KZ"/>
        </w:rPr>
        <w:t>.</w:t>
      </w:r>
      <w:r w:rsidR="00031605" w:rsidRPr="005947A0">
        <w:rPr>
          <w:sz w:val="28"/>
          <w:szCs w:val="28"/>
          <w:lang w:val="kk-KZ"/>
        </w:rPr>
        <w:t xml:space="preserve">  </w:t>
      </w:r>
    </w:p>
    <w:p w:rsidR="00031605" w:rsidRPr="005947A0" w:rsidRDefault="00CE6383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Жоғарыда көрсетілген есептен басқа, жүргізілген бағалау нәтижелері бойынша төмендегі құжттар дайындалады:</w:t>
      </w:r>
      <w:r w:rsidR="00031605" w:rsidRPr="005947A0">
        <w:rPr>
          <w:sz w:val="28"/>
          <w:szCs w:val="28"/>
          <w:lang w:val="kk-KZ"/>
        </w:rPr>
        <w:t xml:space="preserve"> </w:t>
      </w:r>
    </w:p>
    <w:p w:rsidR="00031605" w:rsidRPr="005947A0" w:rsidRDefault="00762979" w:rsidP="009D0234">
      <w:pPr>
        <w:pStyle w:val="a3"/>
        <w:numPr>
          <w:ilvl w:val="0"/>
          <w:numId w:val="7"/>
        </w:numPr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ДК-ның әрбір мүшесіне </w:t>
      </w:r>
      <w:r w:rsidR="00551775">
        <w:rPr>
          <w:sz w:val="28"/>
          <w:szCs w:val="28"/>
          <w:lang w:val="kk-KZ"/>
        </w:rPr>
        <w:t xml:space="preserve">360 бағалау нәтижелері бойынша әзірленген </w:t>
      </w:r>
      <w:r>
        <w:rPr>
          <w:sz w:val="28"/>
          <w:szCs w:val="28"/>
          <w:lang w:val="kk-KZ"/>
        </w:rPr>
        <w:t xml:space="preserve">кәсіби дамудың және </w:t>
      </w:r>
      <w:r w:rsidR="00551775">
        <w:rPr>
          <w:sz w:val="28"/>
          <w:szCs w:val="28"/>
          <w:lang w:val="kk-KZ"/>
        </w:rPr>
        <w:t>ДК-ның жұмысына қатыстыр</w:t>
      </w:r>
      <w:r w:rsidR="00965A42">
        <w:rPr>
          <w:sz w:val="28"/>
          <w:szCs w:val="28"/>
          <w:lang w:val="kk-KZ"/>
        </w:rPr>
        <w:t>ылуы</w:t>
      </w:r>
      <w:r w:rsidR="00551775">
        <w:rPr>
          <w:sz w:val="28"/>
          <w:szCs w:val="28"/>
          <w:lang w:val="kk-KZ"/>
        </w:rPr>
        <w:t xml:space="preserve"> мен үлесін артты</w:t>
      </w:r>
      <w:r w:rsidR="00965A42">
        <w:rPr>
          <w:sz w:val="28"/>
          <w:szCs w:val="28"/>
          <w:lang w:val="kk-KZ"/>
        </w:rPr>
        <w:t>р</w:t>
      </w:r>
      <w:r w:rsidR="00551775">
        <w:rPr>
          <w:sz w:val="28"/>
          <w:szCs w:val="28"/>
          <w:lang w:val="kk-KZ"/>
        </w:rPr>
        <w:t>у бағыттары туралы жеке ақпарат;</w:t>
      </w:r>
      <w:r w:rsidR="00031605" w:rsidRPr="005947A0">
        <w:rPr>
          <w:sz w:val="28"/>
          <w:szCs w:val="28"/>
          <w:lang w:val="kk-KZ"/>
        </w:rPr>
        <w:t xml:space="preserve"> </w:t>
      </w:r>
    </w:p>
    <w:p w:rsidR="00031605" w:rsidRPr="005947A0" w:rsidRDefault="00551775" w:rsidP="009D0234">
      <w:pPr>
        <w:pStyle w:val="a3"/>
        <w:numPr>
          <w:ilvl w:val="0"/>
          <w:numId w:val="7"/>
        </w:numPr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Жылдық есепке енгізуге арналған ақпарат</w:t>
      </w:r>
      <w:r w:rsidR="00031605" w:rsidRPr="005947A0">
        <w:rPr>
          <w:sz w:val="28"/>
          <w:szCs w:val="28"/>
          <w:lang w:val="kk-KZ"/>
        </w:rPr>
        <w:t xml:space="preserve">. </w:t>
      </w:r>
    </w:p>
    <w:p w:rsidR="00031605" w:rsidRPr="00AC21DC" w:rsidRDefault="00551775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ДК Төрағасы мен Корпоративтік хатшы ДК-ны дамыту жөніндегі іс-шаралар жоспарын (бар болған жағдайда) қадағалайды. Бұл жоспар ұзақ мерзімді сипатқа ие болу</w:t>
      </w:r>
      <w:r w:rsidR="00EB7062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 xml:space="preserve"> керек және келешекте </w:t>
      </w:r>
      <w:r w:rsidR="00AC21DC">
        <w:rPr>
          <w:sz w:val="28"/>
          <w:szCs w:val="28"/>
          <w:lang w:val="kk-KZ"/>
        </w:rPr>
        <w:t>кейінгі жылдық бағалаулардың нәтижелерін ескере отырып, бұл жоспарды жыл сайын пысықтау</w:t>
      </w:r>
      <w:r w:rsidR="00EB7062">
        <w:rPr>
          <w:sz w:val="28"/>
          <w:szCs w:val="28"/>
          <w:lang w:val="kk-KZ"/>
        </w:rPr>
        <w:t>ы</w:t>
      </w:r>
      <w:r w:rsidR="00AC21DC">
        <w:rPr>
          <w:sz w:val="28"/>
          <w:szCs w:val="28"/>
          <w:lang w:val="kk-KZ"/>
        </w:rPr>
        <w:t xml:space="preserve"> керек.</w:t>
      </w:r>
    </w:p>
    <w:p w:rsidR="00031605" w:rsidRPr="005947A0" w:rsidRDefault="00AC21DC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Бағалау нәтижелері ДК-ның жабық отырысында талқылануы тиіс, бұнда ДК мүшелері, Ішкі аудит қызметінің жетекшісі, сондай-ақ Корпоративтік хатшы және тәуелсіз бағалау кезінде Консультант қана қатысады. </w:t>
      </w:r>
    </w:p>
    <w:p w:rsidR="00031605" w:rsidRPr="005947A0" w:rsidRDefault="00665B52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Аталған отырыста ДК мүшелері </w:t>
      </w:r>
      <w:r w:rsidR="0022084B">
        <w:rPr>
          <w:sz w:val="28"/>
          <w:szCs w:val="28"/>
          <w:lang w:val="kk-KZ"/>
        </w:rPr>
        <w:t>өз жұмысын концептуалды талқылауы, жұмыстарының тиімділігін азайтқан факторларды анықтауы және тиімділікті арттыру жолдарын ұсынуы тиіс.</w:t>
      </w:r>
    </w:p>
    <w:p w:rsidR="00031605" w:rsidRPr="005947A0" w:rsidRDefault="0022084B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Бағалау нәтижелері ДК-ның барлық құрамын немесе оның бөлек мүшесін қайта сайлау, ДК құрамы</w:t>
      </w:r>
      <w:r w:rsidR="00EB7062">
        <w:rPr>
          <w:color w:val="000000"/>
          <w:sz w:val="28"/>
          <w:szCs w:val="28"/>
          <w:lang w:val="kk-KZ"/>
        </w:rPr>
        <w:t xml:space="preserve"> мен</w:t>
      </w:r>
      <w:r>
        <w:rPr>
          <w:color w:val="000000"/>
          <w:sz w:val="28"/>
          <w:szCs w:val="28"/>
          <w:lang w:val="kk-KZ"/>
        </w:rPr>
        <w:t xml:space="preserve"> ДК мүшелеріне сыйлықақы беру мөл</w:t>
      </w:r>
      <w:r w:rsidR="00EB7062">
        <w:rPr>
          <w:color w:val="000000"/>
          <w:sz w:val="28"/>
          <w:szCs w:val="28"/>
          <w:lang w:val="kk-KZ"/>
        </w:rPr>
        <w:t>ш</w:t>
      </w:r>
      <w:r>
        <w:rPr>
          <w:color w:val="000000"/>
          <w:sz w:val="28"/>
          <w:szCs w:val="28"/>
          <w:lang w:val="kk-KZ"/>
        </w:rPr>
        <w:t>ерін қайта қарау үшін негіз болып табыла алады.</w:t>
      </w:r>
      <w:r w:rsidR="00031605" w:rsidRPr="005947A0">
        <w:rPr>
          <w:color w:val="000000"/>
          <w:sz w:val="28"/>
          <w:szCs w:val="28"/>
          <w:lang w:val="kk-KZ"/>
        </w:rPr>
        <w:t xml:space="preserve"> </w:t>
      </w:r>
      <w:r w:rsidR="000F0AA6">
        <w:rPr>
          <w:color w:val="000000"/>
          <w:sz w:val="28"/>
          <w:szCs w:val="28"/>
          <w:lang w:val="kk-KZ"/>
        </w:rPr>
        <w:t>ДК-ның бөлек мүшелері қызметінің нәтижелерінде елеулі жетіспеушіліктер болған жағдайда, ДК Төрағасы Жалғыз акционермен консультация өткізуі тиіс.</w:t>
      </w:r>
    </w:p>
    <w:p w:rsidR="00031605" w:rsidRPr="000F5EF9" w:rsidRDefault="000F0AA6" w:rsidP="009D0234">
      <w:pPr>
        <w:pStyle w:val="1"/>
        <w:numPr>
          <w:ilvl w:val="1"/>
          <w:numId w:val="12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_Toc500861782"/>
      <w:r>
        <w:rPr>
          <w:rFonts w:ascii="Times New Roman" w:hAnsi="Times New Roman" w:cs="Times New Roman"/>
          <w:sz w:val="28"/>
          <w:szCs w:val="28"/>
          <w:lang w:val="ru-RU"/>
        </w:rPr>
        <w:t xml:space="preserve">Бағалау туралы ақпаратты ашу тәртібі </w:t>
      </w:r>
      <w:bookmarkEnd w:id="11"/>
    </w:p>
    <w:p w:rsidR="007054CC" w:rsidRPr="00D8247E" w:rsidRDefault="007054CC" w:rsidP="006F3150">
      <w:pPr>
        <w:pStyle w:val="a3"/>
        <w:numPr>
          <w:ilvl w:val="0"/>
          <w:numId w:val="2"/>
        </w:numPr>
        <w:tabs>
          <w:tab w:val="left" w:pos="851"/>
        </w:tabs>
        <w:spacing w:after="160"/>
        <w:ind w:left="-284" w:firstLine="7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ДК қызет</w:t>
      </w:r>
      <w:r w:rsidR="00457BC4">
        <w:rPr>
          <w:color w:val="000000"/>
          <w:sz w:val="28"/>
          <w:szCs w:val="28"/>
          <w:lang w:val="kk-KZ"/>
        </w:rPr>
        <w:t>ін</w:t>
      </w:r>
      <w:r>
        <w:rPr>
          <w:color w:val="000000"/>
          <w:sz w:val="28"/>
          <w:szCs w:val="28"/>
          <w:lang w:val="kk-KZ"/>
        </w:rPr>
        <w:t>ің қорытындылары туралы жыл сайынғы жылдық есепте ДК-ны бағалау қалайша өткізілгенін және нәтижелер бойынша қабылданған шараларды</w:t>
      </w:r>
      <w:r w:rsidR="00C874D6">
        <w:rPr>
          <w:color w:val="000000"/>
          <w:sz w:val="28"/>
          <w:szCs w:val="28"/>
          <w:lang w:val="kk-KZ"/>
        </w:rPr>
        <w:t xml:space="preserve"> көрсетеді</w:t>
      </w:r>
      <w:r>
        <w:rPr>
          <w:color w:val="000000"/>
          <w:sz w:val="28"/>
          <w:szCs w:val="28"/>
          <w:lang w:val="kk-KZ"/>
        </w:rPr>
        <w:t xml:space="preserve">, сондай-ақ </w:t>
      </w:r>
      <w:r w:rsidR="00C874D6">
        <w:rPr>
          <w:color w:val="000000"/>
          <w:sz w:val="28"/>
          <w:szCs w:val="28"/>
          <w:lang w:val="kk-KZ"/>
        </w:rPr>
        <w:t xml:space="preserve">жүргізілген бағалау туралы есептің көшірмесін </w:t>
      </w:r>
      <w:r w:rsidR="000E2C5D">
        <w:rPr>
          <w:color w:val="000000"/>
          <w:sz w:val="28"/>
          <w:szCs w:val="28"/>
          <w:lang w:val="kk-KZ"/>
        </w:rPr>
        <w:t>қоса береді.</w:t>
      </w:r>
      <w:r w:rsidR="001D318A">
        <w:rPr>
          <w:color w:val="000000"/>
          <w:sz w:val="28"/>
          <w:szCs w:val="28"/>
          <w:lang w:val="kk-KZ"/>
        </w:rPr>
        <w:t xml:space="preserve"> </w:t>
      </w:r>
      <w:r w:rsidR="00D8247E">
        <w:rPr>
          <w:color w:val="000000"/>
          <w:sz w:val="28"/>
          <w:szCs w:val="28"/>
          <w:lang w:val="kk-KZ"/>
        </w:rPr>
        <w:t>Тәуелсіз консультант тартылған кезде консультант соңғы үш жылда «Самұрық-Қазына» АҚ-ға және Қоғамға өзге қызметтерді көрсет</w:t>
      </w:r>
      <w:r w:rsidR="00457BC4">
        <w:rPr>
          <w:color w:val="000000"/>
          <w:sz w:val="28"/>
          <w:szCs w:val="28"/>
          <w:lang w:val="kk-KZ"/>
        </w:rPr>
        <w:t>кені</w:t>
      </w:r>
      <w:r w:rsidR="00D8247E">
        <w:rPr>
          <w:color w:val="000000"/>
          <w:sz w:val="28"/>
          <w:szCs w:val="28"/>
          <w:lang w:val="kk-KZ"/>
        </w:rPr>
        <w:t xml:space="preserve"> көрсетіледі. Аталған есеп акционерлерге жыл сайынғы акционерлердің жалпы жиналысында (тыңдау кезінде) ұсынылады. </w:t>
      </w:r>
    </w:p>
    <w:p w:rsidR="00F43189" w:rsidRPr="005947A0" w:rsidRDefault="0043076E" w:rsidP="00F43189">
      <w:pPr>
        <w:pStyle w:val="a3"/>
        <w:numPr>
          <w:ilvl w:val="0"/>
          <w:numId w:val="2"/>
        </w:numPr>
        <w:tabs>
          <w:tab w:val="left" w:pos="851"/>
        </w:tabs>
        <w:spacing w:after="160"/>
        <w:ind w:left="-284" w:firstLine="7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Көпшілікке </w:t>
      </w:r>
      <w:r w:rsidR="008E72FB">
        <w:rPr>
          <w:color w:val="000000"/>
          <w:sz w:val="28"/>
          <w:szCs w:val="28"/>
          <w:lang w:val="kk-KZ"/>
        </w:rPr>
        <w:t>қолжетімді болатын</w:t>
      </w:r>
      <w:r>
        <w:rPr>
          <w:color w:val="000000"/>
          <w:sz w:val="28"/>
          <w:szCs w:val="28"/>
          <w:lang w:val="kk-KZ"/>
        </w:rPr>
        <w:t xml:space="preserve"> (ұйымның жылдық жоспарында, интернет-сайтында және т.б.) бағалау жүргі</w:t>
      </w:r>
      <w:r w:rsidR="00E44563">
        <w:rPr>
          <w:color w:val="000000"/>
          <w:sz w:val="28"/>
          <w:szCs w:val="28"/>
          <w:lang w:val="kk-KZ"/>
        </w:rPr>
        <w:t>з</w:t>
      </w:r>
      <w:r>
        <w:rPr>
          <w:color w:val="000000"/>
          <w:sz w:val="28"/>
          <w:szCs w:val="28"/>
          <w:lang w:val="kk-KZ"/>
        </w:rPr>
        <w:t xml:space="preserve">у туралы ақпараттық хабарламаны белгілеу ұсынылады. </w:t>
      </w:r>
    </w:p>
    <w:p w:rsidR="00031605" w:rsidRPr="005947A0" w:rsidRDefault="00031605" w:rsidP="005231B5">
      <w:pPr>
        <w:pStyle w:val="1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12" w:name="_Toc500861783"/>
      <w:r w:rsidRPr="005947A0">
        <w:rPr>
          <w:rFonts w:ascii="Times New Roman" w:hAnsi="Times New Roman" w:cs="Times New Roman"/>
          <w:sz w:val="28"/>
          <w:szCs w:val="28"/>
          <w:lang w:val="kk-KZ"/>
        </w:rPr>
        <w:t xml:space="preserve">3.3 </w:t>
      </w:r>
      <w:r w:rsidR="0043076E" w:rsidRPr="005947A0">
        <w:rPr>
          <w:rFonts w:ascii="Times New Roman" w:hAnsi="Times New Roman" w:cs="Times New Roman"/>
          <w:sz w:val="28"/>
          <w:szCs w:val="28"/>
          <w:lang w:val="kk-KZ"/>
        </w:rPr>
        <w:t xml:space="preserve">Бағалау жүргізудің ұсынылатын мерзімділігі және мерзімі </w:t>
      </w:r>
      <w:bookmarkEnd w:id="12"/>
    </w:p>
    <w:p w:rsidR="00031605" w:rsidRPr="005947A0" w:rsidRDefault="0043076E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ДК-ға бағалау ДК-ның өз күшімен жылына бір рет және тәуелсіз консультанттарды тарта отырып, кемінде үш жылда бір рет жүргізіледі. </w:t>
      </w:r>
    </w:p>
    <w:p w:rsidR="00031605" w:rsidRPr="005947A0" w:rsidRDefault="00D8247E" w:rsidP="009D023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Егер есептік кезеңде Қоғамда корпоративтік басқаруға диагностика </w:t>
      </w:r>
      <w:r w:rsidR="00FA13DE">
        <w:rPr>
          <w:sz w:val="28"/>
          <w:szCs w:val="28"/>
          <w:lang w:val="kk-KZ"/>
        </w:rPr>
        <w:t xml:space="preserve">жасалса, </w:t>
      </w:r>
      <w:r w:rsidR="00204BB5">
        <w:rPr>
          <w:sz w:val="28"/>
          <w:szCs w:val="28"/>
          <w:lang w:val="kk-KZ"/>
        </w:rPr>
        <w:t>қайталау</w:t>
      </w:r>
      <w:r w:rsidR="00FA13DE">
        <w:rPr>
          <w:sz w:val="28"/>
          <w:szCs w:val="28"/>
          <w:lang w:val="kk-KZ"/>
        </w:rPr>
        <w:t xml:space="preserve"> процес</w:t>
      </w:r>
      <w:r w:rsidR="00E84B92">
        <w:rPr>
          <w:sz w:val="28"/>
          <w:szCs w:val="28"/>
          <w:lang w:val="kk-KZ"/>
        </w:rPr>
        <w:t>тер</w:t>
      </w:r>
      <w:r w:rsidR="00FA13DE">
        <w:rPr>
          <w:sz w:val="28"/>
          <w:szCs w:val="28"/>
          <w:lang w:val="kk-KZ"/>
        </w:rPr>
        <w:t>ін болдырмау мақсатында ұқсас есептік кезеңд</w:t>
      </w:r>
      <w:r w:rsidR="00E84B92">
        <w:rPr>
          <w:sz w:val="28"/>
          <w:szCs w:val="28"/>
          <w:lang w:val="kk-KZ"/>
        </w:rPr>
        <w:t>е</w:t>
      </w:r>
      <w:r w:rsidR="00FA13DE">
        <w:rPr>
          <w:sz w:val="28"/>
          <w:szCs w:val="28"/>
          <w:lang w:val="kk-KZ"/>
        </w:rPr>
        <w:t xml:space="preserve"> бөлек бағалау жүргізу</w:t>
      </w:r>
      <w:r w:rsidR="00204BB5">
        <w:rPr>
          <w:sz w:val="28"/>
          <w:szCs w:val="28"/>
          <w:lang w:val="kk-KZ"/>
        </w:rPr>
        <w:t>дің</w:t>
      </w:r>
      <w:r w:rsidR="00FA13DE">
        <w:rPr>
          <w:sz w:val="28"/>
          <w:szCs w:val="28"/>
          <w:lang w:val="kk-KZ"/>
        </w:rPr>
        <w:t xml:space="preserve"> қажеттігі жоқ</w:t>
      </w:r>
      <w:r w:rsidR="00031605" w:rsidRPr="005947A0">
        <w:rPr>
          <w:sz w:val="28"/>
          <w:szCs w:val="28"/>
          <w:lang w:val="kk-KZ"/>
        </w:rPr>
        <w:t xml:space="preserve">. </w:t>
      </w:r>
    </w:p>
    <w:p w:rsidR="005231B5" w:rsidRPr="00BF2E8C" w:rsidRDefault="00D46FFF" w:rsidP="009C5AC4">
      <w:pPr>
        <w:pStyle w:val="a3"/>
        <w:numPr>
          <w:ilvl w:val="0"/>
          <w:numId w:val="2"/>
        </w:numPr>
        <w:tabs>
          <w:tab w:val="left" w:pos="284"/>
          <w:tab w:val="left" w:pos="851"/>
        </w:tabs>
        <w:spacing w:after="160"/>
        <w:ind w:left="-284" w:firstLine="71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Бағалау процесі шамамен 3 айға дейін жетеді. Осы уақытқа шейін есептің қорытынды нұсқа</w:t>
      </w:r>
      <w:r w:rsidR="008F2F8E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ы дайын болуы тиіс.</w:t>
      </w:r>
      <w:r w:rsidR="00031605" w:rsidRPr="00D46FFF">
        <w:rPr>
          <w:sz w:val="28"/>
          <w:szCs w:val="28"/>
          <w:lang w:val="kk-KZ"/>
        </w:rPr>
        <w:t xml:space="preserve"> </w:t>
      </w:r>
      <w:r w:rsidR="008F2F8E">
        <w:rPr>
          <w:sz w:val="28"/>
          <w:szCs w:val="28"/>
          <w:lang w:val="kk-KZ"/>
        </w:rPr>
        <w:t>ДК есепті акционерлердің жылдық жалпы жиналысына (тыңдауға) дейін мақұлдайды.</w:t>
      </w:r>
      <w:r w:rsidR="00031605" w:rsidRPr="005947A0">
        <w:rPr>
          <w:sz w:val="28"/>
          <w:szCs w:val="28"/>
          <w:lang w:val="kk-KZ"/>
        </w:rPr>
        <w:t xml:space="preserve"> </w:t>
      </w:r>
      <w:r w:rsidR="008F2F8E">
        <w:rPr>
          <w:sz w:val="28"/>
          <w:szCs w:val="28"/>
          <w:lang w:val="kk-KZ"/>
        </w:rPr>
        <w:t>Осылайша, бағалау процесі есептік жылдан кейін жылдың басында басталады және жылдың екінші тоқсанының басында ДК-ның отырысында қарау үшін қорытынды есеп</w:t>
      </w:r>
      <w:r w:rsidR="00433A2B">
        <w:rPr>
          <w:sz w:val="28"/>
          <w:szCs w:val="28"/>
          <w:lang w:val="kk-KZ"/>
        </w:rPr>
        <w:t xml:space="preserve"> әзірленеді. Бағалау жүргізудің бағдарлаушы Жоспар-кесте</w:t>
      </w:r>
      <w:r w:rsidR="00C2193D">
        <w:rPr>
          <w:sz w:val="28"/>
          <w:szCs w:val="28"/>
          <w:lang w:val="kk-KZ"/>
        </w:rPr>
        <w:t>сі</w:t>
      </w:r>
      <w:r w:rsidR="00433A2B">
        <w:rPr>
          <w:sz w:val="28"/>
          <w:szCs w:val="28"/>
          <w:lang w:val="kk-KZ"/>
        </w:rPr>
        <w:t xml:space="preserve"> 1-қосымшада көрсетілді. </w:t>
      </w:r>
      <w:r w:rsidR="00031605" w:rsidRPr="00BF2E8C">
        <w:rPr>
          <w:sz w:val="28"/>
          <w:szCs w:val="28"/>
          <w:lang w:val="kk-KZ"/>
        </w:rPr>
        <w:t xml:space="preserve"> </w:t>
      </w:r>
    </w:p>
    <w:p w:rsidR="005231B5" w:rsidRPr="00BF2E8C" w:rsidRDefault="005231B5" w:rsidP="005231B5">
      <w:pPr>
        <w:tabs>
          <w:tab w:val="left" w:pos="284"/>
          <w:tab w:val="left" w:pos="851"/>
        </w:tabs>
        <w:spacing w:after="160"/>
        <w:ind w:left="-284"/>
        <w:jc w:val="both"/>
        <w:rPr>
          <w:sz w:val="28"/>
          <w:szCs w:val="28"/>
          <w:lang w:val="kk-KZ"/>
        </w:rPr>
        <w:sectPr w:rsidR="005231B5" w:rsidRPr="00BF2E8C" w:rsidSect="005231B5">
          <w:headerReference w:type="default" r:id="rId8"/>
          <w:pgSz w:w="11906" w:h="16838"/>
          <w:pgMar w:top="1418" w:right="850" w:bottom="1418" w:left="1701" w:header="708" w:footer="708" w:gutter="0"/>
          <w:cols w:space="708"/>
          <w:docGrid w:linePitch="360"/>
        </w:sectPr>
      </w:pPr>
    </w:p>
    <w:p w:rsidR="005231B5" w:rsidRPr="00440538" w:rsidRDefault="005231B5" w:rsidP="005231B5">
      <w:pPr>
        <w:pStyle w:val="1"/>
        <w:rPr>
          <w:rFonts w:ascii="Times New Roman" w:hAnsi="Times New Roman" w:cs="Times New Roman"/>
          <w:sz w:val="28"/>
          <w:szCs w:val="28"/>
          <w:lang w:val="kk-KZ"/>
        </w:rPr>
      </w:pPr>
      <w:bookmarkStart w:id="13" w:name="_Toc500861784"/>
      <w:r w:rsidRPr="00440538">
        <w:rPr>
          <w:rFonts w:ascii="Times New Roman" w:hAnsi="Times New Roman" w:cs="Times New Roman"/>
          <w:sz w:val="28"/>
          <w:szCs w:val="28"/>
          <w:lang w:val="kk-KZ"/>
        </w:rPr>
        <w:lastRenderedPageBreak/>
        <w:t>1</w:t>
      </w:r>
      <w:r w:rsidR="00433A2B" w:rsidRPr="00440538">
        <w:rPr>
          <w:rFonts w:ascii="Times New Roman" w:hAnsi="Times New Roman" w:cs="Times New Roman"/>
          <w:sz w:val="28"/>
          <w:szCs w:val="28"/>
          <w:lang w:val="kk-KZ"/>
        </w:rPr>
        <w:t>-қосымша</w:t>
      </w:r>
      <w:r w:rsidRPr="0044053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End w:id="13"/>
      <w:r w:rsidR="004502B7" w:rsidRPr="00440538">
        <w:rPr>
          <w:rFonts w:ascii="Times New Roman" w:hAnsi="Times New Roman" w:cs="Times New Roman"/>
          <w:sz w:val="28"/>
          <w:szCs w:val="28"/>
          <w:lang w:val="kk-KZ"/>
        </w:rPr>
        <w:t xml:space="preserve">ДК-ні бағалауда негізгі қатысушылардың алатын орны және Бағалау жүргізудің болжалды жоспар-кестесі </w:t>
      </w:r>
    </w:p>
    <w:tbl>
      <w:tblPr>
        <w:tblStyle w:val="-461"/>
        <w:tblW w:w="14117" w:type="dxa"/>
        <w:tblLook w:val="04A0" w:firstRow="1" w:lastRow="0" w:firstColumn="1" w:lastColumn="0" w:noHBand="0" w:noVBand="1"/>
      </w:tblPr>
      <w:tblGrid>
        <w:gridCol w:w="595"/>
        <w:gridCol w:w="2380"/>
        <w:gridCol w:w="4533"/>
        <w:gridCol w:w="4253"/>
        <w:gridCol w:w="2356"/>
      </w:tblGrid>
      <w:tr w:rsidR="00EA6A11" w:rsidRPr="000F5EF9" w:rsidTr="005231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</w:pPr>
            <w:r w:rsidRPr="000F5EF9">
              <w:t>№</w:t>
            </w:r>
          </w:p>
        </w:tc>
        <w:tc>
          <w:tcPr>
            <w:tcW w:w="2380" w:type="dxa"/>
            <w:vAlign w:val="center"/>
          </w:tcPr>
          <w:p w:rsidR="005231B5" w:rsidRPr="00C2193D" w:rsidRDefault="004502B7" w:rsidP="005231B5">
            <w:pPr>
              <w:ind w:left="1" w:hang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Іс-шара</w:t>
            </w:r>
          </w:p>
        </w:tc>
        <w:tc>
          <w:tcPr>
            <w:tcW w:w="4533" w:type="dxa"/>
            <w:vAlign w:val="center"/>
          </w:tcPr>
          <w:p w:rsidR="005231B5" w:rsidRPr="00C2193D" w:rsidRDefault="00C2193D" w:rsidP="005231B5">
            <w:pPr>
              <w:ind w:left="31" w:hanging="3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Тәуелсіз баға</w:t>
            </w:r>
          </w:p>
        </w:tc>
        <w:tc>
          <w:tcPr>
            <w:tcW w:w="4253" w:type="dxa"/>
            <w:vAlign w:val="center"/>
          </w:tcPr>
          <w:p w:rsidR="005231B5" w:rsidRPr="00C2193D" w:rsidRDefault="00C2193D" w:rsidP="005231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Өзін-өзі бағалау</w:t>
            </w:r>
          </w:p>
        </w:tc>
        <w:tc>
          <w:tcPr>
            <w:tcW w:w="2356" w:type="dxa"/>
          </w:tcPr>
          <w:p w:rsidR="005231B5" w:rsidRPr="000F5EF9" w:rsidRDefault="005231B5" w:rsidP="005231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502B7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4502B7" w:rsidRPr="000F5EF9" w:rsidRDefault="004502B7" w:rsidP="004502B7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1.</w:t>
            </w:r>
          </w:p>
        </w:tc>
        <w:tc>
          <w:tcPr>
            <w:tcW w:w="2380" w:type="dxa"/>
            <w:vAlign w:val="center"/>
          </w:tcPr>
          <w:p w:rsidR="004502B7" w:rsidRPr="000F5EF9" w:rsidRDefault="004502B7" w:rsidP="004502B7">
            <w:pPr>
              <w:ind w:left="1"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ДК-ні бағалау туралы шешім қабылдау </w:t>
            </w:r>
          </w:p>
        </w:tc>
        <w:tc>
          <w:tcPr>
            <w:tcW w:w="8786" w:type="dxa"/>
            <w:gridSpan w:val="2"/>
            <w:vAlign w:val="center"/>
          </w:tcPr>
          <w:p w:rsidR="004502B7" w:rsidRPr="000F5EF9" w:rsidRDefault="004502B7" w:rsidP="004502B7">
            <w:pPr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 Төрағасы мәселені ДК-ні сырттай бағалау немесе өзін-өзі бағалауы туралы шешім қабылданатын ДК отырысында қарауға бастамашылық жасайды. </w:t>
            </w:r>
          </w:p>
        </w:tc>
        <w:tc>
          <w:tcPr>
            <w:tcW w:w="2356" w:type="dxa"/>
            <w:vMerge w:val="restart"/>
            <w:vAlign w:val="center"/>
          </w:tcPr>
          <w:p w:rsidR="004502B7" w:rsidRPr="000F5EF9" w:rsidRDefault="004502B7" w:rsidP="00450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Есепті жылдың шілде-желтоқсан </w:t>
            </w:r>
          </w:p>
        </w:tc>
      </w:tr>
      <w:tr w:rsidR="00EA6A11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2.</w:t>
            </w:r>
          </w:p>
        </w:tc>
        <w:tc>
          <w:tcPr>
            <w:tcW w:w="2380" w:type="dxa"/>
            <w:vAlign w:val="center"/>
          </w:tcPr>
          <w:p w:rsidR="005231B5" w:rsidRPr="000F5EF9" w:rsidRDefault="007E68A4" w:rsidP="005231B5">
            <w:pPr>
              <w:ind w:left="1" w:hang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К</w:t>
            </w:r>
            <w:r w:rsidR="004502B7">
              <w:t>онсультантты таң</w:t>
            </w:r>
            <w:r>
              <w:t>дау</w:t>
            </w:r>
          </w:p>
        </w:tc>
        <w:tc>
          <w:tcPr>
            <w:tcW w:w="4533" w:type="dxa"/>
            <w:vAlign w:val="center"/>
          </w:tcPr>
          <w:p w:rsidR="005231B5" w:rsidRPr="000F5EF9" w:rsidRDefault="004502B7" w:rsidP="009D0234">
            <w:pPr>
              <w:pStyle w:val="a3"/>
              <w:numPr>
                <w:ilvl w:val="0"/>
                <w:numId w:val="13"/>
              </w:numPr>
              <w:tabs>
                <w:tab w:val="left" w:pos="317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2512">
              <w:rPr>
                <w:lang w:val="kk-KZ"/>
              </w:rPr>
              <w:t>Корпоратив</w:t>
            </w:r>
            <w:r>
              <w:rPr>
                <w:lang w:val="kk-KZ"/>
              </w:rPr>
              <w:t>тік хатшы тендерге арналған тапсырма мен материалдарды дайындап, ДК Төрағасымен келіседі</w:t>
            </w:r>
            <w:r w:rsidR="005231B5" w:rsidRPr="000F5EF9">
              <w:t>;</w:t>
            </w:r>
          </w:p>
          <w:p w:rsidR="005231B5" w:rsidRPr="000F5EF9" w:rsidRDefault="007E68A4" w:rsidP="007E68A4">
            <w:pPr>
              <w:pStyle w:val="a3"/>
              <w:numPr>
                <w:ilvl w:val="0"/>
                <w:numId w:val="13"/>
              </w:numPr>
              <w:tabs>
                <w:tab w:val="left" w:pos="317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Қоғам ішкі рәсімдер негізінде косультантты іріктейді</w:t>
            </w:r>
            <w:r w:rsidR="005231B5" w:rsidRPr="000F5EF9">
              <w:t>.</w:t>
            </w:r>
          </w:p>
        </w:tc>
        <w:tc>
          <w:tcPr>
            <w:tcW w:w="4253" w:type="dxa"/>
            <w:vAlign w:val="center"/>
          </w:tcPr>
          <w:p w:rsidR="005231B5" w:rsidRPr="007E68A4" w:rsidRDefault="007E68A4" w:rsidP="005231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Жоқ</w:t>
            </w:r>
          </w:p>
        </w:tc>
        <w:tc>
          <w:tcPr>
            <w:tcW w:w="2356" w:type="dxa"/>
            <w:vMerge/>
          </w:tcPr>
          <w:p w:rsidR="005231B5" w:rsidRPr="000F5EF9" w:rsidRDefault="005231B5" w:rsidP="005231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A6A11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3.</w:t>
            </w:r>
          </w:p>
        </w:tc>
        <w:tc>
          <w:tcPr>
            <w:tcW w:w="2380" w:type="dxa"/>
            <w:vAlign w:val="center"/>
          </w:tcPr>
          <w:p w:rsidR="005231B5" w:rsidRPr="000F5EF9" w:rsidRDefault="004502B7" w:rsidP="007E68A4">
            <w:pPr>
              <w:ind w:left="1"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Бағалау жүргізу жоспары мен оның тәсілдерін келісу</w:t>
            </w:r>
          </w:p>
        </w:tc>
        <w:tc>
          <w:tcPr>
            <w:tcW w:w="4533" w:type="dxa"/>
            <w:vAlign w:val="center"/>
          </w:tcPr>
          <w:p w:rsidR="005231B5" w:rsidRPr="000F5EF9" w:rsidRDefault="004502B7" w:rsidP="009D0234">
            <w:pPr>
              <w:pStyle w:val="a3"/>
              <w:numPr>
                <w:ilvl w:val="0"/>
                <w:numId w:val="14"/>
              </w:numPr>
              <w:tabs>
                <w:tab w:val="left" w:pos="317"/>
              </w:tabs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5EF9">
              <w:t>Консультант</w:t>
            </w:r>
            <w:r w:rsidRPr="00B00705">
              <w:t xml:space="preserve"> </w:t>
            </w:r>
            <w:r>
              <w:rPr>
                <w:lang w:val="kk-KZ"/>
              </w:rPr>
              <w:t>ДК Төрағасымен кездеседі, бағалау өткізу жоспарын, тәсілдерін және сұхбат алу үшін адамдардың тізімін ұсынады</w:t>
            </w:r>
            <w:r w:rsidR="005231B5" w:rsidRPr="000F5EF9">
              <w:t>;</w:t>
            </w:r>
            <w:r>
              <w:rPr>
                <w:lang w:val="kk-KZ"/>
              </w:rPr>
              <w:t xml:space="preserve"> </w:t>
            </w:r>
          </w:p>
          <w:p w:rsidR="005231B5" w:rsidRPr="000F5EF9" w:rsidRDefault="004502B7" w:rsidP="009D0234">
            <w:pPr>
              <w:pStyle w:val="a3"/>
              <w:numPr>
                <w:ilvl w:val="0"/>
                <w:numId w:val="14"/>
              </w:numPr>
              <w:tabs>
                <w:tab w:val="left" w:pos="317"/>
              </w:tabs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 Төрағасы бағалау жоспары мен тәсілдерін бекітеді</w:t>
            </w:r>
            <w:r w:rsidR="005231B5" w:rsidRPr="000F5EF9">
              <w:t xml:space="preserve">; </w:t>
            </w:r>
          </w:p>
          <w:p w:rsidR="005231B5" w:rsidRPr="000F5EF9" w:rsidRDefault="005231B5" w:rsidP="000253D2">
            <w:pPr>
              <w:pStyle w:val="a3"/>
              <w:numPr>
                <w:ilvl w:val="0"/>
                <w:numId w:val="14"/>
              </w:numPr>
              <w:tabs>
                <w:tab w:val="left" w:pos="317"/>
              </w:tabs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5EF9">
              <w:t>Корпоратив</w:t>
            </w:r>
            <w:r w:rsidR="000253D2">
              <w:rPr>
                <w:lang w:val="kk-KZ"/>
              </w:rPr>
              <w:t>тік хатшы жоспардың орындалуын қадағалайды</w:t>
            </w:r>
            <w:r w:rsidRPr="000F5EF9">
              <w:t>.</w:t>
            </w:r>
          </w:p>
        </w:tc>
        <w:tc>
          <w:tcPr>
            <w:tcW w:w="4253" w:type="dxa"/>
            <w:vAlign w:val="center"/>
          </w:tcPr>
          <w:p w:rsidR="004502B7" w:rsidRPr="00B00705" w:rsidRDefault="004502B7" w:rsidP="004502B7">
            <w:pPr>
              <w:pStyle w:val="a3"/>
              <w:numPr>
                <w:ilvl w:val="0"/>
                <w:numId w:val="14"/>
              </w:numPr>
              <w:tabs>
                <w:tab w:val="left" w:pos="317"/>
              </w:tabs>
              <w:ind w:left="0" w:firstLine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5EF9">
              <w:t>Корпоратив</w:t>
            </w:r>
            <w:r>
              <w:rPr>
                <w:lang w:val="kk-KZ"/>
              </w:rPr>
              <w:t>тік хатшы</w:t>
            </w:r>
            <w:r w:rsidRPr="00B00705">
              <w:t xml:space="preserve"> </w:t>
            </w:r>
            <w:r>
              <w:rPr>
                <w:lang w:val="kk-KZ"/>
              </w:rPr>
              <w:t>бағалау өткізу жоспары мен тәсілдерін ұсынады</w:t>
            </w:r>
            <w:r w:rsidRPr="00B00705">
              <w:t>;</w:t>
            </w:r>
          </w:p>
          <w:p w:rsidR="004502B7" w:rsidRPr="00B00705" w:rsidRDefault="004502B7" w:rsidP="004502B7">
            <w:pPr>
              <w:pStyle w:val="a3"/>
              <w:numPr>
                <w:ilvl w:val="0"/>
                <w:numId w:val="14"/>
              </w:numPr>
              <w:tabs>
                <w:tab w:val="left" w:pos="317"/>
              </w:tabs>
              <w:ind w:left="0" w:firstLine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 Төрағасы бағалау жоспарын бекітеді</w:t>
            </w:r>
            <w:r w:rsidRPr="00B00705">
              <w:t xml:space="preserve">; </w:t>
            </w:r>
          </w:p>
          <w:p w:rsidR="005231B5" w:rsidRPr="000F5EF9" w:rsidRDefault="004502B7" w:rsidP="004502B7">
            <w:pPr>
              <w:pStyle w:val="a3"/>
              <w:numPr>
                <w:ilvl w:val="0"/>
                <w:numId w:val="14"/>
              </w:numPr>
              <w:tabs>
                <w:tab w:val="left" w:pos="317"/>
              </w:tabs>
              <w:ind w:left="0" w:firstLine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5EF9">
              <w:t>Корпоратив</w:t>
            </w:r>
            <w:r>
              <w:rPr>
                <w:lang w:val="kk-KZ"/>
              </w:rPr>
              <w:t>тік хатшы</w:t>
            </w:r>
            <w:r w:rsidRPr="00B00705">
              <w:t xml:space="preserve"> </w:t>
            </w:r>
            <w:r>
              <w:rPr>
                <w:lang w:val="kk-KZ"/>
              </w:rPr>
              <w:t>жоспардың орындалуын бақылайды</w:t>
            </w:r>
            <w:r w:rsidR="005231B5" w:rsidRPr="000F5EF9">
              <w:t>.</w:t>
            </w:r>
          </w:p>
        </w:tc>
        <w:tc>
          <w:tcPr>
            <w:tcW w:w="2356" w:type="dxa"/>
            <w:vMerge w:val="restart"/>
            <w:vAlign w:val="center"/>
          </w:tcPr>
          <w:p w:rsidR="005231B5" w:rsidRPr="000F5EF9" w:rsidRDefault="009E7F48" w:rsidP="009E7F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Есептік жылдан кейінгі жылдың Қаңтар-Ақпан</w:t>
            </w:r>
          </w:p>
        </w:tc>
      </w:tr>
      <w:tr w:rsidR="00EA6A11" w:rsidRPr="00081A5B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4.</w:t>
            </w:r>
          </w:p>
        </w:tc>
        <w:tc>
          <w:tcPr>
            <w:tcW w:w="2380" w:type="dxa"/>
            <w:vAlign w:val="center"/>
          </w:tcPr>
          <w:p w:rsidR="005231B5" w:rsidRPr="00171C10" w:rsidRDefault="004502B7" w:rsidP="005231B5">
            <w:pPr>
              <w:ind w:left="1" w:hang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Сауалнамалық сұрау</w:t>
            </w:r>
          </w:p>
        </w:tc>
        <w:tc>
          <w:tcPr>
            <w:tcW w:w="4533" w:type="dxa"/>
            <w:vAlign w:val="center"/>
          </w:tcPr>
          <w:p w:rsidR="005231B5" w:rsidRPr="00171C10" w:rsidRDefault="005231B5" w:rsidP="009D0234">
            <w:pPr>
              <w:pStyle w:val="a3"/>
              <w:numPr>
                <w:ilvl w:val="0"/>
                <w:numId w:val="15"/>
              </w:numPr>
              <w:tabs>
                <w:tab w:val="left" w:pos="317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171C10">
              <w:rPr>
                <w:lang w:val="kk-KZ"/>
              </w:rPr>
              <w:t>Корпоратив</w:t>
            </w:r>
            <w:r w:rsidR="009E7F48" w:rsidRPr="00171C10">
              <w:rPr>
                <w:lang w:val="kk-KZ"/>
              </w:rPr>
              <w:t>тік хатшы ДК мүшелеріне сауалнамаларды жолдайды;</w:t>
            </w:r>
            <w:r w:rsidRPr="00171C10">
              <w:rPr>
                <w:lang w:val="kk-KZ"/>
              </w:rPr>
              <w:t xml:space="preserve"> </w:t>
            </w:r>
          </w:p>
          <w:p w:rsidR="005231B5" w:rsidRPr="00171C10" w:rsidRDefault="00AB411C" w:rsidP="009D0234">
            <w:pPr>
              <w:pStyle w:val="a3"/>
              <w:numPr>
                <w:ilvl w:val="0"/>
                <w:numId w:val="15"/>
              </w:numPr>
              <w:tabs>
                <w:tab w:val="left" w:pos="317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171C10">
              <w:rPr>
                <w:lang w:val="kk-KZ"/>
              </w:rPr>
              <w:t xml:space="preserve">ДК Мүшелері белгіленген мерзімдерде </w:t>
            </w:r>
            <w:r w:rsidR="004502B7" w:rsidRPr="00171C10">
              <w:rPr>
                <w:lang w:val="kk-KZ"/>
              </w:rPr>
              <w:t xml:space="preserve">сауалнамаларды </w:t>
            </w:r>
            <w:r w:rsidRPr="00171C10">
              <w:rPr>
                <w:lang w:val="kk-KZ"/>
              </w:rPr>
              <w:t>толтыры</w:t>
            </w:r>
            <w:r w:rsidR="004502B7">
              <w:rPr>
                <w:lang w:val="kk-KZ"/>
              </w:rPr>
              <w:t>п,</w:t>
            </w:r>
            <w:r w:rsidRPr="00171C10">
              <w:rPr>
                <w:lang w:val="kk-KZ"/>
              </w:rPr>
              <w:t xml:space="preserve"> консультантқа жолдайды;</w:t>
            </w:r>
          </w:p>
          <w:p w:rsidR="005231B5" w:rsidRPr="004502B7" w:rsidRDefault="005231B5" w:rsidP="004502B7">
            <w:pPr>
              <w:pStyle w:val="a3"/>
              <w:numPr>
                <w:ilvl w:val="0"/>
                <w:numId w:val="15"/>
              </w:numPr>
              <w:tabs>
                <w:tab w:val="left" w:pos="317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171C10">
              <w:rPr>
                <w:lang w:val="kk-KZ"/>
              </w:rPr>
              <w:t xml:space="preserve">Консультант </w:t>
            </w:r>
            <w:r w:rsidR="00AB411C" w:rsidRPr="00171C10">
              <w:rPr>
                <w:lang w:val="kk-KZ"/>
              </w:rPr>
              <w:t xml:space="preserve">ДК мүшелерімен сұхбат </w:t>
            </w:r>
            <w:r w:rsidR="004502B7">
              <w:rPr>
                <w:lang w:val="kk-KZ"/>
              </w:rPr>
              <w:t>дайындау</w:t>
            </w:r>
            <w:r w:rsidR="00AB411C" w:rsidRPr="00171C10">
              <w:rPr>
                <w:lang w:val="kk-KZ"/>
              </w:rPr>
              <w:t xml:space="preserve"> үшін сауалнамаға талдау </w:t>
            </w:r>
            <w:r w:rsidR="004502B7">
              <w:rPr>
                <w:lang w:val="kk-KZ"/>
              </w:rPr>
              <w:t>жасайды</w:t>
            </w:r>
            <w:r w:rsidR="00AB411C" w:rsidRPr="00171C10">
              <w:rPr>
                <w:lang w:val="kk-KZ"/>
              </w:rPr>
              <w:t>.</w:t>
            </w:r>
            <w:r w:rsidRPr="00171C10">
              <w:rPr>
                <w:lang w:val="kk-KZ"/>
              </w:rPr>
              <w:t xml:space="preserve"> </w:t>
            </w:r>
            <w:r w:rsidR="004502B7">
              <w:rPr>
                <w:lang w:val="kk-KZ"/>
              </w:rPr>
              <w:t>Сауалнаманы талдаудың қорытынды деректері есепке тек жинақталған түрде енгізіледі</w:t>
            </w:r>
            <w:r w:rsidR="00F80CA5" w:rsidRPr="00171C10">
              <w:rPr>
                <w:lang w:val="kk-KZ"/>
              </w:rPr>
              <w:t>.</w:t>
            </w:r>
            <w:r w:rsidR="004502B7">
              <w:rPr>
                <w:lang w:val="kk-KZ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:rsidR="005231B5" w:rsidRPr="0023455A" w:rsidRDefault="00275417" w:rsidP="009D0234">
            <w:pPr>
              <w:pStyle w:val="a3"/>
              <w:numPr>
                <w:ilvl w:val="0"/>
                <w:numId w:val="15"/>
              </w:numPr>
              <w:tabs>
                <w:tab w:val="left" w:pos="31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171C10">
              <w:rPr>
                <w:lang w:val="kk-KZ"/>
              </w:rPr>
              <w:t>Корпоративтік хатшы ДК мүшелеріне сауалнамаларды жолдайды</w:t>
            </w:r>
            <w:r w:rsidR="005231B5" w:rsidRPr="0023455A">
              <w:rPr>
                <w:lang w:val="kk-KZ"/>
              </w:rPr>
              <w:t xml:space="preserve">; </w:t>
            </w:r>
            <w:r>
              <w:rPr>
                <w:lang w:val="kk-KZ"/>
              </w:rPr>
              <w:t xml:space="preserve"> </w:t>
            </w:r>
          </w:p>
          <w:p w:rsidR="004502B7" w:rsidRPr="00DA09BD" w:rsidRDefault="004502B7" w:rsidP="004502B7">
            <w:pPr>
              <w:pStyle w:val="a3"/>
              <w:numPr>
                <w:ilvl w:val="0"/>
                <w:numId w:val="15"/>
              </w:numPr>
              <w:tabs>
                <w:tab w:val="left" w:pos="317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ДК мүшелері белгіленген мерзімде сауалнамаларды толтырып, Корпоративтік хатшыға жібереді</w:t>
            </w:r>
            <w:r w:rsidRPr="00DA09BD">
              <w:rPr>
                <w:lang w:val="kk-KZ"/>
              </w:rPr>
              <w:t>;</w:t>
            </w:r>
          </w:p>
          <w:p w:rsidR="005231B5" w:rsidRPr="004502B7" w:rsidRDefault="004502B7" w:rsidP="004502B7">
            <w:pPr>
              <w:pStyle w:val="a3"/>
              <w:numPr>
                <w:ilvl w:val="0"/>
                <w:numId w:val="15"/>
              </w:numPr>
              <w:tabs>
                <w:tab w:val="left" w:pos="31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5519C6">
              <w:rPr>
                <w:lang w:val="kk-KZ"/>
              </w:rPr>
              <w:t>Корпоратив</w:t>
            </w:r>
            <w:r>
              <w:rPr>
                <w:lang w:val="kk-KZ"/>
              </w:rPr>
              <w:t xml:space="preserve">тік хатшы аталған сауалнамаларды талдау жасау үшін </w:t>
            </w:r>
            <w:r w:rsidRPr="006C1062">
              <w:rPr>
                <w:b/>
                <w:lang w:val="kk-KZ"/>
              </w:rPr>
              <w:t>Ішкі аудит қызметіне</w:t>
            </w:r>
            <w:r>
              <w:rPr>
                <w:lang w:val="kk-KZ"/>
              </w:rPr>
              <w:t xml:space="preserve"> береді. Қорытынды деректер жинақталған түрдегі құзыреттер аясында ДК Төрағасы мен Комитеттердің төрағаларына ұсынылады</w:t>
            </w:r>
            <w:r w:rsidR="00275417">
              <w:rPr>
                <w:lang w:val="kk-KZ"/>
              </w:rPr>
              <w:t>.</w:t>
            </w:r>
            <w:r w:rsidR="005231B5" w:rsidRPr="004502B7">
              <w:rPr>
                <w:lang w:val="kk-KZ"/>
              </w:rPr>
              <w:t xml:space="preserve"> </w:t>
            </w:r>
          </w:p>
          <w:p w:rsidR="005231B5" w:rsidRPr="00E93E8D" w:rsidRDefault="005231B5" w:rsidP="004502B7">
            <w:pPr>
              <w:ind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4502B7">
              <w:rPr>
                <w:lang w:val="kk-KZ"/>
              </w:rPr>
              <w:lastRenderedPageBreak/>
              <w:t xml:space="preserve">* </w:t>
            </w:r>
            <w:r w:rsidR="003858DF">
              <w:rPr>
                <w:lang w:val="kk-KZ"/>
              </w:rPr>
              <w:t>ДК Төрағасының шешімі бойынша</w:t>
            </w:r>
            <w:r w:rsidR="004502B7">
              <w:rPr>
                <w:lang w:val="kk-KZ"/>
              </w:rPr>
              <w:t>,</w:t>
            </w:r>
            <w:r w:rsidR="003858DF">
              <w:rPr>
                <w:lang w:val="kk-KZ"/>
              </w:rPr>
              <w:t xml:space="preserve"> сауаланамаларды жинау </w:t>
            </w:r>
            <w:r w:rsidR="004502B7">
              <w:rPr>
                <w:lang w:val="kk-KZ"/>
              </w:rPr>
              <w:t>мен</w:t>
            </w:r>
            <w:r w:rsidR="003858DF">
              <w:rPr>
                <w:lang w:val="kk-KZ"/>
              </w:rPr>
              <w:t xml:space="preserve"> талдау </w:t>
            </w:r>
            <w:r w:rsidR="004502B7">
              <w:rPr>
                <w:lang w:val="kk-KZ"/>
              </w:rPr>
              <w:t xml:space="preserve">жасау </w:t>
            </w:r>
            <w:r w:rsidR="003858DF">
              <w:rPr>
                <w:lang w:val="kk-KZ"/>
              </w:rPr>
              <w:t xml:space="preserve">сыртқы ұйымға </w:t>
            </w:r>
            <w:r w:rsidR="004502B7">
              <w:rPr>
                <w:lang w:val="kk-KZ"/>
              </w:rPr>
              <w:t>берілуі</w:t>
            </w:r>
            <w:r w:rsidR="003858DF">
              <w:rPr>
                <w:lang w:val="kk-KZ"/>
              </w:rPr>
              <w:t xml:space="preserve"> мүмкін.</w:t>
            </w:r>
            <w:r w:rsidRPr="004502B7">
              <w:rPr>
                <w:lang w:val="kk-KZ"/>
              </w:rPr>
              <w:t xml:space="preserve"> </w:t>
            </w:r>
            <w:r w:rsidR="003858DF">
              <w:rPr>
                <w:lang w:val="kk-KZ"/>
              </w:rPr>
              <w:t>Бұнда құпи</w:t>
            </w:r>
            <w:r w:rsidR="004502B7">
              <w:rPr>
                <w:lang w:val="kk-KZ"/>
              </w:rPr>
              <w:t>ялылықты сақтау үшін электронды</w:t>
            </w:r>
            <w:r w:rsidR="003858DF">
              <w:rPr>
                <w:lang w:val="kk-KZ"/>
              </w:rPr>
              <w:t xml:space="preserve"> құжаттар қолданылады.</w:t>
            </w:r>
            <w:r w:rsidRPr="00E93E8D">
              <w:rPr>
                <w:lang w:val="kk-KZ"/>
              </w:rPr>
              <w:t xml:space="preserve"> </w:t>
            </w:r>
            <w:r w:rsidR="003858DF">
              <w:rPr>
                <w:lang w:val="kk-KZ"/>
              </w:rPr>
              <w:t xml:space="preserve">Қорытынды нәтижелер </w:t>
            </w:r>
            <w:r w:rsidR="00E93E8D">
              <w:rPr>
                <w:lang w:val="kk-KZ"/>
              </w:rPr>
              <w:t>ДК Төрағасы мен Корпоративтік хатшыға тек жинақталған түрде ұсынылады</w:t>
            </w:r>
            <w:r w:rsidR="003858DF">
              <w:rPr>
                <w:lang w:val="kk-KZ"/>
              </w:rPr>
              <w:t xml:space="preserve">. </w:t>
            </w:r>
            <w:r w:rsidR="00E93E8D">
              <w:rPr>
                <w:lang w:val="kk-KZ"/>
              </w:rPr>
              <w:t xml:space="preserve"> </w:t>
            </w:r>
          </w:p>
        </w:tc>
        <w:tc>
          <w:tcPr>
            <w:tcW w:w="2356" w:type="dxa"/>
            <w:vMerge/>
          </w:tcPr>
          <w:p w:rsidR="005231B5" w:rsidRPr="00E93E8D" w:rsidRDefault="005231B5" w:rsidP="009D0234">
            <w:pPr>
              <w:pStyle w:val="a3"/>
              <w:numPr>
                <w:ilvl w:val="0"/>
                <w:numId w:val="15"/>
              </w:numPr>
              <w:tabs>
                <w:tab w:val="left" w:pos="31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</w:tr>
      <w:tr w:rsidR="00EA6A11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EF25B7" w:rsidRDefault="00EF25B7" w:rsidP="005231B5">
            <w:pPr>
              <w:ind w:right="-250" w:firstLine="29"/>
              <w:jc w:val="center"/>
              <w:rPr>
                <w:b w:val="0"/>
                <w:lang w:val="kk-KZ"/>
              </w:rPr>
            </w:pPr>
            <w:r>
              <w:rPr>
                <w:b w:val="0"/>
                <w:lang w:val="kk-KZ"/>
              </w:rPr>
              <w:t xml:space="preserve">       </w:t>
            </w:r>
          </w:p>
        </w:tc>
        <w:tc>
          <w:tcPr>
            <w:tcW w:w="2380" w:type="dxa"/>
            <w:vAlign w:val="center"/>
          </w:tcPr>
          <w:p w:rsidR="005231B5" w:rsidRPr="003858DF" w:rsidRDefault="003858DF" w:rsidP="005231B5">
            <w:pPr>
              <w:ind w:left="1"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Ішкі құжаттарға талдау жасау</w:t>
            </w:r>
          </w:p>
        </w:tc>
        <w:tc>
          <w:tcPr>
            <w:tcW w:w="4533" w:type="dxa"/>
            <w:vAlign w:val="center"/>
          </w:tcPr>
          <w:p w:rsidR="005231B5" w:rsidRPr="003858DF" w:rsidRDefault="005231B5" w:rsidP="009D0234">
            <w:pPr>
              <w:pStyle w:val="a3"/>
              <w:numPr>
                <w:ilvl w:val="0"/>
                <w:numId w:val="15"/>
              </w:numPr>
              <w:tabs>
                <w:tab w:val="left" w:pos="312"/>
              </w:tabs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3858DF">
              <w:rPr>
                <w:lang w:val="kk-KZ"/>
              </w:rPr>
              <w:t>Корпоратив</w:t>
            </w:r>
            <w:r w:rsidR="003858DF">
              <w:rPr>
                <w:lang w:val="kk-KZ"/>
              </w:rPr>
              <w:t xml:space="preserve">тік хатшы </w:t>
            </w:r>
            <w:r w:rsidR="00E93E8D">
              <w:rPr>
                <w:lang w:val="kk-KZ"/>
              </w:rPr>
              <w:t xml:space="preserve">консультантқа </w:t>
            </w:r>
            <w:r w:rsidR="003858DF">
              <w:rPr>
                <w:lang w:val="kk-KZ"/>
              </w:rPr>
              <w:t>танысу үшін қажетті ішкі құжаттарды ұсынады;</w:t>
            </w:r>
          </w:p>
          <w:p w:rsidR="005231B5" w:rsidRPr="00E93E8D" w:rsidRDefault="005231B5" w:rsidP="00E93E8D">
            <w:pPr>
              <w:pStyle w:val="a3"/>
              <w:numPr>
                <w:ilvl w:val="0"/>
                <w:numId w:val="15"/>
              </w:numPr>
              <w:tabs>
                <w:tab w:val="left" w:pos="312"/>
              </w:tabs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93E8D">
              <w:rPr>
                <w:lang w:val="kk-KZ"/>
              </w:rPr>
              <w:t xml:space="preserve">Консультант </w:t>
            </w:r>
            <w:r w:rsidR="003858DF">
              <w:rPr>
                <w:lang w:val="kk-KZ"/>
              </w:rPr>
              <w:t>ішкі құжаттар</w:t>
            </w:r>
            <w:r w:rsidR="00E93E8D">
              <w:rPr>
                <w:lang w:val="kk-KZ"/>
              </w:rPr>
              <w:t>ға талдау</w:t>
            </w:r>
            <w:r w:rsidR="003858DF">
              <w:rPr>
                <w:lang w:val="kk-KZ"/>
              </w:rPr>
              <w:t xml:space="preserve"> </w:t>
            </w:r>
            <w:r w:rsidR="00E93E8D">
              <w:rPr>
                <w:lang w:val="kk-KZ"/>
              </w:rPr>
              <w:t>жасайды</w:t>
            </w:r>
            <w:r w:rsidRPr="00E93E8D">
              <w:rPr>
                <w:lang w:val="kk-KZ"/>
              </w:rPr>
              <w:t>.</w:t>
            </w:r>
          </w:p>
        </w:tc>
        <w:tc>
          <w:tcPr>
            <w:tcW w:w="4253" w:type="dxa"/>
            <w:vAlign w:val="center"/>
          </w:tcPr>
          <w:p w:rsidR="005231B5" w:rsidRPr="00E93E8D" w:rsidRDefault="005231B5" w:rsidP="009D0234">
            <w:pPr>
              <w:pStyle w:val="a3"/>
              <w:numPr>
                <w:ilvl w:val="0"/>
                <w:numId w:val="15"/>
              </w:numPr>
              <w:tabs>
                <w:tab w:val="left" w:pos="317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E93E8D">
              <w:rPr>
                <w:lang w:val="kk-KZ"/>
              </w:rPr>
              <w:t>Корпоратив</w:t>
            </w:r>
            <w:r w:rsidR="003652E3">
              <w:rPr>
                <w:lang w:val="kk-KZ"/>
              </w:rPr>
              <w:t>тік хатшы ішкі құжаттарға талдау жаса</w:t>
            </w:r>
            <w:r w:rsidR="00E93E8D">
              <w:rPr>
                <w:lang w:val="kk-KZ"/>
              </w:rPr>
              <w:t>п,</w:t>
            </w:r>
            <w:r w:rsidR="003652E3">
              <w:rPr>
                <w:lang w:val="kk-KZ"/>
              </w:rPr>
              <w:t xml:space="preserve"> ДК Төрағасына ДК жұмысы туралы статистикалық есеп дайындайды:</w:t>
            </w:r>
            <w:r w:rsidRPr="00E93E8D">
              <w:rPr>
                <w:lang w:val="kk-KZ"/>
              </w:rPr>
              <w:t xml:space="preserve"> </w:t>
            </w:r>
          </w:p>
          <w:p w:rsidR="005231B5" w:rsidRPr="000F5EF9" w:rsidRDefault="002C0DC0" w:rsidP="009D0234">
            <w:pPr>
              <w:pStyle w:val="a3"/>
              <w:numPr>
                <w:ilvl w:val="0"/>
                <w:numId w:val="19"/>
              </w:numPr>
              <w:tabs>
                <w:tab w:val="left" w:pos="284"/>
                <w:tab w:val="left" w:pos="851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 мүшелерінің ДК мен комитеттерінің отырыстарына қатысу статистикасы</w:t>
            </w:r>
            <w:r w:rsidR="005231B5" w:rsidRPr="000F5EF9">
              <w:t>;</w:t>
            </w:r>
          </w:p>
          <w:p w:rsidR="005231B5" w:rsidRPr="000F5EF9" w:rsidRDefault="00E93E8D" w:rsidP="009D0234">
            <w:pPr>
              <w:pStyle w:val="a3"/>
              <w:numPr>
                <w:ilvl w:val="0"/>
                <w:numId w:val="19"/>
              </w:numPr>
              <w:tabs>
                <w:tab w:val="left" w:pos="284"/>
                <w:tab w:val="left" w:pos="851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ДК-нің</w:t>
            </w:r>
            <w:r w:rsidR="002C0DC0">
              <w:rPr>
                <w:lang w:val="kk-KZ"/>
              </w:rPr>
              <w:t xml:space="preserve"> Жылдық жоспарын</w:t>
            </w:r>
            <w:r>
              <w:rPr>
                <w:lang w:val="kk-KZ"/>
              </w:rPr>
              <w:t>ың</w:t>
            </w:r>
            <w:r w:rsidR="002C0DC0">
              <w:rPr>
                <w:lang w:val="kk-KZ"/>
              </w:rPr>
              <w:t xml:space="preserve"> орында</w:t>
            </w:r>
            <w:r>
              <w:rPr>
                <w:lang w:val="kk-KZ"/>
              </w:rPr>
              <w:t>л</w:t>
            </w:r>
            <w:r w:rsidR="002C0DC0">
              <w:rPr>
                <w:lang w:val="kk-KZ"/>
              </w:rPr>
              <w:t>у</w:t>
            </w:r>
            <w:r>
              <w:rPr>
                <w:lang w:val="kk-KZ"/>
              </w:rPr>
              <w:t>ы</w:t>
            </w:r>
            <w:r w:rsidR="005231B5" w:rsidRPr="000F5EF9">
              <w:t>;</w:t>
            </w:r>
          </w:p>
          <w:p w:rsidR="005231B5" w:rsidRPr="000F5EF9" w:rsidRDefault="002C0DC0" w:rsidP="009D0234">
            <w:pPr>
              <w:pStyle w:val="a3"/>
              <w:numPr>
                <w:ilvl w:val="0"/>
                <w:numId w:val="19"/>
              </w:numPr>
              <w:tabs>
                <w:tab w:val="left" w:pos="284"/>
                <w:tab w:val="left" w:pos="851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 мен комитеттер</w:t>
            </w:r>
            <w:r w:rsidR="00E93E8D">
              <w:rPr>
                <w:lang w:val="kk-KZ"/>
              </w:rPr>
              <w:t>дің</w:t>
            </w:r>
            <w:r>
              <w:rPr>
                <w:lang w:val="kk-KZ"/>
              </w:rPr>
              <w:t xml:space="preserve"> отырыстарының саны;</w:t>
            </w:r>
          </w:p>
          <w:p w:rsidR="005231B5" w:rsidRPr="000F5EF9" w:rsidRDefault="002C0DC0" w:rsidP="009D0234">
            <w:pPr>
              <w:pStyle w:val="a3"/>
              <w:numPr>
                <w:ilvl w:val="0"/>
                <w:numId w:val="19"/>
              </w:numPr>
              <w:tabs>
                <w:tab w:val="left" w:pos="284"/>
                <w:tab w:val="left" w:pos="851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 мен комитеттер</w:t>
            </w:r>
            <w:r w:rsidR="00E93E8D">
              <w:rPr>
                <w:lang w:val="kk-KZ"/>
              </w:rPr>
              <w:t>д</w:t>
            </w:r>
            <w:r>
              <w:rPr>
                <w:lang w:val="kk-KZ"/>
              </w:rPr>
              <w:t>ің тікелей / сырттай отырыстарының саны</w:t>
            </w:r>
            <w:r w:rsidR="005231B5" w:rsidRPr="000F5EF9">
              <w:t>;</w:t>
            </w:r>
          </w:p>
          <w:p w:rsidR="005231B5" w:rsidRPr="000F5EF9" w:rsidRDefault="002C0DC0" w:rsidP="009D0234">
            <w:pPr>
              <w:pStyle w:val="a3"/>
              <w:numPr>
                <w:ilvl w:val="0"/>
                <w:numId w:val="19"/>
              </w:numPr>
              <w:tabs>
                <w:tab w:val="left" w:pos="284"/>
                <w:tab w:val="left" w:pos="851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 мен комитеттер</w:t>
            </w:r>
            <w:r w:rsidR="00E93E8D">
              <w:rPr>
                <w:lang w:val="kk-KZ"/>
              </w:rPr>
              <w:t>дің</w:t>
            </w:r>
            <w:r>
              <w:rPr>
                <w:lang w:val="kk-KZ"/>
              </w:rPr>
              <w:t xml:space="preserve"> отырыстарының орташа ұзақтығы</w:t>
            </w:r>
            <w:r w:rsidR="005231B5" w:rsidRPr="000F5EF9">
              <w:t>;</w:t>
            </w:r>
          </w:p>
          <w:p w:rsidR="005231B5" w:rsidRPr="000F5EF9" w:rsidRDefault="002C0DC0" w:rsidP="009D0234">
            <w:pPr>
              <w:pStyle w:val="a3"/>
              <w:numPr>
                <w:ilvl w:val="0"/>
                <w:numId w:val="19"/>
              </w:numPr>
              <w:tabs>
                <w:tab w:val="left" w:pos="284"/>
                <w:tab w:val="left" w:pos="851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Күн тәртібіндегі </w:t>
            </w:r>
            <w:r w:rsidR="00E93E8D">
              <w:rPr>
                <w:lang w:val="kk-KZ"/>
              </w:rPr>
              <w:t xml:space="preserve">мәселелердің </w:t>
            </w:r>
            <w:r>
              <w:rPr>
                <w:lang w:val="kk-KZ"/>
              </w:rPr>
              <w:t>орташа  саны</w:t>
            </w:r>
            <w:r w:rsidR="005231B5" w:rsidRPr="000F5EF9">
              <w:t>;</w:t>
            </w:r>
          </w:p>
          <w:p w:rsidR="005231B5" w:rsidRPr="000F5EF9" w:rsidRDefault="00E93E8D" w:rsidP="009D0234">
            <w:pPr>
              <w:pStyle w:val="a3"/>
              <w:numPr>
                <w:ilvl w:val="0"/>
                <w:numId w:val="19"/>
              </w:numPr>
              <w:tabs>
                <w:tab w:val="left" w:pos="284"/>
                <w:tab w:val="left" w:pos="851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 мен комитеттердің күн тәртібіндегі мәселелерді талқылаудың орташа ұзақтығы</w:t>
            </w:r>
            <w:r w:rsidR="005231B5" w:rsidRPr="000F5EF9">
              <w:t>;</w:t>
            </w:r>
            <w:r>
              <w:rPr>
                <w:lang w:val="kk-KZ"/>
              </w:rPr>
              <w:t xml:space="preserve"> </w:t>
            </w:r>
          </w:p>
          <w:p w:rsidR="005231B5" w:rsidRPr="000F5EF9" w:rsidRDefault="002C0DC0" w:rsidP="009D0234">
            <w:pPr>
              <w:pStyle w:val="a3"/>
              <w:numPr>
                <w:ilvl w:val="0"/>
                <w:numId w:val="19"/>
              </w:numPr>
              <w:tabs>
                <w:tab w:val="left" w:pos="284"/>
                <w:tab w:val="left" w:pos="851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 мүшелерінің комиттерге қатысуы</w:t>
            </w:r>
            <w:r w:rsidR="005231B5" w:rsidRPr="000F5EF9">
              <w:t>;</w:t>
            </w:r>
          </w:p>
          <w:p w:rsidR="005231B5" w:rsidRPr="000F5EF9" w:rsidRDefault="002C0DC0" w:rsidP="009D0234">
            <w:pPr>
              <w:pStyle w:val="a3"/>
              <w:numPr>
                <w:ilvl w:val="0"/>
                <w:numId w:val="19"/>
              </w:numPr>
              <w:tabs>
                <w:tab w:val="left" w:pos="317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Алдыңғы бағалардың нәтижелері бойынша ДК-н</w:t>
            </w:r>
            <w:r w:rsidR="00E93E8D">
              <w:rPr>
                <w:lang w:val="kk-KZ"/>
              </w:rPr>
              <w:t>і</w:t>
            </w:r>
            <w:r>
              <w:rPr>
                <w:lang w:val="kk-KZ"/>
              </w:rPr>
              <w:t xml:space="preserve"> дамыту </w:t>
            </w:r>
            <w:r w:rsidR="00E93E8D">
              <w:rPr>
                <w:lang w:val="kk-KZ"/>
              </w:rPr>
              <w:t>жөніндегі іс-</w:t>
            </w:r>
            <w:r>
              <w:rPr>
                <w:lang w:val="kk-KZ"/>
              </w:rPr>
              <w:t>шараларды</w:t>
            </w:r>
            <w:r w:rsidR="00E93E8D">
              <w:rPr>
                <w:lang w:val="kk-KZ"/>
              </w:rPr>
              <w:t>ң орындалуы</w:t>
            </w:r>
            <w:r w:rsidR="005231B5" w:rsidRPr="000F5EF9">
              <w:t>;</w:t>
            </w:r>
          </w:p>
          <w:p w:rsidR="005231B5" w:rsidRPr="000F5EF9" w:rsidRDefault="00C40CA8" w:rsidP="00E93E8D">
            <w:pPr>
              <w:pStyle w:val="a3"/>
              <w:numPr>
                <w:ilvl w:val="0"/>
                <w:numId w:val="19"/>
              </w:numPr>
              <w:tabs>
                <w:tab w:val="left" w:pos="317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lastRenderedPageBreak/>
              <w:t>ДК Төрағасы</w:t>
            </w:r>
            <w:r w:rsidR="00E93E8D">
              <w:rPr>
                <w:lang w:val="kk-KZ"/>
              </w:rPr>
              <w:t>мен</w:t>
            </w:r>
            <w:r>
              <w:rPr>
                <w:lang w:val="kk-KZ"/>
              </w:rPr>
              <w:t xml:space="preserve"> келісім бойынша басқа</w:t>
            </w:r>
            <w:r w:rsidR="00E93E8D">
              <w:rPr>
                <w:lang w:val="kk-KZ"/>
              </w:rPr>
              <w:t xml:space="preserve"> шаралар</w:t>
            </w:r>
            <w:r w:rsidR="005231B5" w:rsidRPr="000F5EF9">
              <w:t>.</w:t>
            </w:r>
          </w:p>
        </w:tc>
        <w:tc>
          <w:tcPr>
            <w:tcW w:w="2356" w:type="dxa"/>
            <w:vMerge/>
          </w:tcPr>
          <w:p w:rsidR="005231B5" w:rsidRPr="000F5EF9" w:rsidRDefault="005231B5" w:rsidP="009D0234">
            <w:pPr>
              <w:pStyle w:val="a3"/>
              <w:numPr>
                <w:ilvl w:val="0"/>
                <w:numId w:val="15"/>
              </w:numPr>
              <w:tabs>
                <w:tab w:val="left" w:pos="317"/>
              </w:tabs>
              <w:ind w:left="33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A6A11" w:rsidRPr="00081A5B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6.</w:t>
            </w:r>
          </w:p>
        </w:tc>
        <w:tc>
          <w:tcPr>
            <w:tcW w:w="2380" w:type="dxa"/>
            <w:vAlign w:val="center"/>
          </w:tcPr>
          <w:p w:rsidR="005231B5" w:rsidRPr="00C40CA8" w:rsidRDefault="00C40CA8" w:rsidP="005231B5">
            <w:pPr>
              <w:ind w:left="1" w:hang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Сұхбат</w:t>
            </w:r>
          </w:p>
        </w:tc>
        <w:tc>
          <w:tcPr>
            <w:tcW w:w="4533" w:type="dxa"/>
            <w:vAlign w:val="center"/>
          </w:tcPr>
          <w:p w:rsidR="005231B5" w:rsidRPr="00C40CA8" w:rsidRDefault="005231B5" w:rsidP="00E93E8D">
            <w:pPr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 w:rsidRPr="00C40CA8">
              <w:rPr>
                <w:lang w:val="kk-KZ"/>
              </w:rPr>
              <w:t xml:space="preserve">Консультант </w:t>
            </w:r>
            <w:r w:rsidR="00C40CA8">
              <w:rPr>
                <w:lang w:val="kk-KZ"/>
              </w:rPr>
              <w:t>ДК Тө</w:t>
            </w:r>
            <w:r w:rsidR="00E93E8D">
              <w:rPr>
                <w:lang w:val="kk-KZ"/>
              </w:rPr>
              <w:t>р</w:t>
            </w:r>
            <w:r w:rsidR="00C40CA8">
              <w:rPr>
                <w:lang w:val="kk-KZ"/>
              </w:rPr>
              <w:t>ағ</w:t>
            </w:r>
            <w:r w:rsidR="00E93E8D">
              <w:rPr>
                <w:lang w:val="kk-KZ"/>
              </w:rPr>
              <w:t>а</w:t>
            </w:r>
            <w:r w:rsidR="00C40CA8">
              <w:rPr>
                <w:lang w:val="kk-KZ"/>
              </w:rPr>
              <w:t>сымен, ДК Мүшелерімен</w:t>
            </w:r>
            <w:r w:rsidR="00E93E8D">
              <w:rPr>
                <w:lang w:val="kk-KZ"/>
              </w:rPr>
              <w:t xml:space="preserve">, </w:t>
            </w:r>
            <w:r w:rsidR="00C40CA8">
              <w:rPr>
                <w:lang w:val="kk-KZ"/>
              </w:rPr>
              <w:t>корпоративтік хатшымен, сондай-ақ ДК Төрағасының келісімі</w:t>
            </w:r>
            <w:r w:rsidR="00E93E8D">
              <w:rPr>
                <w:lang w:val="kk-KZ"/>
              </w:rPr>
              <w:t>мен</w:t>
            </w:r>
            <w:r w:rsidR="00C40CA8">
              <w:rPr>
                <w:lang w:val="kk-KZ"/>
              </w:rPr>
              <w:t xml:space="preserve"> басқа </w:t>
            </w:r>
            <w:r w:rsidR="00E93E8D">
              <w:rPr>
                <w:lang w:val="kk-KZ"/>
              </w:rPr>
              <w:t xml:space="preserve">да </w:t>
            </w:r>
            <w:r w:rsidR="00C40CA8">
              <w:rPr>
                <w:lang w:val="kk-KZ"/>
              </w:rPr>
              <w:t xml:space="preserve">тұлғалармен жеке сұхбат </w:t>
            </w:r>
            <w:r w:rsidR="00E93E8D">
              <w:rPr>
                <w:lang w:val="kk-KZ"/>
              </w:rPr>
              <w:t>өткізеді</w:t>
            </w:r>
            <w:r w:rsidR="00C40CA8">
              <w:rPr>
                <w:lang w:val="kk-KZ"/>
              </w:rPr>
              <w:t>.</w:t>
            </w:r>
          </w:p>
        </w:tc>
        <w:tc>
          <w:tcPr>
            <w:tcW w:w="4253" w:type="dxa"/>
            <w:vAlign w:val="center"/>
          </w:tcPr>
          <w:p w:rsidR="005231B5" w:rsidRPr="001D601B" w:rsidRDefault="00E55576" w:rsidP="009D0234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 xml:space="preserve">ДК Төрағасы </w:t>
            </w:r>
            <w:r w:rsidR="007C6D92">
              <w:rPr>
                <w:lang w:val="kk-KZ"/>
              </w:rPr>
              <w:t xml:space="preserve"> ДК-н</w:t>
            </w:r>
            <w:r w:rsidR="00E93E8D">
              <w:rPr>
                <w:lang w:val="kk-KZ"/>
              </w:rPr>
              <w:t>і</w:t>
            </w:r>
            <w:r w:rsidR="007C6D92">
              <w:rPr>
                <w:lang w:val="kk-KZ"/>
              </w:rPr>
              <w:t xml:space="preserve">ң әрбір мүшесімен сұхбат </w:t>
            </w:r>
            <w:r w:rsidR="00E93E8D">
              <w:rPr>
                <w:lang w:val="kk-KZ"/>
              </w:rPr>
              <w:t>өткізеді</w:t>
            </w:r>
            <w:r w:rsidR="007C6D92">
              <w:rPr>
                <w:lang w:val="kk-KZ"/>
              </w:rPr>
              <w:t xml:space="preserve">. Кездесуде </w:t>
            </w:r>
            <w:r w:rsidR="001054DE">
              <w:rPr>
                <w:lang w:val="kk-KZ"/>
              </w:rPr>
              <w:t>ДК қызметін оңтайландыру</w:t>
            </w:r>
            <w:r w:rsidR="00E93E8D">
              <w:rPr>
                <w:lang w:val="kk-KZ"/>
              </w:rPr>
              <w:t>,</w:t>
            </w:r>
            <w:r w:rsidR="001D601B">
              <w:rPr>
                <w:lang w:val="kk-KZ"/>
              </w:rPr>
              <w:t xml:space="preserve"> </w:t>
            </w:r>
            <w:r w:rsidR="00E93E8D">
              <w:rPr>
                <w:lang w:val="kk-KZ"/>
              </w:rPr>
              <w:t xml:space="preserve">әр директордың ДК жұмысына қосқан үлесін және оның кәсіби дамытуға мұқтаждығын қарастыру </w:t>
            </w:r>
            <w:r w:rsidR="001D601B">
              <w:rPr>
                <w:lang w:val="kk-KZ"/>
              </w:rPr>
              <w:t>мәселелері талқыланады</w:t>
            </w:r>
            <w:r w:rsidR="005231B5" w:rsidRPr="001D601B">
              <w:rPr>
                <w:lang w:val="kk-KZ"/>
              </w:rPr>
              <w:t xml:space="preserve">; </w:t>
            </w:r>
          </w:p>
          <w:p w:rsidR="005231B5" w:rsidRPr="00523A7B" w:rsidRDefault="00523A7B" w:rsidP="009D0234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 xml:space="preserve">ТСК Төрағасы ДК Төрағасының </w:t>
            </w:r>
            <w:r w:rsidR="00E93E8D">
              <w:rPr>
                <w:lang w:val="kk-KZ"/>
              </w:rPr>
              <w:t xml:space="preserve">жұмысын </w:t>
            </w:r>
            <w:r>
              <w:rPr>
                <w:lang w:val="kk-KZ"/>
              </w:rPr>
              <w:t>ДК-н</w:t>
            </w:r>
            <w:r w:rsidR="00E93E8D">
              <w:rPr>
                <w:lang w:val="kk-KZ"/>
              </w:rPr>
              <w:t>і</w:t>
            </w:r>
            <w:r>
              <w:rPr>
                <w:lang w:val="kk-KZ"/>
              </w:rPr>
              <w:t>ң әрбір мүшесімен талқылайды</w:t>
            </w:r>
            <w:r w:rsidR="005231B5" w:rsidRPr="00523A7B">
              <w:rPr>
                <w:lang w:val="kk-KZ"/>
              </w:rPr>
              <w:t>.</w:t>
            </w:r>
          </w:p>
          <w:p w:rsidR="005231B5" w:rsidRPr="00E93E8D" w:rsidRDefault="00523A7B" w:rsidP="00E93E8D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 xml:space="preserve">ТСК Төрағасы ДК Төрағасымен ДК Төрағасын бағалау нәтижелерін талқылау үшін кездесу өткізеді. </w:t>
            </w:r>
          </w:p>
        </w:tc>
        <w:tc>
          <w:tcPr>
            <w:tcW w:w="2356" w:type="dxa"/>
            <w:vMerge/>
          </w:tcPr>
          <w:p w:rsidR="005231B5" w:rsidRPr="00E93E8D" w:rsidRDefault="005231B5" w:rsidP="009D0234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</w:p>
        </w:tc>
      </w:tr>
      <w:tr w:rsidR="00EA6A11" w:rsidRPr="00081A5B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7.</w:t>
            </w:r>
          </w:p>
        </w:tc>
        <w:tc>
          <w:tcPr>
            <w:tcW w:w="2380" w:type="dxa"/>
            <w:vAlign w:val="center"/>
          </w:tcPr>
          <w:p w:rsidR="005231B5" w:rsidRPr="00523A7B" w:rsidRDefault="00523A7B" w:rsidP="00E93E8D">
            <w:pPr>
              <w:ind w:left="1"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 xml:space="preserve">Есепті </w:t>
            </w:r>
            <w:r w:rsidR="00E93E8D">
              <w:rPr>
                <w:lang w:val="kk-KZ"/>
              </w:rPr>
              <w:t>дайындау</w:t>
            </w:r>
          </w:p>
        </w:tc>
        <w:tc>
          <w:tcPr>
            <w:tcW w:w="4533" w:type="dxa"/>
            <w:vAlign w:val="center"/>
          </w:tcPr>
          <w:p w:rsidR="005231B5" w:rsidRPr="00523A7B" w:rsidRDefault="005231B5" w:rsidP="009D0234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523A7B">
              <w:rPr>
                <w:lang w:val="kk-KZ"/>
              </w:rPr>
              <w:t xml:space="preserve">Консультант </w:t>
            </w:r>
            <w:r w:rsidR="00523A7B">
              <w:rPr>
                <w:lang w:val="kk-KZ"/>
              </w:rPr>
              <w:t xml:space="preserve">есеп жобасын </w:t>
            </w:r>
            <w:r w:rsidR="00E93E8D">
              <w:rPr>
                <w:lang w:val="kk-KZ"/>
              </w:rPr>
              <w:t>дайындайды</w:t>
            </w:r>
            <w:r w:rsidR="00523A7B">
              <w:rPr>
                <w:lang w:val="kk-KZ"/>
              </w:rPr>
              <w:t xml:space="preserve"> және оны ДК Төрағасымен талқылайды</w:t>
            </w:r>
            <w:r w:rsidRPr="00523A7B">
              <w:rPr>
                <w:lang w:val="kk-KZ"/>
              </w:rPr>
              <w:t>;</w:t>
            </w:r>
          </w:p>
          <w:p w:rsidR="005231B5" w:rsidRPr="00D40417" w:rsidRDefault="00E93E8D" w:rsidP="00D40417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Есептің нақтылаулар мен толықтырулар ескерілген түпкілікті нұсқасы ДК Төрағасына және корпоративтік хатшыға жіберіледі</w:t>
            </w:r>
            <w:r w:rsidR="00D40417">
              <w:rPr>
                <w:lang w:val="kk-KZ"/>
              </w:rPr>
              <w:t>.</w:t>
            </w:r>
          </w:p>
        </w:tc>
        <w:tc>
          <w:tcPr>
            <w:tcW w:w="4253" w:type="dxa"/>
            <w:vAlign w:val="center"/>
          </w:tcPr>
          <w:p w:rsidR="005231B5" w:rsidRPr="00D40417" w:rsidRDefault="00D40417" w:rsidP="009D0234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ind w:left="0" w:firstLine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 xml:space="preserve">ДК Төрағасы бағалау жүргізу туралы есепті </w:t>
            </w:r>
            <w:r w:rsidR="00E93E8D">
              <w:rPr>
                <w:lang w:val="kk-KZ"/>
              </w:rPr>
              <w:t>дайындайды</w:t>
            </w:r>
            <w:r>
              <w:rPr>
                <w:lang w:val="kk-KZ"/>
              </w:rPr>
              <w:t>;</w:t>
            </w:r>
          </w:p>
          <w:p w:rsidR="005231B5" w:rsidRPr="00D40417" w:rsidRDefault="00E93E8D" w:rsidP="009D0234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ind w:left="0" w:firstLine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ДК Төрағасы қажет болған жағдайда 360 бағалау нәтижелері бойынша әзірленген кәсіби даму жоспарын және олардың ДК Төрағасымен талқылауын дайындайды</w:t>
            </w:r>
            <w:r w:rsidR="005231B5" w:rsidRPr="00D40417">
              <w:rPr>
                <w:lang w:val="kk-KZ"/>
              </w:rPr>
              <w:t>;</w:t>
            </w:r>
          </w:p>
          <w:p w:rsidR="005231B5" w:rsidRPr="00D40417" w:rsidRDefault="005231B5" w:rsidP="00D40417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ind w:left="0" w:firstLine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 w:rsidRPr="00D40417">
              <w:rPr>
                <w:lang w:val="kk-KZ"/>
              </w:rPr>
              <w:t>Корпоратив</w:t>
            </w:r>
            <w:r w:rsidR="00D40417">
              <w:rPr>
                <w:lang w:val="kk-KZ"/>
              </w:rPr>
              <w:t>тік хатшы ДК Төрағасының сұрауы бойынша қажетті материалдарды дайындайды.</w:t>
            </w:r>
          </w:p>
        </w:tc>
        <w:tc>
          <w:tcPr>
            <w:tcW w:w="2356" w:type="dxa"/>
            <w:vAlign w:val="center"/>
          </w:tcPr>
          <w:p w:rsidR="005231B5" w:rsidRPr="00D40417" w:rsidRDefault="005231B5" w:rsidP="005231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</w:p>
          <w:p w:rsidR="005231B5" w:rsidRPr="00D40417" w:rsidRDefault="00D40417" w:rsidP="00E93E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Есептік кезеңнен кейінгі жылдың наурыз</w:t>
            </w:r>
            <w:r w:rsidR="00E93E8D">
              <w:rPr>
                <w:lang w:val="kk-KZ"/>
              </w:rPr>
              <w:t>ы</w:t>
            </w:r>
          </w:p>
        </w:tc>
      </w:tr>
      <w:tr w:rsidR="00EA6A11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8.</w:t>
            </w:r>
          </w:p>
        </w:tc>
        <w:tc>
          <w:tcPr>
            <w:tcW w:w="2380" w:type="dxa"/>
            <w:vAlign w:val="center"/>
          </w:tcPr>
          <w:p w:rsidR="005231B5" w:rsidRPr="000F5EF9" w:rsidRDefault="00D40417" w:rsidP="00D40417">
            <w:pPr>
              <w:ind w:left="1" w:hang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ДК-ны дамыту жөніндегі іс-шаралар жоспарын дайындау</w:t>
            </w:r>
          </w:p>
        </w:tc>
        <w:tc>
          <w:tcPr>
            <w:tcW w:w="4533" w:type="dxa"/>
            <w:vAlign w:val="center"/>
          </w:tcPr>
          <w:p w:rsidR="005231B5" w:rsidRPr="000F5EF9" w:rsidRDefault="005231B5" w:rsidP="009D0234">
            <w:pPr>
              <w:pStyle w:val="a3"/>
              <w:numPr>
                <w:ilvl w:val="0"/>
                <w:numId w:val="17"/>
              </w:numPr>
              <w:tabs>
                <w:tab w:val="left" w:pos="317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 xml:space="preserve">Консультант </w:t>
            </w:r>
            <w:r w:rsidR="00D40417">
              <w:rPr>
                <w:lang w:val="kk-KZ"/>
              </w:rPr>
              <w:t>ДК-н</w:t>
            </w:r>
            <w:r w:rsidR="00E93E8D">
              <w:rPr>
                <w:lang w:val="kk-KZ"/>
              </w:rPr>
              <w:t>і</w:t>
            </w:r>
            <w:r w:rsidR="00D40417">
              <w:rPr>
                <w:lang w:val="kk-KZ"/>
              </w:rPr>
              <w:t xml:space="preserve"> дамыту жөніндегі іс-шаралар жоспарын</w:t>
            </w:r>
            <w:r w:rsidR="00E93E8D">
              <w:rPr>
                <w:lang w:val="kk-KZ"/>
              </w:rPr>
              <w:t>ың жобасын</w:t>
            </w:r>
            <w:r w:rsidR="00D40417">
              <w:rPr>
                <w:lang w:val="kk-KZ"/>
              </w:rPr>
              <w:t xml:space="preserve"> әзірлейді </w:t>
            </w:r>
            <w:r w:rsidR="00205B4A" w:rsidRPr="000F5EF9">
              <w:t>(</w:t>
            </w:r>
            <w:r w:rsidR="00D40417">
              <w:rPr>
                <w:lang w:val="kk-KZ"/>
              </w:rPr>
              <w:t>қажет болған жағдайда</w:t>
            </w:r>
            <w:r w:rsidR="00205B4A" w:rsidRPr="000F5EF9">
              <w:t>)</w:t>
            </w:r>
            <w:r w:rsidRPr="000F5EF9">
              <w:t xml:space="preserve">; </w:t>
            </w:r>
          </w:p>
          <w:p w:rsidR="005231B5" w:rsidRPr="000F5EF9" w:rsidRDefault="005231B5" w:rsidP="009D0234">
            <w:pPr>
              <w:pStyle w:val="a3"/>
              <w:numPr>
                <w:ilvl w:val="0"/>
                <w:numId w:val="17"/>
              </w:numPr>
              <w:tabs>
                <w:tab w:val="left" w:pos="317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Корпоратив</w:t>
            </w:r>
            <w:r w:rsidR="00D40417">
              <w:rPr>
                <w:lang w:val="kk-KZ"/>
              </w:rPr>
              <w:t>тік хатшы ДК-н</w:t>
            </w:r>
            <w:r w:rsidR="00E93E8D">
              <w:rPr>
                <w:lang w:val="kk-KZ"/>
              </w:rPr>
              <w:t>і</w:t>
            </w:r>
            <w:r w:rsidR="00D40417">
              <w:rPr>
                <w:lang w:val="kk-KZ"/>
              </w:rPr>
              <w:t xml:space="preserve"> дамыту жөніндегі іс-шаралар жо</w:t>
            </w:r>
            <w:r w:rsidR="00E93E8D">
              <w:rPr>
                <w:lang w:val="kk-KZ"/>
              </w:rPr>
              <w:t>басына</w:t>
            </w:r>
            <w:r w:rsidR="00D40417">
              <w:rPr>
                <w:lang w:val="kk-KZ"/>
              </w:rPr>
              <w:t xml:space="preserve"> түсіндірулерді дайындайды;</w:t>
            </w:r>
            <w:r w:rsidRPr="000F5EF9">
              <w:t xml:space="preserve"> </w:t>
            </w:r>
          </w:p>
          <w:p w:rsidR="005231B5" w:rsidRPr="000F5EF9" w:rsidRDefault="005231B5" w:rsidP="00E93E8D">
            <w:pPr>
              <w:pStyle w:val="a3"/>
              <w:numPr>
                <w:ilvl w:val="0"/>
                <w:numId w:val="17"/>
              </w:numPr>
              <w:tabs>
                <w:tab w:val="left" w:pos="317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Консультант корпоратив</w:t>
            </w:r>
            <w:r w:rsidR="00D40417">
              <w:rPr>
                <w:lang w:val="kk-KZ"/>
              </w:rPr>
              <w:t xml:space="preserve">тік хатшымен </w:t>
            </w:r>
            <w:r w:rsidR="00D40417">
              <w:rPr>
                <w:lang w:val="kk-KZ"/>
              </w:rPr>
              <w:lastRenderedPageBreak/>
              <w:t>бірлесіп</w:t>
            </w:r>
            <w:r w:rsidR="00E93E8D">
              <w:rPr>
                <w:lang w:val="kk-KZ"/>
              </w:rPr>
              <w:t>,</w:t>
            </w:r>
            <w:r w:rsidR="00D40417">
              <w:rPr>
                <w:lang w:val="kk-KZ"/>
              </w:rPr>
              <w:t xml:space="preserve"> </w:t>
            </w:r>
            <w:r w:rsidR="00E93E8D">
              <w:rPr>
                <w:lang w:val="kk-KZ"/>
              </w:rPr>
              <w:t xml:space="preserve">ДК Төрағасымен </w:t>
            </w:r>
            <w:r w:rsidR="00D40417">
              <w:rPr>
                <w:lang w:val="kk-KZ"/>
              </w:rPr>
              <w:t>ДК-н</w:t>
            </w:r>
            <w:r w:rsidR="00E93E8D">
              <w:rPr>
                <w:lang w:val="kk-KZ"/>
              </w:rPr>
              <w:t>і</w:t>
            </w:r>
            <w:r w:rsidR="00D40417">
              <w:rPr>
                <w:lang w:val="kk-KZ"/>
              </w:rPr>
              <w:t xml:space="preserve"> дамыту жөніндегі іс-шаралар жоспарын </w:t>
            </w:r>
            <w:r w:rsidR="00E93E8D">
              <w:rPr>
                <w:lang w:val="kk-KZ"/>
              </w:rPr>
              <w:t xml:space="preserve">жобасын </w:t>
            </w:r>
            <w:r w:rsidR="00D40417">
              <w:rPr>
                <w:lang w:val="kk-KZ"/>
              </w:rPr>
              <w:t>талқылайды.</w:t>
            </w:r>
          </w:p>
        </w:tc>
        <w:tc>
          <w:tcPr>
            <w:tcW w:w="4253" w:type="dxa"/>
            <w:vAlign w:val="center"/>
          </w:tcPr>
          <w:p w:rsidR="005231B5" w:rsidRPr="000F5EF9" w:rsidRDefault="00E93E8D" w:rsidP="00D40417">
            <w:pPr>
              <w:ind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lastRenderedPageBreak/>
              <w:t>Корпоратив</w:t>
            </w:r>
            <w:r>
              <w:rPr>
                <w:lang w:val="kk-KZ"/>
              </w:rPr>
              <w:t>тік хатшы бағалау қорытындысы бойынша есеп негізінде ДК-ні дамыту жөніндегі іс-шаралар жоспарының жобасын дайындап, оны ДК Төрағасымен талқылайды (қажет болған жағдайда)</w:t>
            </w:r>
            <w:r w:rsidR="005231B5" w:rsidRPr="000F5EF9">
              <w:t>.</w:t>
            </w:r>
          </w:p>
        </w:tc>
        <w:tc>
          <w:tcPr>
            <w:tcW w:w="2356" w:type="dxa"/>
            <w:vMerge w:val="restart"/>
            <w:vAlign w:val="center"/>
          </w:tcPr>
          <w:p w:rsidR="005231B5" w:rsidRPr="000F5EF9" w:rsidRDefault="005231B5" w:rsidP="005231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5231B5" w:rsidRPr="000F5EF9" w:rsidRDefault="00D40417" w:rsidP="00E93E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Есептік кезеңнен кейінгі жылдың сәуір</w:t>
            </w:r>
            <w:r w:rsidR="00E93E8D">
              <w:rPr>
                <w:lang w:val="kk-KZ"/>
              </w:rPr>
              <w:t>і</w:t>
            </w:r>
          </w:p>
        </w:tc>
      </w:tr>
      <w:tr w:rsidR="00EA6A11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9.</w:t>
            </w:r>
          </w:p>
        </w:tc>
        <w:tc>
          <w:tcPr>
            <w:tcW w:w="2380" w:type="dxa"/>
            <w:vAlign w:val="center"/>
          </w:tcPr>
          <w:p w:rsidR="005231B5" w:rsidRPr="000F5EF9" w:rsidRDefault="00331E19" w:rsidP="00E93E8D">
            <w:pPr>
              <w:ind w:left="1"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Жылдық есепке ДК-</w:t>
            </w:r>
            <w:r w:rsidR="00E93E8D">
              <w:rPr>
                <w:lang w:val="kk-KZ"/>
              </w:rPr>
              <w:t>ге</w:t>
            </w:r>
            <w:r>
              <w:rPr>
                <w:lang w:val="kk-KZ"/>
              </w:rPr>
              <w:t xml:space="preserve"> бағалау жүргізу туралы хабарлама </w:t>
            </w:r>
          </w:p>
        </w:tc>
        <w:tc>
          <w:tcPr>
            <w:tcW w:w="4533" w:type="dxa"/>
            <w:vAlign w:val="center"/>
          </w:tcPr>
          <w:p w:rsidR="005231B5" w:rsidRPr="000F5EF9" w:rsidRDefault="005231B5" w:rsidP="00E93E8D">
            <w:pPr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5EF9">
              <w:t xml:space="preserve">Консультант </w:t>
            </w:r>
            <w:r w:rsidR="00E93E8D">
              <w:rPr>
                <w:lang w:val="kk-KZ"/>
              </w:rPr>
              <w:t xml:space="preserve">жылдық есепке қосу үшін бағалау қорытындылары бойынша </w:t>
            </w:r>
            <w:r w:rsidR="002B4987">
              <w:rPr>
                <w:lang w:val="kk-KZ"/>
              </w:rPr>
              <w:t>хабарлама жоба</w:t>
            </w:r>
            <w:r w:rsidR="00E93E8D">
              <w:rPr>
                <w:lang w:val="kk-KZ"/>
              </w:rPr>
              <w:t>с</w:t>
            </w:r>
            <w:r w:rsidR="002B4987">
              <w:rPr>
                <w:lang w:val="kk-KZ"/>
              </w:rPr>
              <w:t xml:space="preserve">ын әзірлейді және </w:t>
            </w:r>
            <w:r w:rsidR="00E93E8D">
              <w:rPr>
                <w:lang w:val="kk-KZ"/>
              </w:rPr>
              <w:t xml:space="preserve">оны </w:t>
            </w:r>
            <w:r w:rsidR="002B4987">
              <w:rPr>
                <w:lang w:val="kk-KZ"/>
              </w:rPr>
              <w:t>ДК Төрағасы</w:t>
            </w:r>
            <w:r w:rsidR="00E93E8D">
              <w:rPr>
                <w:lang w:val="kk-KZ"/>
              </w:rPr>
              <w:t xml:space="preserve"> мен</w:t>
            </w:r>
            <w:r w:rsidR="002B4987">
              <w:rPr>
                <w:lang w:val="kk-KZ"/>
              </w:rPr>
              <w:t xml:space="preserve"> корпоративтік хатшыға </w:t>
            </w:r>
            <w:r w:rsidR="00E93E8D">
              <w:rPr>
                <w:lang w:val="kk-KZ"/>
              </w:rPr>
              <w:t>жібереді</w:t>
            </w:r>
            <w:r w:rsidR="002B4987">
              <w:rPr>
                <w:lang w:val="kk-KZ"/>
              </w:rPr>
              <w:t xml:space="preserve">. </w:t>
            </w:r>
          </w:p>
        </w:tc>
        <w:tc>
          <w:tcPr>
            <w:tcW w:w="4253" w:type="dxa"/>
            <w:vAlign w:val="center"/>
          </w:tcPr>
          <w:p w:rsidR="005231B5" w:rsidRPr="000F5EF9" w:rsidRDefault="00166BCF" w:rsidP="00E93E8D">
            <w:pPr>
              <w:ind w:firstLine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 Төрағасы жылдық есепке </w:t>
            </w:r>
            <w:r w:rsidR="00E93E8D">
              <w:rPr>
                <w:lang w:val="kk-KZ"/>
              </w:rPr>
              <w:t>қосу</w:t>
            </w:r>
            <w:r>
              <w:rPr>
                <w:lang w:val="kk-KZ"/>
              </w:rPr>
              <w:t xml:space="preserve"> үшін бағалау </w:t>
            </w:r>
            <w:r w:rsidR="00E93E8D">
              <w:rPr>
                <w:lang w:val="kk-KZ"/>
              </w:rPr>
              <w:t>қорытындылары бойынша хабарлама жобасын дайындайды</w:t>
            </w:r>
            <w:r>
              <w:rPr>
                <w:lang w:val="kk-KZ"/>
              </w:rPr>
              <w:t>.</w:t>
            </w:r>
            <w:r w:rsidR="00E93E8D">
              <w:rPr>
                <w:lang w:val="kk-KZ"/>
              </w:rPr>
              <w:t xml:space="preserve"> </w:t>
            </w:r>
          </w:p>
        </w:tc>
        <w:tc>
          <w:tcPr>
            <w:tcW w:w="2356" w:type="dxa"/>
            <w:vMerge/>
            <w:vAlign w:val="center"/>
          </w:tcPr>
          <w:p w:rsidR="005231B5" w:rsidRPr="000F5EF9" w:rsidRDefault="005231B5" w:rsidP="005231B5">
            <w:pPr>
              <w:ind w:firstLine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A6A11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10.</w:t>
            </w:r>
          </w:p>
        </w:tc>
        <w:tc>
          <w:tcPr>
            <w:tcW w:w="2380" w:type="dxa"/>
            <w:vAlign w:val="center"/>
          </w:tcPr>
          <w:p w:rsidR="005231B5" w:rsidRPr="000F5EF9" w:rsidRDefault="00E90FD6" w:rsidP="00166BCF">
            <w:pPr>
              <w:ind w:left="1" w:hang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Жылдық есепке қосу үшін есеп нәтижелерін, ДК даму жоспарын, хабарламаларды таныстыру және бекіту</w:t>
            </w:r>
          </w:p>
        </w:tc>
        <w:tc>
          <w:tcPr>
            <w:tcW w:w="4533" w:type="dxa"/>
            <w:vAlign w:val="center"/>
          </w:tcPr>
          <w:p w:rsidR="005231B5" w:rsidRPr="000F5EF9" w:rsidRDefault="005231B5" w:rsidP="009D0234">
            <w:pPr>
              <w:pStyle w:val="a3"/>
              <w:numPr>
                <w:ilvl w:val="0"/>
                <w:numId w:val="17"/>
              </w:numPr>
              <w:tabs>
                <w:tab w:val="left" w:pos="285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 xml:space="preserve">Консультант </w:t>
            </w:r>
            <w:r w:rsidR="00166BCF">
              <w:rPr>
                <w:lang w:val="kk-KZ"/>
              </w:rPr>
              <w:t xml:space="preserve">жылдық есепке </w:t>
            </w:r>
            <w:r w:rsidR="00E90FD6">
              <w:rPr>
                <w:lang w:val="kk-KZ"/>
              </w:rPr>
              <w:t>қосу</w:t>
            </w:r>
            <w:r w:rsidR="00166BCF">
              <w:rPr>
                <w:lang w:val="kk-KZ"/>
              </w:rPr>
              <w:t xml:space="preserve"> ү</w:t>
            </w:r>
            <w:r w:rsidR="00EA6A11">
              <w:rPr>
                <w:lang w:val="kk-KZ"/>
              </w:rPr>
              <w:t>ш</w:t>
            </w:r>
            <w:r w:rsidR="00166BCF">
              <w:rPr>
                <w:lang w:val="kk-KZ"/>
              </w:rPr>
              <w:t>ін есеп</w:t>
            </w:r>
            <w:r w:rsidR="00E90FD6">
              <w:rPr>
                <w:lang w:val="kk-KZ"/>
              </w:rPr>
              <w:t xml:space="preserve"> пен</w:t>
            </w:r>
            <w:r w:rsidR="00166BCF">
              <w:rPr>
                <w:lang w:val="kk-KZ"/>
              </w:rPr>
              <w:t xml:space="preserve"> хабарлама жобасын ұсынады</w:t>
            </w:r>
            <w:r w:rsidRPr="000F5EF9">
              <w:t>;</w:t>
            </w:r>
          </w:p>
          <w:p w:rsidR="005231B5" w:rsidRPr="000F5EF9" w:rsidRDefault="00166BCF" w:rsidP="00E90FD6">
            <w:pPr>
              <w:pStyle w:val="a3"/>
              <w:numPr>
                <w:ilvl w:val="0"/>
                <w:numId w:val="17"/>
              </w:numPr>
              <w:tabs>
                <w:tab w:val="left" w:pos="285"/>
              </w:tabs>
              <w:ind w:left="31" w:hanging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 Төрағасы </w:t>
            </w:r>
            <w:r w:rsidR="00E90FD6">
              <w:rPr>
                <w:lang w:val="kk-KZ"/>
              </w:rPr>
              <w:t xml:space="preserve">Жалғыз акционерге </w:t>
            </w:r>
            <w:r w:rsidR="00EA6A11">
              <w:rPr>
                <w:lang w:val="kk-KZ"/>
              </w:rPr>
              <w:t>бағалау туралы есепті ұсынады.</w:t>
            </w:r>
          </w:p>
        </w:tc>
        <w:tc>
          <w:tcPr>
            <w:tcW w:w="4253" w:type="dxa"/>
            <w:vAlign w:val="center"/>
          </w:tcPr>
          <w:p w:rsidR="005231B5" w:rsidRPr="000F5EF9" w:rsidRDefault="00EA6A11" w:rsidP="009D0234">
            <w:pPr>
              <w:pStyle w:val="a3"/>
              <w:numPr>
                <w:ilvl w:val="0"/>
                <w:numId w:val="17"/>
              </w:numPr>
              <w:tabs>
                <w:tab w:val="left" w:pos="30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ДК Төрағасы</w:t>
            </w:r>
            <w:r w:rsidRPr="000F5EF9">
              <w:t xml:space="preserve"> </w:t>
            </w:r>
            <w:r>
              <w:rPr>
                <w:lang w:val="kk-KZ"/>
              </w:rPr>
              <w:t xml:space="preserve">жылдық есепке </w:t>
            </w:r>
            <w:r w:rsidR="00E90FD6">
              <w:rPr>
                <w:lang w:val="kk-KZ"/>
              </w:rPr>
              <w:t>қосу</w:t>
            </w:r>
            <w:r>
              <w:rPr>
                <w:lang w:val="kk-KZ"/>
              </w:rPr>
              <w:t xml:space="preserve"> үшін есеп</w:t>
            </w:r>
            <w:r w:rsidR="00E90FD6">
              <w:rPr>
                <w:lang w:val="kk-KZ"/>
              </w:rPr>
              <w:t xml:space="preserve"> пен</w:t>
            </w:r>
            <w:r>
              <w:rPr>
                <w:lang w:val="kk-KZ"/>
              </w:rPr>
              <w:t xml:space="preserve"> хабарлама жобасын ұсынады</w:t>
            </w:r>
            <w:r w:rsidR="005231B5" w:rsidRPr="000F5EF9">
              <w:t xml:space="preserve">; </w:t>
            </w:r>
            <w:r>
              <w:rPr>
                <w:lang w:val="kk-KZ"/>
              </w:rPr>
              <w:t xml:space="preserve"> </w:t>
            </w:r>
          </w:p>
          <w:p w:rsidR="005231B5" w:rsidRPr="000F5EF9" w:rsidRDefault="00EA6A11" w:rsidP="00E90FD6">
            <w:pPr>
              <w:pStyle w:val="a3"/>
              <w:numPr>
                <w:ilvl w:val="0"/>
                <w:numId w:val="17"/>
              </w:numPr>
              <w:tabs>
                <w:tab w:val="left" w:pos="30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 Төрағасы </w:t>
            </w:r>
            <w:r w:rsidR="00E90FD6">
              <w:rPr>
                <w:lang w:val="kk-KZ"/>
              </w:rPr>
              <w:t xml:space="preserve">Жалғыз акционерге </w:t>
            </w:r>
            <w:r>
              <w:rPr>
                <w:lang w:val="kk-KZ"/>
              </w:rPr>
              <w:t>бағалау туралы есепті ұсынады</w:t>
            </w:r>
            <w:r w:rsidR="005231B5" w:rsidRPr="000F5EF9">
              <w:t>.</w:t>
            </w:r>
          </w:p>
        </w:tc>
        <w:tc>
          <w:tcPr>
            <w:tcW w:w="2356" w:type="dxa"/>
            <w:vMerge/>
            <w:vAlign w:val="center"/>
          </w:tcPr>
          <w:p w:rsidR="005231B5" w:rsidRPr="000F5EF9" w:rsidRDefault="005231B5" w:rsidP="009D0234">
            <w:pPr>
              <w:pStyle w:val="a3"/>
              <w:numPr>
                <w:ilvl w:val="0"/>
                <w:numId w:val="17"/>
              </w:numPr>
              <w:tabs>
                <w:tab w:val="left" w:pos="307"/>
              </w:tabs>
              <w:ind w:left="0" w:firstLine="3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31B5" w:rsidRPr="000F5EF9" w:rsidTr="00523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dxa"/>
            <w:vAlign w:val="center"/>
          </w:tcPr>
          <w:p w:rsidR="005231B5" w:rsidRPr="000F5EF9" w:rsidRDefault="005231B5" w:rsidP="005231B5">
            <w:pPr>
              <w:ind w:right="-250" w:firstLine="29"/>
              <w:jc w:val="center"/>
              <w:rPr>
                <w:b w:val="0"/>
              </w:rPr>
            </w:pPr>
            <w:r w:rsidRPr="000F5EF9">
              <w:rPr>
                <w:b w:val="0"/>
              </w:rPr>
              <w:t>11.</w:t>
            </w:r>
          </w:p>
        </w:tc>
        <w:tc>
          <w:tcPr>
            <w:tcW w:w="2380" w:type="dxa"/>
            <w:vAlign w:val="center"/>
          </w:tcPr>
          <w:p w:rsidR="005231B5" w:rsidRPr="000F5EF9" w:rsidRDefault="00EA6A11" w:rsidP="00E90FD6">
            <w:pPr>
              <w:ind w:left="1"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ДК-н</w:t>
            </w:r>
            <w:r w:rsidR="00E90FD6">
              <w:rPr>
                <w:lang w:val="kk-KZ"/>
              </w:rPr>
              <w:t>і</w:t>
            </w:r>
            <w:r>
              <w:rPr>
                <w:lang w:val="kk-KZ"/>
              </w:rPr>
              <w:t xml:space="preserve"> дамыту </w:t>
            </w:r>
            <w:r w:rsidR="00E90FD6">
              <w:rPr>
                <w:lang w:val="kk-KZ"/>
              </w:rPr>
              <w:t>бойынша іс-</w:t>
            </w:r>
            <w:r>
              <w:rPr>
                <w:lang w:val="kk-KZ"/>
              </w:rPr>
              <w:t xml:space="preserve">шараларды іске асыру </w:t>
            </w:r>
          </w:p>
        </w:tc>
        <w:tc>
          <w:tcPr>
            <w:tcW w:w="8786" w:type="dxa"/>
            <w:gridSpan w:val="2"/>
            <w:vAlign w:val="center"/>
          </w:tcPr>
          <w:p w:rsidR="005231B5" w:rsidRPr="000F5EF9" w:rsidRDefault="005231B5" w:rsidP="00E90FD6">
            <w:pPr>
              <w:ind w:left="31" w:hanging="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5EF9">
              <w:t>Корпоратив</w:t>
            </w:r>
            <w:r w:rsidR="00EA6A11">
              <w:rPr>
                <w:lang w:val="kk-KZ"/>
              </w:rPr>
              <w:t>тік хатшы ДК-н</w:t>
            </w:r>
            <w:r w:rsidR="00E90FD6">
              <w:rPr>
                <w:lang w:val="kk-KZ"/>
              </w:rPr>
              <w:t>і</w:t>
            </w:r>
            <w:r w:rsidR="00EA6A11">
              <w:rPr>
                <w:lang w:val="kk-KZ"/>
              </w:rPr>
              <w:t xml:space="preserve"> дамыту жөніндегі </w:t>
            </w:r>
            <w:r w:rsidR="00E90FD6">
              <w:rPr>
                <w:lang w:val="kk-KZ"/>
              </w:rPr>
              <w:t>іс-</w:t>
            </w:r>
            <w:r w:rsidR="00EA6A11">
              <w:rPr>
                <w:lang w:val="kk-KZ"/>
              </w:rPr>
              <w:t xml:space="preserve">шаралардың іске асырылуын </w:t>
            </w:r>
            <w:r w:rsidR="00E90FD6">
              <w:rPr>
                <w:lang w:val="kk-KZ"/>
              </w:rPr>
              <w:t>бақылайды</w:t>
            </w:r>
            <w:r w:rsidR="00EA6A11">
              <w:rPr>
                <w:lang w:val="kk-KZ"/>
              </w:rPr>
              <w:t xml:space="preserve"> және ДК Төрағасын хабардар етеді.</w:t>
            </w:r>
          </w:p>
        </w:tc>
        <w:tc>
          <w:tcPr>
            <w:tcW w:w="2356" w:type="dxa"/>
            <w:vAlign w:val="center"/>
          </w:tcPr>
          <w:p w:rsidR="005231B5" w:rsidRPr="000F5EF9" w:rsidRDefault="00EA6A11" w:rsidP="00E90F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lang w:val="kk-KZ"/>
              </w:rPr>
              <w:t>Есептік кезеңнен кейінгі жылдың мамыр</w:t>
            </w:r>
            <w:r w:rsidR="00E90FD6">
              <w:rPr>
                <w:lang w:val="kk-KZ"/>
              </w:rPr>
              <w:t>ы</w:t>
            </w:r>
          </w:p>
        </w:tc>
      </w:tr>
    </w:tbl>
    <w:p w:rsidR="005231B5" w:rsidRPr="000F5EF9" w:rsidRDefault="005231B5" w:rsidP="005231B5">
      <w:pPr>
        <w:ind w:left="-284" w:firstLine="710"/>
        <w:jc w:val="both"/>
        <w:rPr>
          <w:sz w:val="28"/>
          <w:szCs w:val="28"/>
        </w:rPr>
      </w:pPr>
    </w:p>
    <w:p w:rsidR="005231B5" w:rsidRPr="000F5EF9" w:rsidRDefault="005231B5" w:rsidP="005231B5">
      <w:pPr>
        <w:pStyle w:val="1"/>
        <w:rPr>
          <w:rFonts w:ascii="Times New Roman" w:hAnsi="Times New Roman" w:cs="Times New Roman"/>
          <w:sz w:val="28"/>
          <w:szCs w:val="28"/>
          <w:lang w:val="ru-RU"/>
        </w:rPr>
        <w:sectPr w:rsidR="005231B5" w:rsidRPr="000F5EF9" w:rsidSect="005231B5">
          <w:pgSz w:w="16838" w:h="11906" w:orient="landscape"/>
          <w:pgMar w:top="1701" w:right="1418" w:bottom="850" w:left="1418" w:header="708" w:footer="708" w:gutter="0"/>
          <w:cols w:space="708"/>
          <w:docGrid w:linePitch="360"/>
        </w:sectPr>
      </w:pPr>
    </w:p>
    <w:p w:rsidR="005231B5" w:rsidRPr="000F5EF9" w:rsidRDefault="005231B5" w:rsidP="005231B5">
      <w:pPr>
        <w:pStyle w:val="1"/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_Toc500861785"/>
      <w:r w:rsidRPr="000F5EF9">
        <w:rPr>
          <w:rFonts w:ascii="Times New Roman" w:hAnsi="Times New Roman" w:cs="Times New Roman"/>
          <w:sz w:val="28"/>
          <w:szCs w:val="28"/>
          <w:lang w:val="ru-RU"/>
        </w:rPr>
        <w:lastRenderedPageBreak/>
        <w:t>2</w:t>
      </w:r>
      <w:r w:rsidR="00EA6A11">
        <w:rPr>
          <w:rFonts w:ascii="Times New Roman" w:hAnsi="Times New Roman" w:cs="Times New Roman"/>
          <w:sz w:val="28"/>
          <w:szCs w:val="28"/>
          <w:lang w:val="ru-RU"/>
        </w:rPr>
        <w:t>-қосымша</w:t>
      </w:r>
      <w:r w:rsidRPr="000F5EF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bookmarkEnd w:id="14"/>
      <w:r w:rsidR="00E90FD6">
        <w:rPr>
          <w:rFonts w:ascii="Times New Roman" w:hAnsi="Times New Roman" w:cs="Times New Roman"/>
          <w:sz w:val="28"/>
          <w:szCs w:val="28"/>
          <w:lang w:val="ru-RU"/>
        </w:rPr>
        <w:t>ДК мен атқарушы органның тиімділігі</w:t>
      </w:r>
      <w:r w:rsidR="00E90FD6" w:rsidRPr="000F5EF9">
        <w:rPr>
          <w:rStyle w:val="a6"/>
          <w:sz w:val="28"/>
          <w:szCs w:val="28"/>
          <w:lang w:val="ru-RU"/>
        </w:rPr>
        <w:footnoteReference w:id="1"/>
      </w:r>
    </w:p>
    <w:tbl>
      <w:tblPr>
        <w:tblStyle w:val="-161"/>
        <w:tblW w:w="14318" w:type="dxa"/>
        <w:tblInd w:w="-289" w:type="dxa"/>
        <w:tblLook w:val="04A0" w:firstRow="1" w:lastRow="0" w:firstColumn="1" w:lastColumn="0" w:noHBand="0" w:noVBand="1"/>
      </w:tblPr>
      <w:tblGrid>
        <w:gridCol w:w="568"/>
        <w:gridCol w:w="6095"/>
        <w:gridCol w:w="2927"/>
        <w:gridCol w:w="2628"/>
        <w:gridCol w:w="2100"/>
      </w:tblGrid>
      <w:tr w:rsidR="005231B5" w:rsidRPr="000F5EF9" w:rsidTr="004502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E36C0A" w:themeFill="accent6" w:themeFillShade="BF"/>
            <w:vAlign w:val="center"/>
          </w:tcPr>
          <w:p w:rsidR="005231B5" w:rsidRPr="000F5EF9" w:rsidRDefault="005231B5" w:rsidP="005231B5">
            <w:pPr>
              <w:tabs>
                <w:tab w:val="left" w:pos="318"/>
              </w:tabs>
              <w:ind w:left="34" w:right="34"/>
              <w:jc w:val="center"/>
              <w:rPr>
                <w:color w:val="FFFFFF" w:themeColor="background1"/>
              </w:rPr>
            </w:pPr>
            <w:r w:rsidRPr="000F5EF9">
              <w:rPr>
                <w:color w:val="FFFFFF" w:themeColor="background1"/>
              </w:rPr>
              <w:t>№</w:t>
            </w:r>
          </w:p>
        </w:tc>
        <w:tc>
          <w:tcPr>
            <w:tcW w:w="6095" w:type="dxa"/>
            <w:shd w:val="clear" w:color="auto" w:fill="E36C0A" w:themeFill="accent6" w:themeFillShade="BF"/>
            <w:vAlign w:val="center"/>
          </w:tcPr>
          <w:p w:rsidR="005231B5" w:rsidRPr="00EA6A11" w:rsidRDefault="005231B5" w:rsidP="00EA6A11">
            <w:pPr>
              <w:tabs>
                <w:tab w:val="left" w:pos="426"/>
                <w:tab w:val="left" w:pos="993"/>
              </w:tabs>
              <w:ind w:left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kk-KZ"/>
              </w:rPr>
            </w:pPr>
            <w:r w:rsidRPr="000F5EF9">
              <w:rPr>
                <w:color w:val="FFFFFF" w:themeColor="background1"/>
              </w:rPr>
              <w:t>Компонент</w:t>
            </w:r>
            <w:r w:rsidR="00EA6A11">
              <w:rPr>
                <w:color w:val="FFFFFF" w:themeColor="background1"/>
                <w:lang w:val="kk-KZ"/>
              </w:rPr>
              <w:t>тер</w:t>
            </w:r>
          </w:p>
        </w:tc>
        <w:tc>
          <w:tcPr>
            <w:tcW w:w="2927" w:type="dxa"/>
            <w:shd w:val="clear" w:color="auto" w:fill="E36C0A" w:themeFill="accent6" w:themeFillShade="BF"/>
            <w:vAlign w:val="center"/>
          </w:tcPr>
          <w:p w:rsidR="005231B5" w:rsidRPr="00EA6A11" w:rsidRDefault="005231B5" w:rsidP="00EA6A11">
            <w:pPr>
              <w:tabs>
                <w:tab w:val="left" w:pos="426"/>
                <w:tab w:val="left" w:pos="993"/>
              </w:tabs>
              <w:ind w:left="-284" w:firstLine="23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kk-KZ"/>
              </w:rPr>
            </w:pPr>
            <w:r w:rsidRPr="000F5EF9">
              <w:rPr>
                <w:color w:val="FFFFFF" w:themeColor="background1"/>
              </w:rPr>
              <w:t>Респондент</w:t>
            </w:r>
            <w:r w:rsidR="00EA6A11">
              <w:rPr>
                <w:color w:val="FFFFFF" w:themeColor="background1"/>
                <w:lang w:val="kk-KZ"/>
              </w:rPr>
              <w:t>тер</w:t>
            </w:r>
          </w:p>
        </w:tc>
        <w:tc>
          <w:tcPr>
            <w:tcW w:w="2628" w:type="dxa"/>
            <w:shd w:val="clear" w:color="auto" w:fill="E36C0A" w:themeFill="accent6" w:themeFillShade="BF"/>
            <w:vAlign w:val="center"/>
          </w:tcPr>
          <w:p w:rsidR="005231B5" w:rsidRPr="00EA6A11" w:rsidRDefault="00EA6A11" w:rsidP="005231B5">
            <w:pPr>
              <w:tabs>
                <w:tab w:val="left" w:pos="426"/>
                <w:tab w:val="left" w:pos="993"/>
              </w:tabs>
              <w:ind w:left="-284" w:firstLine="23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kk-KZ"/>
              </w:rPr>
            </w:pPr>
            <w:r>
              <w:rPr>
                <w:color w:val="FFFFFF" w:themeColor="background1"/>
                <w:lang w:val="kk-KZ"/>
              </w:rPr>
              <w:t>Жауапты</w:t>
            </w:r>
          </w:p>
        </w:tc>
        <w:tc>
          <w:tcPr>
            <w:tcW w:w="2100" w:type="dxa"/>
            <w:shd w:val="clear" w:color="auto" w:fill="E36C0A" w:themeFill="accent6" w:themeFillShade="BF"/>
            <w:vAlign w:val="center"/>
          </w:tcPr>
          <w:p w:rsidR="005231B5" w:rsidRPr="00EA6A11" w:rsidRDefault="00EA6A11" w:rsidP="005231B5">
            <w:pPr>
              <w:tabs>
                <w:tab w:val="left" w:pos="426"/>
                <w:tab w:val="left" w:pos="993"/>
              </w:tabs>
              <w:ind w:firstLine="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kk-KZ"/>
              </w:rPr>
            </w:pPr>
            <w:r>
              <w:rPr>
                <w:color w:val="FFFFFF" w:themeColor="background1"/>
                <w:lang w:val="kk-KZ"/>
              </w:rPr>
              <w:t>Салыстырмалы салмақ</w:t>
            </w:r>
          </w:p>
        </w:tc>
      </w:tr>
      <w:tr w:rsidR="005231B5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8" w:type="dxa"/>
            <w:gridSpan w:val="4"/>
            <w:shd w:val="clear" w:color="auto" w:fill="FBD4B4" w:themeFill="accent6" w:themeFillTint="66"/>
            <w:vAlign w:val="center"/>
          </w:tcPr>
          <w:p w:rsidR="005231B5" w:rsidRPr="000F5EF9" w:rsidRDefault="00516166" w:rsidP="00E90FD6">
            <w:pPr>
              <w:pStyle w:val="a3"/>
              <w:numPr>
                <w:ilvl w:val="0"/>
                <w:numId w:val="20"/>
              </w:numPr>
              <w:tabs>
                <w:tab w:val="left" w:pos="426"/>
                <w:tab w:val="left" w:pos="993"/>
              </w:tabs>
              <w:ind w:right="23"/>
              <w:jc w:val="both"/>
            </w:pPr>
            <w:r>
              <w:rPr>
                <w:lang w:val="kk-KZ"/>
              </w:rPr>
              <w:t>Директорлар кеңесі стра</w:t>
            </w:r>
            <w:r w:rsidR="00493916">
              <w:rPr>
                <w:lang w:val="kk-KZ"/>
              </w:rPr>
              <w:t>тег</w:t>
            </w:r>
            <w:r>
              <w:rPr>
                <w:lang w:val="kk-KZ"/>
              </w:rPr>
              <w:t xml:space="preserve">ияны анықтауда, тәуекелдерді басқаруда, тиімділікті басқаруда </w:t>
            </w:r>
            <w:r w:rsidR="00E90FD6">
              <w:rPr>
                <w:lang w:val="kk-KZ"/>
              </w:rPr>
              <w:t>жетекші</w:t>
            </w:r>
            <w:r>
              <w:rPr>
                <w:lang w:val="kk-KZ"/>
              </w:rPr>
              <w:t xml:space="preserve"> рөл атқарады және барлық </w:t>
            </w:r>
            <w:r w:rsidR="00E90FD6">
              <w:rPr>
                <w:lang w:val="kk-KZ"/>
              </w:rPr>
              <w:t xml:space="preserve">негізгі </w:t>
            </w:r>
            <w:r>
              <w:rPr>
                <w:lang w:val="kk-KZ"/>
              </w:rPr>
              <w:t>бизнес-шешімдерге ықпал</w:t>
            </w:r>
            <w:r w:rsidR="00E90FD6">
              <w:rPr>
                <w:lang w:val="kk-KZ"/>
              </w:rPr>
              <w:t xml:space="preserve">ын тигізеді </w:t>
            </w:r>
          </w:p>
        </w:tc>
        <w:tc>
          <w:tcPr>
            <w:tcW w:w="2100" w:type="dxa"/>
            <w:shd w:val="clear" w:color="auto" w:fill="FBD4B4" w:themeFill="accent6" w:themeFillTint="66"/>
            <w:vAlign w:val="center"/>
          </w:tcPr>
          <w:p w:rsidR="005231B5" w:rsidRPr="000F5EF9" w:rsidRDefault="005231B5" w:rsidP="005231B5">
            <w:pPr>
              <w:tabs>
                <w:tab w:val="left" w:pos="426"/>
                <w:tab w:val="left" w:pos="993"/>
              </w:tabs>
              <w:ind w:right="23"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F5EF9">
              <w:rPr>
                <w:b/>
              </w:rPr>
              <w:t>20</w:t>
            </w:r>
          </w:p>
        </w:tc>
      </w:tr>
      <w:tr w:rsidR="00E90FD6" w:rsidRPr="000F5EF9" w:rsidTr="0045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90FD6" w:rsidRPr="000F5EF9" w:rsidRDefault="00E90FD6" w:rsidP="00E90FD6">
            <w:pPr>
              <w:tabs>
                <w:tab w:val="left" w:pos="29"/>
                <w:tab w:val="left" w:pos="993"/>
              </w:tabs>
              <w:ind w:left="34" w:right="-250"/>
              <w:jc w:val="both"/>
              <w:rPr>
                <w:b w:val="0"/>
              </w:rPr>
            </w:pPr>
            <w:r w:rsidRPr="000F5EF9">
              <w:rPr>
                <w:b w:val="0"/>
              </w:rPr>
              <w:t>1</w:t>
            </w:r>
          </w:p>
        </w:tc>
        <w:tc>
          <w:tcPr>
            <w:tcW w:w="6095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Стратегияны белгілеу және оның іске асырылуына мониторинг жүргізу</w:t>
            </w:r>
          </w:p>
        </w:tc>
        <w:tc>
          <w:tcPr>
            <w:tcW w:w="2927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ДК-нің барлық мүшелері</w:t>
            </w:r>
          </w:p>
        </w:tc>
        <w:tc>
          <w:tcPr>
            <w:tcW w:w="2628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20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29"/>
                <w:tab w:val="left" w:pos="993"/>
              </w:tabs>
              <w:ind w:left="34" w:right="-250"/>
              <w:jc w:val="both"/>
              <w:rPr>
                <w:b w:val="0"/>
              </w:rPr>
            </w:pPr>
            <w:r w:rsidRPr="000F5EF9">
              <w:rPr>
                <w:b w:val="0"/>
              </w:rPr>
              <w:t>2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Тәуекелдерді анықтау және оларға жауап қайтару</w:t>
            </w:r>
          </w:p>
        </w:tc>
        <w:tc>
          <w:tcPr>
            <w:tcW w:w="2927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ДК-нің барлық мүшелері</w:t>
            </w:r>
          </w:p>
        </w:tc>
        <w:tc>
          <w:tcPr>
            <w:tcW w:w="262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20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90FD6" w:rsidRPr="000F5EF9" w:rsidRDefault="00E90FD6" w:rsidP="00E90FD6">
            <w:pPr>
              <w:tabs>
                <w:tab w:val="left" w:pos="29"/>
                <w:tab w:val="left" w:pos="993"/>
              </w:tabs>
              <w:ind w:left="34" w:right="-250"/>
              <w:jc w:val="both"/>
              <w:rPr>
                <w:b w:val="0"/>
              </w:rPr>
            </w:pPr>
            <w:r w:rsidRPr="000F5EF9">
              <w:rPr>
                <w:b w:val="0"/>
              </w:rPr>
              <w:t>3</w:t>
            </w:r>
          </w:p>
        </w:tc>
        <w:tc>
          <w:tcPr>
            <w:tcW w:w="6095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Маңызды мәмілелер мен инвестициялар</w:t>
            </w:r>
          </w:p>
        </w:tc>
        <w:tc>
          <w:tcPr>
            <w:tcW w:w="2927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ДК-нің барлық мүшелері</w:t>
            </w:r>
          </w:p>
        </w:tc>
        <w:tc>
          <w:tcPr>
            <w:tcW w:w="2628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20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29"/>
                <w:tab w:val="left" w:pos="993"/>
              </w:tabs>
              <w:ind w:left="34" w:right="-250"/>
              <w:jc w:val="both"/>
              <w:rPr>
                <w:b w:val="0"/>
              </w:rPr>
            </w:pPr>
            <w:r w:rsidRPr="000F5EF9">
              <w:rPr>
                <w:b w:val="0"/>
              </w:rPr>
              <w:t>4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Орнықты даму қағидаттарын ілгері апару</w:t>
            </w:r>
          </w:p>
        </w:tc>
        <w:tc>
          <w:tcPr>
            <w:tcW w:w="2927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ДК-нің барлық мүшелері</w:t>
            </w:r>
          </w:p>
        </w:tc>
        <w:tc>
          <w:tcPr>
            <w:tcW w:w="262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10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90FD6" w:rsidRPr="000F5EF9" w:rsidRDefault="00E90FD6" w:rsidP="00E90FD6">
            <w:pPr>
              <w:tabs>
                <w:tab w:val="left" w:pos="29"/>
                <w:tab w:val="left" w:pos="993"/>
              </w:tabs>
              <w:ind w:left="34" w:right="-250"/>
              <w:jc w:val="both"/>
              <w:rPr>
                <w:b w:val="0"/>
              </w:rPr>
            </w:pPr>
            <w:r w:rsidRPr="000F5EF9">
              <w:rPr>
                <w:b w:val="0"/>
              </w:rPr>
              <w:t>5</w:t>
            </w:r>
          </w:p>
        </w:tc>
        <w:tc>
          <w:tcPr>
            <w:tcW w:w="6095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Қызмет нәтижелеріне мониторинг жүргізу</w:t>
            </w:r>
          </w:p>
        </w:tc>
        <w:tc>
          <w:tcPr>
            <w:tcW w:w="2927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ДК-нің барлық мүшелері</w:t>
            </w:r>
          </w:p>
        </w:tc>
        <w:tc>
          <w:tcPr>
            <w:tcW w:w="2628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10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29"/>
                <w:tab w:val="left" w:pos="993"/>
              </w:tabs>
              <w:ind w:left="34" w:right="-250"/>
              <w:jc w:val="both"/>
              <w:rPr>
                <w:b w:val="0"/>
              </w:rPr>
            </w:pPr>
            <w:r w:rsidRPr="000F5EF9">
              <w:rPr>
                <w:b w:val="0"/>
              </w:rPr>
              <w:t>6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Қызметкерлерді дамыту</w:t>
            </w:r>
          </w:p>
        </w:tc>
        <w:tc>
          <w:tcPr>
            <w:tcW w:w="2927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ДК-нің барлық мүшелері</w:t>
            </w:r>
          </w:p>
        </w:tc>
        <w:tc>
          <w:tcPr>
            <w:tcW w:w="262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10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90FD6" w:rsidRPr="000F5EF9" w:rsidRDefault="00E90FD6" w:rsidP="00E90FD6">
            <w:pPr>
              <w:tabs>
                <w:tab w:val="left" w:pos="29"/>
                <w:tab w:val="left" w:pos="993"/>
              </w:tabs>
              <w:ind w:left="34" w:right="-250"/>
              <w:jc w:val="both"/>
              <w:rPr>
                <w:b w:val="0"/>
              </w:rPr>
            </w:pPr>
            <w:r w:rsidRPr="000F5EF9">
              <w:rPr>
                <w:b w:val="0"/>
              </w:rPr>
              <w:t>7</w:t>
            </w:r>
          </w:p>
        </w:tc>
        <w:tc>
          <w:tcPr>
            <w:tcW w:w="6095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Еншілес ұйымдарды басқару</w:t>
            </w:r>
          </w:p>
        </w:tc>
        <w:tc>
          <w:tcPr>
            <w:tcW w:w="2927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ДК-нің барлық мүшелері</w:t>
            </w:r>
          </w:p>
        </w:tc>
        <w:tc>
          <w:tcPr>
            <w:tcW w:w="2628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-284" w:firstLine="23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10</w:t>
            </w:r>
          </w:p>
        </w:tc>
      </w:tr>
      <w:tr w:rsidR="005231B5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8" w:type="dxa"/>
            <w:gridSpan w:val="4"/>
            <w:shd w:val="clear" w:color="auto" w:fill="FBD4B4" w:themeFill="accent6" w:themeFillTint="66"/>
            <w:vAlign w:val="center"/>
          </w:tcPr>
          <w:p w:rsidR="005231B5" w:rsidRPr="000F5EF9" w:rsidRDefault="00E90FD6" w:rsidP="009D0234">
            <w:pPr>
              <w:pStyle w:val="a3"/>
              <w:numPr>
                <w:ilvl w:val="0"/>
                <w:numId w:val="20"/>
              </w:numPr>
              <w:tabs>
                <w:tab w:val="left" w:pos="426"/>
                <w:tab w:val="left" w:pos="993"/>
              </w:tabs>
              <w:jc w:val="both"/>
            </w:pPr>
            <w:r>
              <w:rPr>
                <w:lang w:val="kk-KZ"/>
              </w:rPr>
              <w:t xml:space="preserve">Директорлар кеңесі Қоғамның ұзақ мерзімді жетістікке қол жеткізуіне бағытталған мықты әрі тиімді лидерлікке ие </w:t>
            </w:r>
          </w:p>
        </w:tc>
        <w:tc>
          <w:tcPr>
            <w:tcW w:w="2100" w:type="dxa"/>
            <w:shd w:val="clear" w:color="auto" w:fill="FBD4B4" w:themeFill="accent6" w:themeFillTint="66"/>
            <w:vAlign w:val="center"/>
          </w:tcPr>
          <w:p w:rsidR="005231B5" w:rsidRPr="000F5EF9" w:rsidRDefault="005231B5" w:rsidP="005231B5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F5EF9">
              <w:rPr>
                <w:b/>
              </w:rPr>
              <w:t>10</w:t>
            </w:r>
          </w:p>
        </w:tc>
      </w:tr>
      <w:tr w:rsidR="00E90FD6" w:rsidRPr="000F5EF9" w:rsidTr="0045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90FD6" w:rsidRPr="000F5EF9" w:rsidRDefault="00E90FD6" w:rsidP="00E90FD6">
            <w:pPr>
              <w:tabs>
                <w:tab w:val="left" w:pos="993"/>
              </w:tabs>
              <w:ind w:right="-533" w:firstLine="34"/>
              <w:jc w:val="both"/>
              <w:rPr>
                <w:b w:val="0"/>
              </w:rPr>
            </w:pPr>
            <w:r w:rsidRPr="000F5EF9">
              <w:rPr>
                <w:b w:val="0"/>
              </w:rPr>
              <w:t>8</w:t>
            </w:r>
          </w:p>
        </w:tc>
        <w:tc>
          <w:tcPr>
            <w:tcW w:w="6095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927" w:type="dxa"/>
            <w:vAlign w:val="center"/>
          </w:tcPr>
          <w:p w:rsidR="00E90FD6" w:rsidRPr="000F5EF9" w:rsidRDefault="00E90FD6" w:rsidP="00E90FD6">
            <w:pPr>
              <w:tabs>
                <w:tab w:val="left" w:pos="0"/>
              </w:tabs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 Төрағасынан басқа </w:t>
            </w:r>
            <w:r>
              <w:t>ДК-нің барлық мүшелері</w:t>
            </w:r>
            <w:r w:rsidRPr="000F5EF9">
              <w:t xml:space="preserve"> </w:t>
            </w:r>
          </w:p>
        </w:tc>
        <w:tc>
          <w:tcPr>
            <w:tcW w:w="2628" w:type="dxa"/>
            <w:vAlign w:val="center"/>
          </w:tcPr>
          <w:p w:rsidR="00E90FD6" w:rsidRPr="00056381" w:rsidRDefault="00E90FD6" w:rsidP="00E90FD6">
            <w:pPr>
              <w:tabs>
                <w:tab w:val="left" w:pos="0"/>
              </w:tabs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ТСК Төрағасы</w:t>
            </w:r>
          </w:p>
        </w:tc>
        <w:tc>
          <w:tcPr>
            <w:tcW w:w="2100" w:type="dxa"/>
            <w:vAlign w:val="center"/>
          </w:tcPr>
          <w:p w:rsidR="00E90FD6" w:rsidRPr="000F5EF9" w:rsidRDefault="00E90FD6" w:rsidP="00E90FD6">
            <w:pPr>
              <w:tabs>
                <w:tab w:val="left" w:pos="0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50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993"/>
              </w:tabs>
              <w:ind w:right="-533" w:firstLine="34"/>
              <w:jc w:val="both"/>
              <w:rPr>
                <w:b w:val="0"/>
              </w:rPr>
            </w:pPr>
            <w:r w:rsidRPr="000F5EF9">
              <w:rPr>
                <w:b w:val="0"/>
              </w:rPr>
              <w:t>9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E90FD6" w:rsidRPr="00493916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3916">
              <w:t>СНД</w:t>
            </w:r>
          </w:p>
        </w:tc>
        <w:tc>
          <w:tcPr>
            <w:tcW w:w="2927" w:type="dxa"/>
            <w:shd w:val="clear" w:color="auto" w:fill="FDE9D9" w:themeFill="accent6" w:themeFillTint="33"/>
            <w:vAlign w:val="center"/>
          </w:tcPr>
          <w:p w:rsidR="00E90FD6" w:rsidRPr="00493916" w:rsidRDefault="00E90FD6" w:rsidP="00E90FD6">
            <w:pPr>
              <w:tabs>
                <w:tab w:val="left" w:pos="0"/>
              </w:tabs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3916">
              <w:rPr>
                <w:lang w:val="kk-KZ"/>
              </w:rPr>
              <w:t xml:space="preserve">СНД-дан басқа </w:t>
            </w:r>
            <w:r w:rsidRPr="00493916">
              <w:t xml:space="preserve">ДК-нің барлық мүшелері </w:t>
            </w:r>
          </w:p>
        </w:tc>
        <w:tc>
          <w:tcPr>
            <w:tcW w:w="262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0"/>
              </w:tabs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0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20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90FD6" w:rsidRPr="000F5EF9" w:rsidRDefault="00E90FD6" w:rsidP="00E90FD6">
            <w:pPr>
              <w:tabs>
                <w:tab w:val="left" w:pos="993"/>
              </w:tabs>
              <w:ind w:right="-533" w:firstLine="34"/>
              <w:jc w:val="both"/>
              <w:rPr>
                <w:b w:val="0"/>
              </w:rPr>
            </w:pPr>
            <w:r w:rsidRPr="000F5EF9">
              <w:rPr>
                <w:b w:val="0"/>
              </w:rPr>
              <w:t>10</w:t>
            </w:r>
          </w:p>
        </w:tc>
        <w:tc>
          <w:tcPr>
            <w:tcW w:w="6095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Корпоратив</w:t>
            </w:r>
            <w:r>
              <w:rPr>
                <w:lang w:val="kk-KZ"/>
              </w:rPr>
              <w:t>тік хатшы</w:t>
            </w:r>
          </w:p>
        </w:tc>
        <w:tc>
          <w:tcPr>
            <w:tcW w:w="2927" w:type="dxa"/>
            <w:vAlign w:val="center"/>
          </w:tcPr>
          <w:p w:rsidR="00E90FD6" w:rsidRPr="000F5EF9" w:rsidRDefault="00E90FD6" w:rsidP="00E90FD6">
            <w:pPr>
              <w:tabs>
                <w:tab w:val="left" w:pos="0"/>
              </w:tabs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ДК-нің барлық мүшелері</w:t>
            </w:r>
          </w:p>
        </w:tc>
        <w:tc>
          <w:tcPr>
            <w:tcW w:w="2628" w:type="dxa"/>
            <w:vAlign w:val="center"/>
          </w:tcPr>
          <w:p w:rsidR="00E90FD6" w:rsidRPr="000F5EF9" w:rsidRDefault="00E90FD6" w:rsidP="00E90FD6">
            <w:pPr>
              <w:tabs>
                <w:tab w:val="left" w:pos="0"/>
              </w:tabs>
              <w:ind w:left="-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vAlign w:val="center"/>
          </w:tcPr>
          <w:p w:rsidR="00E90FD6" w:rsidRPr="000F5EF9" w:rsidRDefault="00E90FD6" w:rsidP="00E90FD6">
            <w:pPr>
              <w:tabs>
                <w:tab w:val="left" w:pos="0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30</w:t>
            </w:r>
          </w:p>
        </w:tc>
      </w:tr>
      <w:tr w:rsidR="005231B5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8" w:type="dxa"/>
            <w:gridSpan w:val="4"/>
            <w:shd w:val="clear" w:color="auto" w:fill="FBD4B4" w:themeFill="accent6" w:themeFillTint="66"/>
            <w:vAlign w:val="center"/>
          </w:tcPr>
          <w:p w:rsidR="005231B5" w:rsidRPr="000F5EF9" w:rsidRDefault="00E90FD6" w:rsidP="009D0234">
            <w:pPr>
              <w:pStyle w:val="a3"/>
              <w:numPr>
                <w:ilvl w:val="0"/>
                <w:numId w:val="20"/>
              </w:numPr>
              <w:tabs>
                <w:tab w:val="left" w:pos="426"/>
                <w:tab w:val="left" w:pos="993"/>
              </w:tabs>
              <w:ind w:right="23"/>
              <w:jc w:val="both"/>
              <w:rPr>
                <w:b w:val="0"/>
              </w:rPr>
            </w:pPr>
            <w:r>
              <w:rPr>
                <w:lang w:val="kk-KZ"/>
              </w:rPr>
              <w:t>Директорлар кеңесінің комитеттері Директорлар кеңесіның құзыретіне кіретін мәселелерді жан-жақты әрі мұқият қарауға ықпал етеді</w:t>
            </w:r>
          </w:p>
        </w:tc>
        <w:tc>
          <w:tcPr>
            <w:tcW w:w="2100" w:type="dxa"/>
            <w:shd w:val="clear" w:color="auto" w:fill="FBD4B4" w:themeFill="accent6" w:themeFillTint="66"/>
            <w:vAlign w:val="center"/>
          </w:tcPr>
          <w:p w:rsidR="005231B5" w:rsidRPr="000F5EF9" w:rsidRDefault="005231B5" w:rsidP="005231B5">
            <w:pPr>
              <w:tabs>
                <w:tab w:val="left" w:pos="426"/>
                <w:tab w:val="left" w:pos="993"/>
              </w:tabs>
              <w:ind w:right="23"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F5EF9">
              <w:rPr>
                <w:b/>
              </w:rPr>
              <w:t>15</w:t>
            </w:r>
          </w:p>
        </w:tc>
      </w:tr>
      <w:tr w:rsidR="00E90FD6" w:rsidRPr="000F5EF9" w:rsidTr="0045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90FD6" w:rsidRPr="000F5EF9" w:rsidRDefault="00E90FD6" w:rsidP="00E90FD6">
            <w:pPr>
              <w:ind w:right="-468" w:hanging="9"/>
              <w:jc w:val="both"/>
              <w:rPr>
                <w:b w:val="0"/>
              </w:rPr>
            </w:pPr>
            <w:r w:rsidRPr="000F5EF9">
              <w:rPr>
                <w:b w:val="0"/>
              </w:rPr>
              <w:t>11</w:t>
            </w:r>
          </w:p>
        </w:tc>
        <w:tc>
          <w:tcPr>
            <w:tcW w:w="6095" w:type="dxa"/>
            <w:vAlign w:val="center"/>
          </w:tcPr>
          <w:p w:rsidR="00E90FD6" w:rsidRPr="004C632D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Құрылымы және құрамы</w:t>
            </w:r>
          </w:p>
        </w:tc>
        <w:tc>
          <w:tcPr>
            <w:tcW w:w="2927" w:type="dxa"/>
            <w:vAlign w:val="center"/>
          </w:tcPr>
          <w:p w:rsidR="00E90FD6" w:rsidRPr="00A510DC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Комитеттердің мүшелері</w:t>
            </w:r>
          </w:p>
        </w:tc>
        <w:tc>
          <w:tcPr>
            <w:tcW w:w="2628" w:type="dxa"/>
            <w:vAlign w:val="center"/>
          </w:tcPr>
          <w:p w:rsidR="00E90FD6" w:rsidRPr="00056381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Комитеттердің төрағалары</w:t>
            </w:r>
          </w:p>
        </w:tc>
        <w:tc>
          <w:tcPr>
            <w:tcW w:w="2100" w:type="dxa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30</w:t>
            </w:r>
          </w:p>
        </w:tc>
      </w:tr>
      <w:tr w:rsidR="00E90FD6" w:rsidRPr="000F5EF9" w:rsidTr="0045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ind w:right="-468" w:hanging="9"/>
              <w:jc w:val="both"/>
              <w:rPr>
                <w:b w:val="0"/>
              </w:rPr>
            </w:pPr>
            <w:r w:rsidRPr="000F5EF9">
              <w:rPr>
                <w:b w:val="0"/>
              </w:rPr>
              <w:t>12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Жұмыс динамикасы</w:t>
            </w:r>
            <w:r w:rsidRPr="000F5EF9">
              <w:t xml:space="preserve"> </w:t>
            </w:r>
          </w:p>
        </w:tc>
        <w:tc>
          <w:tcPr>
            <w:tcW w:w="2927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Комитеттердің мүшелері</w:t>
            </w:r>
          </w:p>
        </w:tc>
        <w:tc>
          <w:tcPr>
            <w:tcW w:w="262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Комитеттердің төрағалары</w:t>
            </w:r>
          </w:p>
        </w:tc>
        <w:tc>
          <w:tcPr>
            <w:tcW w:w="2100" w:type="dxa"/>
            <w:shd w:val="clear" w:color="auto" w:fill="FDE9D9" w:themeFill="accent6" w:themeFillTint="33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25</w:t>
            </w:r>
          </w:p>
        </w:tc>
      </w:tr>
      <w:tr w:rsidR="00E90FD6" w:rsidRPr="000F5EF9" w:rsidTr="0045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90FD6" w:rsidRPr="000F5EF9" w:rsidRDefault="00E90FD6" w:rsidP="00E90FD6">
            <w:pPr>
              <w:ind w:right="-468" w:hanging="9"/>
              <w:jc w:val="both"/>
              <w:rPr>
                <w:b w:val="0"/>
              </w:rPr>
            </w:pPr>
            <w:r w:rsidRPr="000F5EF9">
              <w:rPr>
                <w:b w:val="0"/>
              </w:rPr>
              <w:t>13</w:t>
            </w:r>
          </w:p>
        </w:tc>
        <w:tc>
          <w:tcPr>
            <w:tcW w:w="6095" w:type="dxa"/>
            <w:vAlign w:val="center"/>
          </w:tcPr>
          <w:p w:rsidR="00E90FD6" w:rsidRPr="004C632D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АК</w:t>
            </w:r>
          </w:p>
        </w:tc>
        <w:tc>
          <w:tcPr>
            <w:tcW w:w="2927" w:type="dxa"/>
            <w:vAlign w:val="center"/>
          </w:tcPr>
          <w:p w:rsidR="00E90FD6" w:rsidRPr="00A510DC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АК мүшелері</w:t>
            </w:r>
          </w:p>
        </w:tc>
        <w:tc>
          <w:tcPr>
            <w:tcW w:w="2628" w:type="dxa"/>
            <w:vAlign w:val="center"/>
          </w:tcPr>
          <w:p w:rsidR="00E90FD6" w:rsidRPr="0039732D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АК Төрағасы</w:t>
            </w:r>
          </w:p>
        </w:tc>
        <w:tc>
          <w:tcPr>
            <w:tcW w:w="2100" w:type="dxa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25</w:t>
            </w:r>
          </w:p>
        </w:tc>
      </w:tr>
      <w:tr w:rsidR="00E90FD6" w:rsidRPr="000F5EF9" w:rsidTr="0045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ind w:right="-468" w:hanging="9"/>
              <w:jc w:val="both"/>
              <w:rPr>
                <w:b w:val="0"/>
              </w:rPr>
            </w:pPr>
            <w:r w:rsidRPr="000F5EF9">
              <w:rPr>
                <w:b w:val="0"/>
              </w:rPr>
              <w:t>14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E90FD6" w:rsidRPr="00FE02C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ТСК</w:t>
            </w:r>
          </w:p>
        </w:tc>
        <w:tc>
          <w:tcPr>
            <w:tcW w:w="2927" w:type="dxa"/>
            <w:shd w:val="clear" w:color="auto" w:fill="FDE9D9" w:themeFill="accent6" w:themeFillTint="33"/>
            <w:vAlign w:val="center"/>
          </w:tcPr>
          <w:p w:rsidR="00E90FD6" w:rsidRPr="00A510DC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ТСК мүшелері</w:t>
            </w:r>
          </w:p>
        </w:tc>
        <w:tc>
          <w:tcPr>
            <w:tcW w:w="262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ТСК Төрағасы</w:t>
            </w:r>
          </w:p>
        </w:tc>
        <w:tc>
          <w:tcPr>
            <w:tcW w:w="2100" w:type="dxa"/>
            <w:shd w:val="clear" w:color="auto" w:fill="FDE9D9" w:themeFill="accent6" w:themeFillTint="33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20</w:t>
            </w:r>
          </w:p>
        </w:tc>
      </w:tr>
      <w:tr w:rsidR="005231B5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8" w:type="dxa"/>
            <w:gridSpan w:val="4"/>
            <w:shd w:val="clear" w:color="auto" w:fill="FBD4B4" w:themeFill="accent6" w:themeFillTint="66"/>
            <w:vAlign w:val="center"/>
          </w:tcPr>
          <w:p w:rsidR="005231B5" w:rsidRPr="000F5EF9" w:rsidRDefault="00E90FD6" w:rsidP="009D0234">
            <w:pPr>
              <w:pStyle w:val="a3"/>
              <w:numPr>
                <w:ilvl w:val="0"/>
                <w:numId w:val="20"/>
              </w:numPr>
              <w:tabs>
                <w:tab w:val="left" w:pos="426"/>
                <w:tab w:val="left" w:pos="993"/>
              </w:tabs>
              <w:ind w:right="23"/>
              <w:jc w:val="both"/>
              <w:rPr>
                <w:b w:val="0"/>
              </w:rPr>
            </w:pPr>
            <w:r>
              <w:rPr>
                <w:lang w:val="kk-KZ"/>
              </w:rPr>
              <w:t>Директорлар кеңесінің құрамы кәсіби білім, тәжірибе, дағдылар және тәуелсіздік тұрғысынан қарағанда теңдестірілген</w:t>
            </w:r>
          </w:p>
        </w:tc>
        <w:tc>
          <w:tcPr>
            <w:tcW w:w="2100" w:type="dxa"/>
            <w:shd w:val="clear" w:color="auto" w:fill="FBD4B4" w:themeFill="accent6" w:themeFillTint="66"/>
            <w:vAlign w:val="center"/>
          </w:tcPr>
          <w:p w:rsidR="005231B5" w:rsidRPr="000F5EF9" w:rsidRDefault="005231B5" w:rsidP="005231B5">
            <w:pPr>
              <w:tabs>
                <w:tab w:val="left" w:pos="426"/>
                <w:tab w:val="left" w:pos="993"/>
              </w:tabs>
              <w:ind w:right="23"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F5EF9">
              <w:rPr>
                <w:b/>
              </w:rPr>
              <w:t>15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right="-533"/>
              <w:jc w:val="both"/>
              <w:rPr>
                <w:b w:val="0"/>
              </w:rPr>
            </w:pPr>
            <w:r w:rsidRPr="000F5EF9">
              <w:rPr>
                <w:b w:val="0"/>
              </w:rPr>
              <w:lastRenderedPageBreak/>
              <w:t>15</w:t>
            </w:r>
          </w:p>
        </w:tc>
        <w:tc>
          <w:tcPr>
            <w:tcW w:w="6095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Мөлшері және құрамы</w:t>
            </w:r>
          </w:p>
        </w:tc>
        <w:tc>
          <w:tcPr>
            <w:tcW w:w="2927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ТСК мүшелері</w:t>
            </w:r>
            <w:r w:rsidRPr="000F5EF9">
              <w:t xml:space="preserve">, </w:t>
            </w:r>
            <w:r>
              <w:rPr>
                <w:lang w:val="kk-KZ"/>
              </w:rPr>
              <w:t>ДК Төрағасы</w:t>
            </w:r>
          </w:p>
        </w:tc>
        <w:tc>
          <w:tcPr>
            <w:tcW w:w="2628" w:type="dxa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50</w:t>
            </w:r>
          </w:p>
        </w:tc>
      </w:tr>
      <w:tr w:rsidR="00E90FD6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right="-533"/>
              <w:jc w:val="both"/>
              <w:rPr>
                <w:b w:val="0"/>
              </w:rPr>
            </w:pPr>
            <w:r w:rsidRPr="000F5EF9">
              <w:rPr>
                <w:b w:val="0"/>
              </w:rPr>
              <w:t>16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ДК мүшелерінің қолжетімділігі және мерзімі</w:t>
            </w:r>
          </w:p>
        </w:tc>
        <w:tc>
          <w:tcPr>
            <w:tcW w:w="2927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ТСК мүшелері</w:t>
            </w:r>
            <w:r w:rsidRPr="000F5EF9">
              <w:t xml:space="preserve">, </w:t>
            </w:r>
            <w:r>
              <w:rPr>
                <w:lang w:val="kk-KZ"/>
              </w:rPr>
              <w:t>ДК Төрағасы</w:t>
            </w:r>
          </w:p>
        </w:tc>
        <w:tc>
          <w:tcPr>
            <w:tcW w:w="2628" w:type="dxa"/>
            <w:shd w:val="clear" w:color="auto" w:fill="FDE9D9" w:themeFill="accent6" w:themeFillTint="33"/>
            <w:vAlign w:val="center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ДК Төрағасы</w:t>
            </w:r>
          </w:p>
        </w:tc>
        <w:tc>
          <w:tcPr>
            <w:tcW w:w="2100" w:type="dxa"/>
            <w:shd w:val="clear" w:color="auto" w:fill="FDE9D9" w:themeFill="accent6" w:themeFillTint="33"/>
          </w:tcPr>
          <w:p w:rsidR="00E90FD6" w:rsidRPr="000F5EF9" w:rsidRDefault="00E90FD6" w:rsidP="00E90FD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50</w:t>
            </w:r>
          </w:p>
        </w:tc>
      </w:tr>
      <w:tr w:rsidR="005231B5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8" w:type="dxa"/>
            <w:gridSpan w:val="4"/>
            <w:shd w:val="clear" w:color="auto" w:fill="FBD4B4" w:themeFill="accent6" w:themeFillTint="66"/>
            <w:vAlign w:val="center"/>
          </w:tcPr>
          <w:p w:rsidR="005231B5" w:rsidRPr="000F5EF9" w:rsidRDefault="00E90FD6" w:rsidP="00E04E75">
            <w:pPr>
              <w:pStyle w:val="a3"/>
              <w:numPr>
                <w:ilvl w:val="0"/>
                <w:numId w:val="20"/>
              </w:numPr>
              <w:tabs>
                <w:tab w:val="left" w:pos="426"/>
                <w:tab w:val="left" w:pos="993"/>
              </w:tabs>
              <w:ind w:right="23"/>
              <w:jc w:val="both"/>
              <w:rPr>
                <w:b w:val="0"/>
              </w:rPr>
            </w:pPr>
            <w:r>
              <w:rPr>
                <w:lang w:val="kk-KZ"/>
              </w:rPr>
              <w:t>Директорлар кеңесінің қызметі оның рөлінің барлық аспектілері</w:t>
            </w:r>
            <w:r w:rsidR="00E04E75">
              <w:rPr>
                <w:lang w:val="kk-KZ"/>
              </w:rPr>
              <w:t xml:space="preserve"> бойынша тиімді жұмысты қамтамасыз ете отырып, белгіленген талаптарға қатаң сәйкестікте ресми, айқын нысанда жүзеге асырылады </w:t>
            </w:r>
          </w:p>
        </w:tc>
        <w:tc>
          <w:tcPr>
            <w:tcW w:w="2100" w:type="dxa"/>
            <w:shd w:val="clear" w:color="auto" w:fill="FBD4B4" w:themeFill="accent6" w:themeFillTint="66"/>
            <w:vAlign w:val="center"/>
          </w:tcPr>
          <w:p w:rsidR="005231B5" w:rsidRPr="000F5EF9" w:rsidRDefault="005231B5" w:rsidP="005231B5">
            <w:pPr>
              <w:tabs>
                <w:tab w:val="left" w:pos="426"/>
                <w:tab w:val="left" w:pos="993"/>
              </w:tabs>
              <w:ind w:right="23"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F5EF9">
              <w:rPr>
                <w:b/>
              </w:rPr>
              <w:t>20</w:t>
            </w:r>
          </w:p>
        </w:tc>
      </w:tr>
      <w:tr w:rsidR="00E04E75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right="-533"/>
              <w:jc w:val="both"/>
              <w:rPr>
                <w:b w:val="0"/>
              </w:rPr>
            </w:pPr>
            <w:r w:rsidRPr="000F5EF9">
              <w:rPr>
                <w:b w:val="0"/>
              </w:rPr>
              <w:t>17</w:t>
            </w:r>
          </w:p>
        </w:tc>
        <w:tc>
          <w:tcPr>
            <w:tcW w:w="6095" w:type="dxa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Өткізу кестесі және отырыстың күн тәртібі </w:t>
            </w:r>
          </w:p>
        </w:tc>
        <w:tc>
          <w:tcPr>
            <w:tcW w:w="2927" w:type="dxa"/>
          </w:tcPr>
          <w:p w:rsidR="00E04E75" w:rsidRDefault="00E04E75" w:rsidP="00E0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60D4">
              <w:t>ДК-нің барлық мүшелері</w:t>
            </w:r>
          </w:p>
        </w:tc>
        <w:tc>
          <w:tcPr>
            <w:tcW w:w="2628" w:type="dxa"/>
          </w:tcPr>
          <w:p w:rsidR="00E04E75" w:rsidRDefault="00E04E75" w:rsidP="00E0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5FCA">
              <w:rPr>
                <w:lang w:val="kk-KZ"/>
              </w:rPr>
              <w:t xml:space="preserve">ДК Төрағасы </w:t>
            </w:r>
          </w:p>
        </w:tc>
        <w:tc>
          <w:tcPr>
            <w:tcW w:w="2100" w:type="dxa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30</w:t>
            </w:r>
          </w:p>
        </w:tc>
      </w:tr>
      <w:tr w:rsidR="00E04E75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right="-533"/>
              <w:jc w:val="both"/>
              <w:rPr>
                <w:b w:val="0"/>
              </w:rPr>
            </w:pPr>
            <w:r w:rsidRPr="000F5EF9">
              <w:rPr>
                <w:b w:val="0"/>
              </w:rPr>
              <w:t>18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ДК отырыстарының м</w:t>
            </w:r>
            <w:r>
              <w:t xml:space="preserve">атериалдары </w:t>
            </w:r>
          </w:p>
        </w:tc>
        <w:tc>
          <w:tcPr>
            <w:tcW w:w="2927" w:type="dxa"/>
            <w:shd w:val="clear" w:color="auto" w:fill="FDE9D9" w:themeFill="accent6" w:themeFillTint="33"/>
          </w:tcPr>
          <w:p w:rsidR="00E04E75" w:rsidRDefault="00E04E75" w:rsidP="00E0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60D4">
              <w:t>ДК-нің барлық мүшелері</w:t>
            </w:r>
          </w:p>
        </w:tc>
        <w:tc>
          <w:tcPr>
            <w:tcW w:w="2628" w:type="dxa"/>
            <w:shd w:val="clear" w:color="auto" w:fill="FDE9D9" w:themeFill="accent6" w:themeFillTint="33"/>
          </w:tcPr>
          <w:p w:rsidR="00E04E75" w:rsidRDefault="00E04E75" w:rsidP="00E0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5FCA">
              <w:rPr>
                <w:lang w:val="kk-KZ"/>
              </w:rPr>
              <w:t xml:space="preserve">ДК Төрағасы </w:t>
            </w:r>
          </w:p>
        </w:tc>
        <w:tc>
          <w:tcPr>
            <w:tcW w:w="2100" w:type="dxa"/>
            <w:shd w:val="clear" w:color="auto" w:fill="FDE9D9" w:themeFill="accent6" w:themeFillTint="33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30</w:t>
            </w:r>
          </w:p>
        </w:tc>
      </w:tr>
      <w:tr w:rsidR="00E04E75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right="-533"/>
              <w:jc w:val="both"/>
              <w:rPr>
                <w:b w:val="0"/>
              </w:rPr>
            </w:pPr>
            <w:r w:rsidRPr="000F5EF9">
              <w:rPr>
                <w:b w:val="0"/>
              </w:rPr>
              <w:t>19</w:t>
            </w:r>
          </w:p>
        </w:tc>
        <w:tc>
          <w:tcPr>
            <w:tcW w:w="6095" w:type="dxa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 жұмысының серпіні </w:t>
            </w:r>
          </w:p>
        </w:tc>
        <w:tc>
          <w:tcPr>
            <w:tcW w:w="2927" w:type="dxa"/>
          </w:tcPr>
          <w:p w:rsidR="00E04E75" w:rsidRDefault="00E04E75" w:rsidP="00E0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60D4">
              <w:t>ДК-нің барлық мүшелері</w:t>
            </w:r>
          </w:p>
        </w:tc>
        <w:tc>
          <w:tcPr>
            <w:tcW w:w="2628" w:type="dxa"/>
          </w:tcPr>
          <w:p w:rsidR="00E04E75" w:rsidRDefault="00E04E75" w:rsidP="00E0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5FCA">
              <w:rPr>
                <w:lang w:val="kk-KZ"/>
              </w:rPr>
              <w:t xml:space="preserve">ДК Төрағасы </w:t>
            </w:r>
          </w:p>
        </w:tc>
        <w:tc>
          <w:tcPr>
            <w:tcW w:w="2100" w:type="dxa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30</w:t>
            </w:r>
          </w:p>
        </w:tc>
      </w:tr>
      <w:tr w:rsidR="00E04E75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right="-533"/>
              <w:jc w:val="both"/>
              <w:rPr>
                <w:b w:val="0"/>
              </w:rPr>
            </w:pPr>
            <w:r w:rsidRPr="000F5EF9">
              <w:rPr>
                <w:b w:val="0"/>
              </w:rPr>
              <w:t>20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 мүшелеріне сыйлық ақы беру </w:t>
            </w:r>
          </w:p>
        </w:tc>
        <w:tc>
          <w:tcPr>
            <w:tcW w:w="2927" w:type="dxa"/>
            <w:shd w:val="clear" w:color="auto" w:fill="FDE9D9" w:themeFill="accent6" w:themeFillTint="33"/>
          </w:tcPr>
          <w:p w:rsidR="00E04E75" w:rsidRDefault="00E04E75" w:rsidP="00E0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960D4">
              <w:t>ДК-нің барлық мүшелері</w:t>
            </w:r>
          </w:p>
        </w:tc>
        <w:tc>
          <w:tcPr>
            <w:tcW w:w="2628" w:type="dxa"/>
            <w:shd w:val="clear" w:color="auto" w:fill="FDE9D9" w:themeFill="accent6" w:themeFillTint="33"/>
          </w:tcPr>
          <w:p w:rsidR="00E04E75" w:rsidRDefault="00E04E75" w:rsidP="00E0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5FCA">
              <w:rPr>
                <w:lang w:val="kk-KZ"/>
              </w:rPr>
              <w:t xml:space="preserve">ДК Төрағасы </w:t>
            </w:r>
          </w:p>
        </w:tc>
        <w:tc>
          <w:tcPr>
            <w:tcW w:w="2100" w:type="dxa"/>
            <w:shd w:val="clear" w:color="auto" w:fill="FDE9D9" w:themeFill="accent6" w:themeFillTint="33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10</w:t>
            </w:r>
          </w:p>
        </w:tc>
      </w:tr>
      <w:tr w:rsidR="005231B5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8" w:type="dxa"/>
            <w:gridSpan w:val="4"/>
            <w:shd w:val="clear" w:color="auto" w:fill="FBD4B4" w:themeFill="accent6" w:themeFillTint="66"/>
            <w:vAlign w:val="center"/>
          </w:tcPr>
          <w:p w:rsidR="005231B5" w:rsidRPr="000F5EF9" w:rsidRDefault="00E04E75" w:rsidP="00E04E75">
            <w:pPr>
              <w:pStyle w:val="a3"/>
              <w:numPr>
                <w:ilvl w:val="0"/>
                <w:numId w:val="20"/>
              </w:numPr>
              <w:tabs>
                <w:tab w:val="left" w:pos="426"/>
                <w:tab w:val="left" w:pos="993"/>
              </w:tabs>
              <w:ind w:right="23"/>
              <w:jc w:val="both"/>
              <w:rPr>
                <w:b w:val="0"/>
              </w:rPr>
            </w:pPr>
            <w:r>
              <w:rPr>
                <w:lang w:val="kk-KZ"/>
              </w:rPr>
              <w:t xml:space="preserve">Атқарушы орган ұйымның қызметіне күн сайынғы басшылық жасайды және Директорлар кеңесі мен акционерлердің болжалдарының орындалуын қамтамасыз етеді </w:t>
            </w:r>
          </w:p>
        </w:tc>
        <w:tc>
          <w:tcPr>
            <w:tcW w:w="2100" w:type="dxa"/>
            <w:shd w:val="clear" w:color="auto" w:fill="FBD4B4" w:themeFill="accent6" w:themeFillTint="66"/>
            <w:vAlign w:val="center"/>
          </w:tcPr>
          <w:p w:rsidR="005231B5" w:rsidRPr="000F5EF9" w:rsidRDefault="005231B5" w:rsidP="005231B5">
            <w:pPr>
              <w:tabs>
                <w:tab w:val="left" w:pos="426"/>
                <w:tab w:val="left" w:pos="993"/>
              </w:tabs>
              <w:ind w:right="23"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F5EF9">
              <w:rPr>
                <w:b/>
              </w:rPr>
              <w:t>10</w:t>
            </w:r>
          </w:p>
        </w:tc>
      </w:tr>
      <w:tr w:rsidR="00CA5646" w:rsidRPr="000F5EF9" w:rsidTr="000F4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right="-675"/>
              <w:jc w:val="both"/>
              <w:rPr>
                <w:b w:val="0"/>
              </w:rPr>
            </w:pPr>
            <w:r w:rsidRPr="000F5EF9">
              <w:rPr>
                <w:b w:val="0"/>
              </w:rPr>
              <w:t>21</w:t>
            </w:r>
          </w:p>
        </w:tc>
        <w:tc>
          <w:tcPr>
            <w:tcW w:w="6095" w:type="dxa"/>
            <w:vAlign w:val="center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Атқарушы органның мүшелерін іріктеу және тағайындау рәсімі </w:t>
            </w:r>
          </w:p>
        </w:tc>
        <w:tc>
          <w:tcPr>
            <w:tcW w:w="2927" w:type="dxa"/>
          </w:tcPr>
          <w:p w:rsidR="00CA5646" w:rsidRDefault="00CA5646" w:rsidP="00CA5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562D">
              <w:rPr>
                <w:lang w:val="kk-KZ"/>
              </w:rPr>
              <w:t>ТСК мүшелері</w:t>
            </w:r>
            <w:r w:rsidRPr="0060562D">
              <w:t xml:space="preserve">, </w:t>
            </w:r>
            <w:r w:rsidRPr="0060562D">
              <w:rPr>
                <w:lang w:val="kk-KZ"/>
              </w:rPr>
              <w:t>ДК Төрағасы</w:t>
            </w:r>
          </w:p>
        </w:tc>
        <w:tc>
          <w:tcPr>
            <w:tcW w:w="2628" w:type="dxa"/>
          </w:tcPr>
          <w:p w:rsidR="00CA5646" w:rsidRDefault="00CA5646" w:rsidP="00CA5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2825">
              <w:rPr>
                <w:lang w:val="kk-KZ"/>
              </w:rPr>
              <w:t>ТСК Төрағасы</w:t>
            </w:r>
          </w:p>
        </w:tc>
        <w:tc>
          <w:tcPr>
            <w:tcW w:w="2100" w:type="dxa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20</w:t>
            </w:r>
          </w:p>
        </w:tc>
      </w:tr>
      <w:tr w:rsidR="00CA5646" w:rsidRPr="000F5EF9" w:rsidTr="000F4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right="-675"/>
              <w:jc w:val="both"/>
              <w:rPr>
                <w:b w:val="0"/>
              </w:rPr>
            </w:pPr>
            <w:r w:rsidRPr="000F5EF9">
              <w:rPr>
                <w:b w:val="0"/>
              </w:rPr>
              <w:t>22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Атқарушы органның мүшелеріне сыйлық ақы беру </w:t>
            </w:r>
          </w:p>
        </w:tc>
        <w:tc>
          <w:tcPr>
            <w:tcW w:w="2927" w:type="dxa"/>
            <w:shd w:val="clear" w:color="auto" w:fill="FDE9D9" w:themeFill="accent6" w:themeFillTint="33"/>
          </w:tcPr>
          <w:p w:rsidR="00CA5646" w:rsidRDefault="00CA5646" w:rsidP="00CA5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562D">
              <w:rPr>
                <w:lang w:val="kk-KZ"/>
              </w:rPr>
              <w:t>ТСК мүшелері</w:t>
            </w:r>
            <w:r w:rsidRPr="0060562D">
              <w:t xml:space="preserve">, </w:t>
            </w:r>
            <w:r w:rsidRPr="0060562D">
              <w:rPr>
                <w:lang w:val="kk-KZ"/>
              </w:rPr>
              <w:t>ДК Төрағасы</w:t>
            </w:r>
          </w:p>
        </w:tc>
        <w:tc>
          <w:tcPr>
            <w:tcW w:w="2628" w:type="dxa"/>
            <w:shd w:val="clear" w:color="auto" w:fill="FDE9D9" w:themeFill="accent6" w:themeFillTint="33"/>
          </w:tcPr>
          <w:p w:rsidR="00CA5646" w:rsidRDefault="00CA5646" w:rsidP="00CA5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92825">
              <w:rPr>
                <w:lang w:val="kk-KZ"/>
              </w:rPr>
              <w:t>ТСК Төрағасы</w:t>
            </w:r>
          </w:p>
        </w:tc>
        <w:tc>
          <w:tcPr>
            <w:tcW w:w="2100" w:type="dxa"/>
            <w:shd w:val="clear" w:color="auto" w:fill="FDE9D9" w:themeFill="accent6" w:themeFillTint="33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20</w:t>
            </w:r>
          </w:p>
        </w:tc>
      </w:tr>
      <w:tr w:rsidR="00CA5646" w:rsidRPr="000F5EF9" w:rsidTr="000F4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right="-675"/>
              <w:jc w:val="both"/>
              <w:rPr>
                <w:b w:val="0"/>
              </w:rPr>
            </w:pPr>
            <w:r w:rsidRPr="000F5EF9">
              <w:rPr>
                <w:b w:val="0"/>
              </w:rPr>
              <w:t>23</w:t>
            </w:r>
          </w:p>
        </w:tc>
        <w:tc>
          <w:tcPr>
            <w:tcW w:w="6095" w:type="dxa"/>
            <w:vAlign w:val="center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Атқарушы органның міндеттемелері </w:t>
            </w:r>
          </w:p>
        </w:tc>
        <w:tc>
          <w:tcPr>
            <w:tcW w:w="2927" w:type="dxa"/>
          </w:tcPr>
          <w:p w:rsidR="00CA5646" w:rsidRDefault="00CA5646" w:rsidP="00CA5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562D">
              <w:rPr>
                <w:lang w:val="kk-KZ"/>
              </w:rPr>
              <w:t>ТСК мүшелері</w:t>
            </w:r>
            <w:r w:rsidRPr="0060562D">
              <w:t xml:space="preserve">, </w:t>
            </w:r>
            <w:r w:rsidRPr="0060562D">
              <w:rPr>
                <w:lang w:val="kk-KZ"/>
              </w:rPr>
              <w:t>ДК Төрағасы</w:t>
            </w:r>
          </w:p>
        </w:tc>
        <w:tc>
          <w:tcPr>
            <w:tcW w:w="2628" w:type="dxa"/>
          </w:tcPr>
          <w:p w:rsidR="00CA5646" w:rsidRDefault="00CA5646" w:rsidP="00CA5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74D5">
              <w:rPr>
                <w:lang w:val="kk-KZ"/>
              </w:rPr>
              <w:t xml:space="preserve">ДК Төрағасы </w:t>
            </w:r>
          </w:p>
        </w:tc>
        <w:tc>
          <w:tcPr>
            <w:tcW w:w="2100" w:type="dxa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30</w:t>
            </w:r>
          </w:p>
        </w:tc>
      </w:tr>
      <w:tr w:rsidR="00CA5646" w:rsidRPr="000F5EF9" w:rsidTr="000F4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right="-675"/>
              <w:jc w:val="both"/>
              <w:rPr>
                <w:b w:val="0"/>
              </w:rPr>
            </w:pPr>
            <w:r w:rsidRPr="000F5EF9">
              <w:rPr>
                <w:b w:val="0"/>
              </w:rPr>
              <w:t>24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Атқарушы орган жұмысының тиімділігі </w:t>
            </w:r>
          </w:p>
        </w:tc>
        <w:tc>
          <w:tcPr>
            <w:tcW w:w="2927" w:type="dxa"/>
            <w:shd w:val="clear" w:color="auto" w:fill="FDE9D9" w:themeFill="accent6" w:themeFillTint="33"/>
          </w:tcPr>
          <w:p w:rsidR="00CA5646" w:rsidRDefault="00CA5646" w:rsidP="00CA5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562D">
              <w:rPr>
                <w:lang w:val="kk-KZ"/>
              </w:rPr>
              <w:t>ТСК мүшелері</w:t>
            </w:r>
            <w:r w:rsidRPr="0060562D">
              <w:t xml:space="preserve">, </w:t>
            </w:r>
            <w:r w:rsidRPr="0060562D">
              <w:rPr>
                <w:lang w:val="kk-KZ"/>
              </w:rPr>
              <w:t>ДК Төрағасы</w:t>
            </w:r>
          </w:p>
        </w:tc>
        <w:tc>
          <w:tcPr>
            <w:tcW w:w="2628" w:type="dxa"/>
            <w:shd w:val="clear" w:color="auto" w:fill="FDE9D9" w:themeFill="accent6" w:themeFillTint="33"/>
          </w:tcPr>
          <w:p w:rsidR="00CA5646" w:rsidRDefault="00CA5646" w:rsidP="00CA56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E74D5">
              <w:rPr>
                <w:lang w:val="kk-KZ"/>
              </w:rPr>
              <w:t xml:space="preserve">ДК Төрағасы </w:t>
            </w:r>
          </w:p>
        </w:tc>
        <w:tc>
          <w:tcPr>
            <w:tcW w:w="2100" w:type="dxa"/>
            <w:shd w:val="clear" w:color="auto" w:fill="FDE9D9" w:themeFill="accent6" w:themeFillTint="33"/>
          </w:tcPr>
          <w:p w:rsidR="00CA5646" w:rsidRPr="000F5EF9" w:rsidRDefault="00CA5646" w:rsidP="00CA5646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30</w:t>
            </w:r>
          </w:p>
        </w:tc>
      </w:tr>
      <w:tr w:rsidR="005231B5" w:rsidRPr="000F5EF9" w:rsidTr="005231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18" w:type="dxa"/>
            <w:gridSpan w:val="4"/>
            <w:shd w:val="clear" w:color="auto" w:fill="FBD4B4" w:themeFill="accent6" w:themeFillTint="66"/>
            <w:vAlign w:val="center"/>
          </w:tcPr>
          <w:p w:rsidR="005231B5" w:rsidRPr="000F5EF9" w:rsidRDefault="00CA5646" w:rsidP="00106912">
            <w:pPr>
              <w:pStyle w:val="a3"/>
              <w:numPr>
                <w:ilvl w:val="0"/>
                <w:numId w:val="20"/>
              </w:numPr>
              <w:tabs>
                <w:tab w:val="left" w:pos="426"/>
                <w:tab w:val="left" w:pos="993"/>
              </w:tabs>
              <w:ind w:right="23"/>
              <w:jc w:val="both"/>
            </w:pPr>
            <w:r>
              <w:rPr>
                <w:lang w:val="kk-KZ"/>
              </w:rPr>
              <w:t xml:space="preserve">Директорлар кеңесі </w:t>
            </w:r>
            <w:r w:rsidR="00106912">
              <w:rPr>
                <w:lang w:val="kk-KZ"/>
              </w:rPr>
              <w:t>өзінің тиімділігін үнемі бағалайды, бұл оның тұрақты жетілдіруін қамтамасыз етеді және Қоғам қызметіндегі Директорлар кеңесінің рөлін арттырады</w:t>
            </w:r>
          </w:p>
        </w:tc>
        <w:tc>
          <w:tcPr>
            <w:tcW w:w="2100" w:type="dxa"/>
            <w:shd w:val="clear" w:color="auto" w:fill="FBD4B4" w:themeFill="accent6" w:themeFillTint="66"/>
            <w:vAlign w:val="center"/>
          </w:tcPr>
          <w:p w:rsidR="005231B5" w:rsidRPr="000F5EF9" w:rsidRDefault="005231B5" w:rsidP="005231B5">
            <w:pPr>
              <w:tabs>
                <w:tab w:val="left" w:pos="426"/>
                <w:tab w:val="left" w:pos="993"/>
              </w:tabs>
              <w:ind w:right="23"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F5EF9">
              <w:rPr>
                <w:b/>
              </w:rPr>
              <w:t>10</w:t>
            </w:r>
          </w:p>
        </w:tc>
      </w:tr>
      <w:tr w:rsidR="00E04E75" w:rsidRPr="000F5EF9" w:rsidTr="002345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right="-675"/>
              <w:jc w:val="both"/>
              <w:rPr>
                <w:b w:val="0"/>
              </w:rPr>
            </w:pPr>
            <w:r w:rsidRPr="000F5EF9">
              <w:rPr>
                <w:b w:val="0"/>
              </w:rPr>
              <w:t>25</w:t>
            </w:r>
          </w:p>
        </w:tc>
        <w:tc>
          <w:tcPr>
            <w:tcW w:w="6095" w:type="dxa"/>
            <w:vAlign w:val="center"/>
          </w:tcPr>
          <w:p w:rsidR="00E04E75" w:rsidRPr="000F5EF9" w:rsidRDefault="00106912" w:rsidP="00106912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ДК-ның тиімділігін бағалау </w:t>
            </w:r>
          </w:p>
        </w:tc>
        <w:tc>
          <w:tcPr>
            <w:tcW w:w="2927" w:type="dxa"/>
          </w:tcPr>
          <w:p w:rsidR="00E04E75" w:rsidRDefault="00E04E75" w:rsidP="00E0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5E73">
              <w:t>ДК-нің барлық мүшелері</w:t>
            </w:r>
          </w:p>
        </w:tc>
        <w:tc>
          <w:tcPr>
            <w:tcW w:w="2628" w:type="dxa"/>
            <w:vAlign w:val="center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ДК Төрағасы</w:t>
            </w:r>
          </w:p>
        </w:tc>
        <w:tc>
          <w:tcPr>
            <w:tcW w:w="2100" w:type="dxa"/>
          </w:tcPr>
          <w:p w:rsidR="00E04E75" w:rsidRPr="000F5EF9" w:rsidRDefault="00E04E75" w:rsidP="00E04E75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40</w:t>
            </w:r>
          </w:p>
        </w:tc>
      </w:tr>
      <w:tr w:rsidR="00106912" w:rsidRPr="000F5EF9" w:rsidTr="000F4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shd w:val="clear" w:color="auto" w:fill="FDE9D9" w:themeFill="accent6" w:themeFillTint="33"/>
            <w:vAlign w:val="center"/>
          </w:tcPr>
          <w:p w:rsidR="00106912" w:rsidRPr="000F5EF9" w:rsidRDefault="00106912" w:rsidP="00106912">
            <w:pPr>
              <w:tabs>
                <w:tab w:val="left" w:pos="426"/>
                <w:tab w:val="left" w:pos="993"/>
              </w:tabs>
              <w:ind w:right="-675"/>
              <w:jc w:val="both"/>
              <w:rPr>
                <w:b w:val="0"/>
              </w:rPr>
            </w:pPr>
            <w:r w:rsidRPr="000F5EF9">
              <w:rPr>
                <w:b w:val="0"/>
              </w:rPr>
              <w:t>26</w:t>
            </w:r>
          </w:p>
        </w:tc>
        <w:tc>
          <w:tcPr>
            <w:tcW w:w="6095" w:type="dxa"/>
            <w:shd w:val="clear" w:color="auto" w:fill="FDE9D9" w:themeFill="accent6" w:themeFillTint="33"/>
            <w:vAlign w:val="center"/>
          </w:tcPr>
          <w:p w:rsidR="00106912" w:rsidRPr="000F5EF9" w:rsidRDefault="00106912" w:rsidP="00106912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>ДК мүшелерін тұлғалау, іріктеу және сайлау рәсімдері</w:t>
            </w:r>
          </w:p>
        </w:tc>
        <w:tc>
          <w:tcPr>
            <w:tcW w:w="2927" w:type="dxa"/>
            <w:shd w:val="clear" w:color="auto" w:fill="FDE9D9" w:themeFill="accent6" w:themeFillTint="33"/>
          </w:tcPr>
          <w:p w:rsidR="00106912" w:rsidRDefault="00106912" w:rsidP="00106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5E73">
              <w:t>ДК-нің барлық мүшелері</w:t>
            </w:r>
          </w:p>
        </w:tc>
        <w:tc>
          <w:tcPr>
            <w:tcW w:w="2628" w:type="dxa"/>
            <w:shd w:val="clear" w:color="auto" w:fill="FDE9D9" w:themeFill="accent6" w:themeFillTint="33"/>
          </w:tcPr>
          <w:p w:rsidR="00106912" w:rsidRDefault="00106912" w:rsidP="00106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062">
              <w:rPr>
                <w:lang w:val="kk-KZ"/>
              </w:rPr>
              <w:t>ТСК Төрағасы</w:t>
            </w:r>
          </w:p>
        </w:tc>
        <w:tc>
          <w:tcPr>
            <w:tcW w:w="2100" w:type="dxa"/>
            <w:shd w:val="clear" w:color="auto" w:fill="FDE9D9" w:themeFill="accent6" w:themeFillTint="33"/>
          </w:tcPr>
          <w:p w:rsidR="00106912" w:rsidRPr="000F5EF9" w:rsidRDefault="00106912" w:rsidP="00106912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35</w:t>
            </w:r>
          </w:p>
        </w:tc>
      </w:tr>
      <w:tr w:rsidR="00106912" w:rsidRPr="000F5EF9" w:rsidTr="000F4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:rsidR="00106912" w:rsidRPr="000F5EF9" w:rsidRDefault="00106912" w:rsidP="00106912">
            <w:pPr>
              <w:tabs>
                <w:tab w:val="left" w:pos="426"/>
                <w:tab w:val="left" w:pos="993"/>
              </w:tabs>
              <w:ind w:right="-675"/>
              <w:jc w:val="both"/>
              <w:rPr>
                <w:b w:val="0"/>
              </w:rPr>
            </w:pPr>
            <w:r w:rsidRPr="000F5EF9">
              <w:rPr>
                <w:b w:val="0"/>
              </w:rPr>
              <w:t>27</w:t>
            </w:r>
          </w:p>
        </w:tc>
        <w:tc>
          <w:tcPr>
            <w:tcW w:w="6095" w:type="dxa"/>
            <w:vAlign w:val="center"/>
          </w:tcPr>
          <w:p w:rsidR="00106912" w:rsidRPr="000F5EF9" w:rsidRDefault="00106912" w:rsidP="00106912">
            <w:pPr>
              <w:tabs>
                <w:tab w:val="left" w:pos="426"/>
                <w:tab w:val="left" w:pos="993"/>
              </w:tabs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lang w:val="kk-KZ"/>
              </w:rPr>
              <w:t xml:space="preserve">ДК мүшелерін лауазымға кіріктіру бағдарламасы және оларды оқыту </w:t>
            </w:r>
          </w:p>
        </w:tc>
        <w:tc>
          <w:tcPr>
            <w:tcW w:w="2927" w:type="dxa"/>
          </w:tcPr>
          <w:p w:rsidR="00106912" w:rsidRDefault="00106912" w:rsidP="00106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5E73">
              <w:t>ДК-нің барлық мүшелері</w:t>
            </w:r>
          </w:p>
        </w:tc>
        <w:tc>
          <w:tcPr>
            <w:tcW w:w="2628" w:type="dxa"/>
          </w:tcPr>
          <w:p w:rsidR="00106912" w:rsidRDefault="00106912" w:rsidP="00106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4062">
              <w:rPr>
                <w:lang w:val="kk-KZ"/>
              </w:rPr>
              <w:t>ТСК Төрағасы</w:t>
            </w:r>
          </w:p>
        </w:tc>
        <w:tc>
          <w:tcPr>
            <w:tcW w:w="2100" w:type="dxa"/>
          </w:tcPr>
          <w:p w:rsidR="00106912" w:rsidRPr="000F5EF9" w:rsidRDefault="00106912" w:rsidP="00106912">
            <w:pPr>
              <w:tabs>
                <w:tab w:val="left" w:pos="426"/>
                <w:tab w:val="left" w:pos="993"/>
              </w:tabs>
              <w:ind w:firstLine="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5EF9">
              <w:t>25</w:t>
            </w:r>
          </w:p>
        </w:tc>
      </w:tr>
    </w:tbl>
    <w:p w:rsidR="005231B5" w:rsidRPr="000F5EF9" w:rsidRDefault="005231B5" w:rsidP="005231B5">
      <w:pPr>
        <w:rPr>
          <w:sz w:val="28"/>
          <w:szCs w:val="28"/>
        </w:rPr>
        <w:sectPr w:rsidR="005231B5" w:rsidRPr="000F5EF9" w:rsidSect="005231B5">
          <w:pgSz w:w="16838" w:h="11906" w:orient="landscape"/>
          <w:pgMar w:top="1701" w:right="1418" w:bottom="850" w:left="1418" w:header="708" w:footer="708" w:gutter="0"/>
          <w:cols w:space="708"/>
          <w:docGrid w:linePitch="360"/>
        </w:sectPr>
      </w:pPr>
    </w:p>
    <w:p w:rsidR="005231B5" w:rsidRPr="000F5EF9" w:rsidRDefault="005231B5" w:rsidP="005231B5">
      <w:pPr>
        <w:pStyle w:val="1"/>
        <w:rPr>
          <w:rFonts w:ascii="Times New Roman" w:hAnsi="Times New Roman" w:cs="Times New Roman"/>
          <w:sz w:val="28"/>
          <w:szCs w:val="28"/>
          <w:lang w:val="ru-RU"/>
        </w:rPr>
      </w:pPr>
      <w:bookmarkStart w:id="15" w:name="_Toc500861786"/>
      <w:r w:rsidRPr="000F5EF9">
        <w:rPr>
          <w:rFonts w:ascii="Times New Roman" w:hAnsi="Times New Roman" w:cs="Times New Roman"/>
          <w:sz w:val="28"/>
          <w:szCs w:val="28"/>
          <w:lang w:val="ru-RU"/>
        </w:rPr>
        <w:lastRenderedPageBreak/>
        <w:t>3</w:t>
      </w:r>
      <w:r w:rsidR="0041435B">
        <w:rPr>
          <w:rFonts w:ascii="Times New Roman" w:hAnsi="Times New Roman" w:cs="Times New Roman"/>
          <w:sz w:val="28"/>
          <w:szCs w:val="28"/>
          <w:lang w:val="ru-RU"/>
        </w:rPr>
        <w:t>-қосымша</w:t>
      </w:r>
      <w:r w:rsidRPr="000F5EF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41435B">
        <w:rPr>
          <w:rFonts w:ascii="Times New Roman" w:hAnsi="Times New Roman" w:cs="Times New Roman"/>
          <w:sz w:val="28"/>
          <w:szCs w:val="28"/>
          <w:lang w:val="ru-RU"/>
        </w:rPr>
        <w:t xml:space="preserve">ДК мүшелерін өзара бағалау үшін сауалнамалардың үлгісі </w:t>
      </w:r>
      <w:bookmarkEnd w:id="15"/>
    </w:p>
    <w:p w:rsidR="005231B5" w:rsidRPr="000F5EF9" w:rsidRDefault="005231B5" w:rsidP="005231B5">
      <w:pPr>
        <w:tabs>
          <w:tab w:val="left" w:pos="426"/>
        </w:tabs>
        <w:ind w:left="-284" w:firstLine="710"/>
        <w:jc w:val="center"/>
        <w:rPr>
          <w:b/>
          <w:sz w:val="28"/>
          <w:szCs w:val="28"/>
        </w:rPr>
      </w:pPr>
    </w:p>
    <w:p w:rsidR="005231B5" w:rsidRPr="000F5EF9" w:rsidRDefault="0041435B" w:rsidP="0041435B">
      <w:pPr>
        <w:tabs>
          <w:tab w:val="left" w:pos="426"/>
        </w:tabs>
        <w:ind w:left="-284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Жеке бағалау сауалнамасы </w:t>
      </w:r>
    </w:p>
    <w:p w:rsidR="005231B5" w:rsidRPr="000F5EF9" w:rsidRDefault="0041435B" w:rsidP="009D0234">
      <w:pPr>
        <w:pStyle w:val="a3"/>
        <w:numPr>
          <w:ilvl w:val="0"/>
          <w:numId w:val="18"/>
        </w:numPr>
        <w:tabs>
          <w:tab w:val="left" w:pos="426"/>
        </w:tabs>
        <w:spacing w:after="160"/>
        <w:ind w:left="-284" w:firstLine="710"/>
        <w:jc w:val="both"/>
      </w:pPr>
      <w:r>
        <w:rPr>
          <w:lang w:val="kk-KZ"/>
        </w:rPr>
        <w:t>Құпиялылықты сақтай отырып, Директорлар кеңесінің әр мүшесі толтырады.</w:t>
      </w:r>
      <w:r w:rsidR="005231B5" w:rsidRPr="000F5EF9">
        <w:t xml:space="preserve"> </w:t>
      </w:r>
      <w:r>
        <w:rPr>
          <w:lang w:val="kk-KZ"/>
        </w:rPr>
        <w:t>Нәтижелер жалпылаған түрде ұсынылады.</w:t>
      </w:r>
    </w:p>
    <w:p w:rsidR="005231B5" w:rsidRPr="000F5EF9" w:rsidRDefault="0041435B" w:rsidP="009D0234">
      <w:pPr>
        <w:pStyle w:val="a3"/>
        <w:numPr>
          <w:ilvl w:val="0"/>
          <w:numId w:val="18"/>
        </w:numPr>
        <w:tabs>
          <w:tab w:val="left" w:pos="426"/>
        </w:tabs>
        <w:spacing w:after="160"/>
        <w:ind w:left="-284" w:firstLine="710"/>
        <w:jc w:val="both"/>
      </w:pPr>
      <w:r>
        <w:rPr>
          <w:lang w:val="kk-KZ"/>
        </w:rPr>
        <w:t>Әр директор төмендегі мағыналары бар бағалар шкаласын пайдалана отырып, ДК бойынша өз әріптестерінің жұмыс нәтижелерін бағалауға қатысты мына сұрақтарға жауап беруі тиіс:</w:t>
      </w:r>
    </w:p>
    <w:p w:rsidR="005231B5" w:rsidRPr="000F5EF9" w:rsidRDefault="005231B5" w:rsidP="005231B5">
      <w:pPr>
        <w:tabs>
          <w:tab w:val="left" w:pos="426"/>
        </w:tabs>
        <w:ind w:left="-284" w:firstLine="710"/>
        <w:jc w:val="both"/>
      </w:pPr>
      <w:r w:rsidRPr="000F5EF9">
        <w:t xml:space="preserve">1 = </w:t>
      </w:r>
      <w:r w:rsidR="0041435B">
        <w:rPr>
          <w:lang w:val="kk-KZ"/>
        </w:rPr>
        <w:t xml:space="preserve">біршама жақсартуды талап етеді </w:t>
      </w:r>
    </w:p>
    <w:p w:rsidR="005231B5" w:rsidRPr="000F5EF9" w:rsidRDefault="005231B5" w:rsidP="005231B5">
      <w:pPr>
        <w:tabs>
          <w:tab w:val="left" w:pos="426"/>
        </w:tabs>
        <w:ind w:left="-284" w:firstLine="710"/>
        <w:jc w:val="both"/>
      </w:pPr>
      <w:r w:rsidRPr="000F5EF9">
        <w:t xml:space="preserve">2 = </w:t>
      </w:r>
      <w:r w:rsidR="00012E4A">
        <w:rPr>
          <w:lang w:val="kk-KZ"/>
        </w:rPr>
        <w:t xml:space="preserve">қанағаттанарлықсыз деген дұрысырақ </w:t>
      </w:r>
    </w:p>
    <w:p w:rsidR="005231B5" w:rsidRPr="000F5EF9" w:rsidRDefault="005231B5" w:rsidP="005231B5">
      <w:pPr>
        <w:tabs>
          <w:tab w:val="left" w:pos="426"/>
        </w:tabs>
        <w:ind w:left="-284" w:firstLine="710"/>
        <w:jc w:val="both"/>
      </w:pPr>
      <w:r w:rsidRPr="000F5EF9">
        <w:t xml:space="preserve">3 = </w:t>
      </w:r>
      <w:r w:rsidR="00012E4A">
        <w:rPr>
          <w:lang w:val="kk-KZ"/>
        </w:rPr>
        <w:t>орташа</w:t>
      </w:r>
      <w:r w:rsidRPr="000F5EF9">
        <w:t>/</w:t>
      </w:r>
      <w:r w:rsidR="00012E4A">
        <w:rPr>
          <w:lang w:val="kk-KZ"/>
        </w:rPr>
        <w:t>жарамды деңгейде</w:t>
      </w:r>
      <w:r w:rsidRPr="000F5EF9">
        <w:t xml:space="preserve"> </w:t>
      </w:r>
    </w:p>
    <w:p w:rsidR="005231B5" w:rsidRPr="00012E4A" w:rsidRDefault="005231B5" w:rsidP="005231B5">
      <w:pPr>
        <w:tabs>
          <w:tab w:val="left" w:pos="426"/>
        </w:tabs>
        <w:ind w:left="-284" w:firstLine="710"/>
        <w:jc w:val="both"/>
        <w:rPr>
          <w:lang w:val="kk-KZ"/>
        </w:rPr>
      </w:pPr>
      <w:r w:rsidRPr="000F5EF9">
        <w:t xml:space="preserve">4 = </w:t>
      </w:r>
      <w:r w:rsidR="00012E4A">
        <w:rPr>
          <w:lang w:val="kk-KZ"/>
        </w:rPr>
        <w:t>тұрақты түрде жақсы</w:t>
      </w:r>
    </w:p>
    <w:p w:rsidR="005231B5" w:rsidRPr="00012E4A" w:rsidRDefault="005231B5" w:rsidP="005231B5">
      <w:pPr>
        <w:tabs>
          <w:tab w:val="left" w:pos="426"/>
        </w:tabs>
        <w:ind w:left="-284" w:firstLine="710"/>
        <w:jc w:val="both"/>
        <w:rPr>
          <w:lang w:val="kk-KZ"/>
        </w:rPr>
      </w:pPr>
      <w:r w:rsidRPr="000F5EF9">
        <w:t xml:space="preserve">5 = </w:t>
      </w:r>
      <w:r w:rsidR="00012E4A">
        <w:rPr>
          <w:lang w:val="kk-KZ"/>
        </w:rPr>
        <w:t>өте жақсы</w:t>
      </w:r>
    </w:p>
    <w:tbl>
      <w:tblPr>
        <w:tblStyle w:val="-461"/>
        <w:tblW w:w="9639" w:type="dxa"/>
        <w:tblInd w:w="-572" w:type="dxa"/>
        <w:tblLook w:val="04A0" w:firstRow="1" w:lastRow="0" w:firstColumn="1" w:lastColumn="0" w:noHBand="0" w:noVBand="1"/>
      </w:tblPr>
      <w:tblGrid>
        <w:gridCol w:w="456"/>
        <w:gridCol w:w="2387"/>
        <w:gridCol w:w="774"/>
        <w:gridCol w:w="770"/>
        <w:gridCol w:w="849"/>
        <w:gridCol w:w="708"/>
        <w:gridCol w:w="1132"/>
        <w:gridCol w:w="498"/>
        <w:gridCol w:w="1215"/>
        <w:gridCol w:w="850"/>
      </w:tblGrid>
      <w:tr w:rsidR="005231B5" w:rsidRPr="000F5EF9" w:rsidTr="003F28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rPr>
                <w:b w:val="0"/>
              </w:rPr>
            </w:pPr>
            <w:r w:rsidRPr="000F5EF9">
              <w:rPr>
                <w:b w:val="0"/>
              </w:rPr>
              <w:t>№</w:t>
            </w: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5231B5" w:rsidRPr="000F5EF9" w:rsidRDefault="00012E4A" w:rsidP="00012E4A">
            <w:pPr>
              <w:tabs>
                <w:tab w:val="left" w:pos="42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  <w:lang w:val="kk-KZ"/>
              </w:rPr>
              <w:t xml:space="preserve">ДК-нің бағаланатын мүшесінің тегі, аты-жөні </w:t>
            </w:r>
          </w:p>
        </w:tc>
        <w:tc>
          <w:tcPr>
            <w:tcW w:w="7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5231B5" w:rsidRPr="000F5EF9" w:rsidRDefault="005231B5" w:rsidP="00012E4A">
            <w:pPr>
              <w:tabs>
                <w:tab w:val="left" w:pos="0"/>
              </w:tabs>
              <w:ind w:left="143" w:right="-108" w:hanging="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F5EF9">
              <w:rPr>
                <w:b w:val="0"/>
              </w:rPr>
              <w:t>Стратеги</w:t>
            </w:r>
            <w:r w:rsidR="00012E4A">
              <w:rPr>
                <w:b w:val="0"/>
                <w:lang w:val="kk-KZ"/>
              </w:rPr>
              <w:t>ялық ойлау</w:t>
            </w:r>
          </w:p>
        </w:tc>
        <w:tc>
          <w:tcPr>
            <w:tcW w:w="7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5231B5" w:rsidRPr="000F5EF9" w:rsidRDefault="00012E4A" w:rsidP="00012E4A">
            <w:pPr>
              <w:tabs>
                <w:tab w:val="left" w:pos="426"/>
              </w:tabs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  <w:lang w:val="kk-KZ"/>
              </w:rPr>
              <w:t xml:space="preserve">Кәсіби тәжірибе </w:t>
            </w:r>
          </w:p>
        </w:tc>
        <w:tc>
          <w:tcPr>
            <w:tcW w:w="8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5231B5" w:rsidRPr="000F5EF9" w:rsidRDefault="00012E4A" w:rsidP="00012E4A">
            <w:pPr>
              <w:tabs>
                <w:tab w:val="left" w:pos="426"/>
              </w:tabs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  <w:lang w:val="kk-KZ"/>
              </w:rPr>
              <w:t xml:space="preserve">Индістрияны білу және түсіну </w:t>
            </w:r>
          </w:p>
        </w:tc>
        <w:tc>
          <w:tcPr>
            <w:tcW w:w="7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5231B5" w:rsidRPr="000F5EF9" w:rsidRDefault="00012E4A" w:rsidP="00012E4A">
            <w:pPr>
              <w:tabs>
                <w:tab w:val="left" w:pos="426"/>
              </w:tabs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  <w:lang w:val="kk-KZ"/>
              </w:rPr>
              <w:t xml:space="preserve">Отырыстарға дайындығы </w:t>
            </w:r>
          </w:p>
        </w:tc>
        <w:tc>
          <w:tcPr>
            <w:tcW w:w="11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5231B5" w:rsidRPr="000F5EF9" w:rsidRDefault="005231B5" w:rsidP="00640652">
            <w:pPr>
              <w:tabs>
                <w:tab w:val="left" w:pos="426"/>
              </w:tabs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F5EF9">
              <w:rPr>
                <w:b w:val="0"/>
              </w:rPr>
              <w:t>Принцип</w:t>
            </w:r>
            <w:r w:rsidR="00012E4A">
              <w:rPr>
                <w:b w:val="0"/>
                <w:lang w:val="kk-KZ"/>
              </w:rPr>
              <w:t xml:space="preserve">тілік және </w:t>
            </w:r>
            <w:r w:rsidR="00640652">
              <w:rPr>
                <w:b w:val="0"/>
                <w:lang w:val="kk-KZ"/>
              </w:rPr>
              <w:t xml:space="preserve">өз көзқарасын қорғау </w:t>
            </w:r>
          </w:p>
        </w:tc>
        <w:tc>
          <w:tcPr>
            <w:tcW w:w="49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5231B5" w:rsidRPr="000F5EF9" w:rsidRDefault="005231B5" w:rsidP="003F2820">
            <w:pPr>
              <w:tabs>
                <w:tab w:val="left" w:pos="426"/>
              </w:tabs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0F5EF9">
              <w:rPr>
                <w:b w:val="0"/>
              </w:rPr>
              <w:t>Команд</w:t>
            </w:r>
            <w:r w:rsidR="003F2820">
              <w:rPr>
                <w:b w:val="0"/>
                <w:lang w:val="kk-KZ"/>
              </w:rPr>
              <w:t xml:space="preserve">алық жұмыс </w:t>
            </w:r>
          </w:p>
        </w:tc>
        <w:tc>
          <w:tcPr>
            <w:tcW w:w="12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5231B5" w:rsidRPr="000F5EF9" w:rsidRDefault="003F2820" w:rsidP="003F2820">
            <w:pPr>
              <w:tabs>
                <w:tab w:val="left" w:pos="426"/>
              </w:tabs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  <w:lang w:val="kk-KZ"/>
              </w:rPr>
              <w:t xml:space="preserve">ДК мен комитеттердің жұмысына қатысу және қосқан үлесі </w:t>
            </w:r>
          </w:p>
        </w:tc>
        <w:tc>
          <w:tcPr>
            <w:tcW w:w="8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5231B5" w:rsidRPr="003F2820" w:rsidRDefault="003F2820" w:rsidP="005231B5">
            <w:pPr>
              <w:tabs>
                <w:tab w:val="left" w:pos="426"/>
              </w:tabs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kk-KZ"/>
              </w:rPr>
            </w:pPr>
            <w:r>
              <w:rPr>
                <w:lang w:val="kk-KZ"/>
              </w:rPr>
              <w:t>Қорытынды баға</w:t>
            </w:r>
          </w:p>
        </w:tc>
      </w:tr>
      <w:tr w:rsidR="005231B5" w:rsidRPr="000F5EF9" w:rsidTr="003F2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rPr>
                <w:b w:val="0"/>
              </w:rPr>
            </w:pPr>
            <w:r w:rsidRPr="000F5EF9">
              <w:rPr>
                <w:b w:val="0"/>
              </w:rPr>
              <w:t>1</w:t>
            </w:r>
          </w:p>
        </w:tc>
        <w:tc>
          <w:tcPr>
            <w:tcW w:w="2387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0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9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8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2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8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5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0" w:type="dxa"/>
            <w:tcBorders>
              <w:top w:val="single" w:sz="4" w:space="0" w:color="FFFFFF" w:themeColor="background1"/>
            </w:tcBorders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231B5" w:rsidRPr="000F5EF9" w:rsidTr="003F2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rPr>
                <w:b w:val="0"/>
              </w:rPr>
            </w:pPr>
            <w:r w:rsidRPr="000F5EF9">
              <w:rPr>
                <w:b w:val="0"/>
              </w:rPr>
              <w:t>2</w:t>
            </w:r>
          </w:p>
        </w:tc>
        <w:tc>
          <w:tcPr>
            <w:tcW w:w="2387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0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9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8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2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8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5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0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31B5" w:rsidRPr="000F5EF9" w:rsidTr="003F2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rPr>
                <w:b w:val="0"/>
              </w:rPr>
            </w:pPr>
            <w:r w:rsidRPr="000F5EF9">
              <w:rPr>
                <w:b w:val="0"/>
              </w:rPr>
              <w:t>3</w:t>
            </w:r>
          </w:p>
        </w:tc>
        <w:tc>
          <w:tcPr>
            <w:tcW w:w="2387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4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0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9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08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2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8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5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0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231B5" w:rsidRPr="000F5EF9" w:rsidTr="003F2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rPr>
                <w:b w:val="0"/>
              </w:rPr>
            </w:pPr>
            <w:r w:rsidRPr="000F5EF9">
              <w:rPr>
                <w:b w:val="0"/>
              </w:rPr>
              <w:t>…</w:t>
            </w:r>
          </w:p>
        </w:tc>
        <w:tc>
          <w:tcPr>
            <w:tcW w:w="2387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4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0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9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08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2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8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5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0" w:type="dxa"/>
            <w:vAlign w:val="center"/>
          </w:tcPr>
          <w:p w:rsidR="005231B5" w:rsidRPr="000F5EF9" w:rsidRDefault="005231B5" w:rsidP="005231B5">
            <w:pPr>
              <w:tabs>
                <w:tab w:val="left" w:pos="426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5231B5" w:rsidRPr="000F5EF9" w:rsidRDefault="005231B5" w:rsidP="005231B5">
      <w:pPr>
        <w:tabs>
          <w:tab w:val="left" w:pos="426"/>
        </w:tabs>
        <w:ind w:left="-284" w:firstLine="710"/>
        <w:jc w:val="both"/>
      </w:pPr>
    </w:p>
    <w:p w:rsidR="005231B5" w:rsidRPr="000F5EF9" w:rsidRDefault="003F2820" w:rsidP="005231B5">
      <w:pPr>
        <w:tabs>
          <w:tab w:val="left" w:pos="426"/>
        </w:tabs>
        <w:ind w:left="-284" w:firstLine="710"/>
        <w:jc w:val="both"/>
      </w:pPr>
      <w:r>
        <w:rPr>
          <w:lang w:val="kk-KZ"/>
        </w:rPr>
        <w:t>Бөлек директорларға/директорға қатысты түсіндірулерді (бар болған жағдайда) жазуыңызды сұраймыз:</w:t>
      </w:r>
      <w:r w:rsidR="005231B5" w:rsidRPr="000F5EF9">
        <w:br w:type="page"/>
      </w:r>
    </w:p>
    <w:p w:rsidR="00587190" w:rsidRPr="000F5EF9" w:rsidRDefault="00587190" w:rsidP="00587190">
      <w:pPr>
        <w:pStyle w:val="1"/>
        <w:rPr>
          <w:rFonts w:ascii="Times New Roman" w:hAnsi="Times New Roman" w:cs="Times New Roman"/>
          <w:sz w:val="28"/>
          <w:szCs w:val="28"/>
          <w:lang w:val="ru-RU"/>
        </w:rPr>
      </w:pPr>
      <w:bookmarkStart w:id="16" w:name="_Toc500861787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4-қосымша</w:t>
      </w:r>
      <w:r w:rsidRPr="000F5EF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Құжаттаманың шамамен алғандағы тізбесі</w:t>
      </w:r>
      <w:bookmarkEnd w:id="16"/>
    </w:p>
    <w:p w:rsidR="005231B5" w:rsidRPr="000F5EF9" w:rsidRDefault="00587190" w:rsidP="00587190">
      <w:pPr>
        <w:tabs>
          <w:tab w:val="left" w:pos="426"/>
        </w:tabs>
        <w:ind w:left="-284" w:firstLine="710"/>
        <w:jc w:val="both"/>
      </w:pPr>
      <w:r>
        <w:rPr>
          <w:lang w:val="kk-KZ"/>
        </w:rPr>
        <w:t>Төменде ДК-ні бағалау барысында консультант сұратуы мүмкін ақпараттар мен құжаттамалардың шамамен алғандағы тізбесі берілген</w:t>
      </w:r>
      <w:r w:rsidR="005231B5" w:rsidRPr="000F5EF9">
        <w:t>:</w:t>
      </w:r>
    </w:p>
    <w:tbl>
      <w:tblPr>
        <w:tblStyle w:val="a7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6"/>
        <w:gridCol w:w="9002"/>
      </w:tblGrid>
      <w:tr w:rsidR="00587190" w:rsidRPr="000F5EF9" w:rsidTr="00587190">
        <w:trPr>
          <w:trHeight w:val="260"/>
          <w:tblHeader/>
        </w:trPr>
        <w:tc>
          <w:tcPr>
            <w:tcW w:w="496" w:type="dxa"/>
            <w:shd w:val="clear" w:color="auto" w:fill="FFF0CC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b/>
                <w:sz w:val="28"/>
                <w:szCs w:val="28"/>
                <w:lang w:val="en-GB"/>
              </w:rPr>
            </w:pPr>
            <w:r w:rsidRPr="000F5EF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002" w:type="dxa"/>
            <w:shd w:val="clear" w:color="auto" w:fill="FFF0CC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center"/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  <w:lang w:val="kk-KZ"/>
              </w:rPr>
              <w:t>Құжаттың/ақпараттың атауы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Қоғамның Жарғысы, барлық өзгерістерімен</w:t>
            </w:r>
            <w:r w:rsidRPr="000F5EF9">
              <w:t xml:space="preserve"> (</w:t>
            </w:r>
            <w:r>
              <w:rPr>
                <w:lang w:val="kk-KZ"/>
              </w:rPr>
              <w:t>құжаттардың жобаларын қоса алғанда</w:t>
            </w:r>
            <w:r w:rsidRPr="000F5EF9">
              <w:t xml:space="preserve">)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2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Өзгерістері мен толықтырулары ескерілген АЖЖ туралы ереже</w:t>
            </w:r>
            <w:r w:rsidRPr="000F5EF9">
              <w:t>/</w:t>
            </w:r>
            <w:r>
              <w:rPr>
                <w:lang w:val="kk-KZ"/>
              </w:rPr>
              <w:t xml:space="preserve">Жалғыз акционермен өзара іс-қимыл жасау туралы құжаттар </w:t>
            </w:r>
            <w:r w:rsidRPr="000F5EF9">
              <w:t>(</w:t>
            </w:r>
            <w:r>
              <w:rPr>
                <w:lang w:val="kk-KZ"/>
              </w:rPr>
              <w:t>құжаттар жобаларын қоса алғанда</w:t>
            </w:r>
            <w:r w:rsidRPr="000F5EF9">
              <w:t>)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3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АЖЖ-ны өткізу үшін /Жалғыз акционерге ұсынылатын материалдар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4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АЖЖ шақыру туралы хабарламаның үлгісі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5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Дауыс беруге арналған бюллетень мен АЖЖ-ға дауыс беруге арналған сенімхаттың үлгісі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6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АЖЖ хаттамалары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7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Директорлар кеңесінің қызметін реттейтін құжаттар, барлық өзгерістері мен толықтырулары енгізілген (құжаттардың жобаларын қоса алғанда)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8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 отырыстарының хаттамалары/шешімдері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9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>Материалы, предоставляемые Совету директоров для подготовки к заседаниям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10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Директорлар кеңесінің мүшелері мен акционерлерге Директорлар кеңесі мен АЖЖ отырыстарына дайындық үшін берілген материалдарға қосымша берілетін өзге материалдар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11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Директорлар кеңесі комитеттері отырыстарының хаттамалары мен жұмыс жоспарлары (егер ондайлар болса)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12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Директорлар кеңесі комитеттеріне отырыстарға дайындық үшін берілетін материалдар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13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 комитеттері туралы ереже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14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bidi="en-US"/>
              </w:rPr>
            </w:pPr>
            <w:r>
              <w:rPr>
                <w:lang w:val="kk-KZ"/>
              </w:rPr>
              <w:t>Директорлар кеңесі отырыстарының хаттамалары</w:t>
            </w:r>
            <w:r w:rsidRPr="000F5EF9">
              <w:rPr>
                <w:lang w:bidi="en-US"/>
              </w:rPr>
              <w:t xml:space="preserve">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15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кеңесінің қазіргі құрамының мүшелерімен жасалған шарттар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16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Атқарушы орган туралы барлық өзгерістері ескерілген құжаттар (құжаттардың жобаларын қоса алғанда)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17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Атқарушы органның мүшелерімен жасасқан шарттар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18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bidi="en-US"/>
              </w:rPr>
            </w:pPr>
            <w:r>
              <w:rPr>
                <w:lang w:val="kk-KZ" w:bidi="en-US"/>
              </w:rPr>
              <w:t>Атқарушы органның жұмыс жоспары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19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АЖЖ хаттамалары/Жалғыз акционер қабылдаған шешімдер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rPr>
                <w:lang w:bidi="en-US"/>
              </w:rPr>
              <w:t>20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 w:bidi="en-US"/>
              </w:rPr>
              <w:t>Атқарушы органның отырыстарының хаттамалары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bidi="en-US"/>
              </w:rPr>
            </w:pPr>
            <w:r w:rsidRPr="000F5EF9">
              <w:t>21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кеңесінің жұмыс жоспары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22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Заңға қайшы іс-қимылдар туралы ескертулар саласындағы саясат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23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bidi="en-US"/>
              </w:rPr>
            </w:pPr>
            <w:r>
              <w:rPr>
                <w:lang w:val="kk-KZ" w:bidi="en-US"/>
              </w:rPr>
              <w:t>Іскерлік этика кодексі</w:t>
            </w:r>
            <w:r w:rsidRPr="000F5EF9">
              <w:rPr>
                <w:lang w:bidi="en-US"/>
              </w:rPr>
              <w:t xml:space="preserve">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24</w:t>
            </w:r>
          </w:p>
        </w:tc>
        <w:tc>
          <w:tcPr>
            <w:tcW w:w="9002" w:type="dxa"/>
          </w:tcPr>
          <w:p w:rsidR="00587190" w:rsidRPr="00993ECE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val="kk-KZ"/>
              </w:rPr>
            </w:pPr>
            <w:r>
              <w:rPr>
                <w:lang w:val="kk-KZ" w:bidi="en-US"/>
              </w:rPr>
              <w:t>Корпоративтік басқару кодексі</w:t>
            </w:r>
          </w:p>
        </w:tc>
      </w:tr>
      <w:tr w:rsidR="00587190" w:rsidRPr="000F5EF9" w:rsidTr="00587190">
        <w:trPr>
          <w:cantSplit/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25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кеңесінің мүшелерін оқыту және сарапшыларды тарту саясаты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26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кеңесінің жаңадан сайланған мүшелерін лауазымға бейімдеу саясаты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27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bidi="en-US"/>
              </w:rPr>
            </w:pPr>
            <w:r>
              <w:rPr>
                <w:lang w:val="kk-KZ"/>
              </w:rPr>
              <w:t>Корпоративтік қақтығыстарды реттеу сачсаты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28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кеңесінің мүшелігіне үміткерлер іріктеу саясаты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29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Атқарушы басшылықтың қызметі мен сабақтастығын бағалау саясаты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30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Басқару және бақылау органдарының қызметін реттейтін өзге құжаттар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31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 мен Директорлар кеңесі комитеттерінің құрамы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32</w:t>
            </w:r>
          </w:p>
        </w:tc>
        <w:tc>
          <w:tcPr>
            <w:tcW w:w="9002" w:type="dxa"/>
          </w:tcPr>
          <w:p w:rsidR="00587190" w:rsidRPr="002F31F4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val="kk-KZ"/>
              </w:rPr>
            </w:pPr>
            <w:r>
              <w:rPr>
                <w:lang w:val="kk-KZ" w:bidi="en-US"/>
              </w:rPr>
              <w:t>Атқарушы органның құрамы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33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кеңесінің, Директорлар кеңесі комитеттері мен атқарушы органдарының мүшелері</w:t>
            </w:r>
            <w:r w:rsidRPr="000F5EF9">
              <w:t xml:space="preserve"> </w:t>
            </w:r>
            <w:r>
              <w:rPr>
                <w:lang w:val="kk-KZ"/>
              </w:rPr>
              <w:t>туралы мәліметтер</w:t>
            </w:r>
            <w:r w:rsidRPr="000F5EF9">
              <w:t>:</w:t>
            </w:r>
          </w:p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 xml:space="preserve">- </w:t>
            </w:r>
            <w:r>
              <w:rPr>
                <w:lang w:val="kk-KZ"/>
              </w:rPr>
              <w:t>туған жылы</w:t>
            </w:r>
            <w:r w:rsidRPr="000F5EF9">
              <w:t>;</w:t>
            </w:r>
          </w:p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lastRenderedPageBreak/>
              <w:t xml:space="preserve">- </w:t>
            </w:r>
            <w:r>
              <w:rPr>
                <w:lang w:val="kk-KZ"/>
              </w:rPr>
              <w:t xml:space="preserve">білімі туралы мәлімет </w:t>
            </w:r>
            <w:r w:rsidRPr="000F5EF9">
              <w:t>(</w:t>
            </w:r>
            <w:r>
              <w:rPr>
                <w:lang w:val="kk-KZ"/>
              </w:rPr>
              <w:t>бітірген жылы, мамандығы</w:t>
            </w:r>
            <w:r w:rsidRPr="000F5EF9">
              <w:t xml:space="preserve">); </w:t>
            </w:r>
          </w:p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 xml:space="preserve">- </w:t>
            </w:r>
            <w:r>
              <w:rPr>
                <w:lang w:val="kk-KZ"/>
              </w:rPr>
              <w:t>қосымша білім немесе біліктілігін арттыру</w:t>
            </w:r>
            <w:r w:rsidRPr="000F5EF9">
              <w:t xml:space="preserve"> (</w:t>
            </w:r>
            <w:r>
              <w:rPr>
                <w:lang w:val="kk-KZ"/>
              </w:rPr>
              <w:t>оқыған жылы, мамандығы</w:t>
            </w:r>
            <w:r w:rsidRPr="000F5EF9">
              <w:t xml:space="preserve">); </w:t>
            </w:r>
          </w:p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 xml:space="preserve">- </w:t>
            </w:r>
            <w:r>
              <w:rPr>
                <w:lang w:val="kk-KZ"/>
              </w:rPr>
              <w:t>кәсіби сертификаттары мен біліктілігінің болуы</w:t>
            </w:r>
            <w:r w:rsidRPr="000F5EF9">
              <w:t>;</w:t>
            </w:r>
          </w:p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 xml:space="preserve">- </w:t>
            </w:r>
            <w:r>
              <w:rPr>
                <w:lang w:val="kk-KZ"/>
              </w:rPr>
              <w:t>жұмыс тәжірибесі туралы мәліметтер</w:t>
            </w:r>
            <w:r w:rsidRPr="000F5EF9">
              <w:t xml:space="preserve"> (</w:t>
            </w:r>
            <w:r>
              <w:rPr>
                <w:lang w:val="kk-KZ"/>
              </w:rPr>
              <w:t>барынша мүмкін болатын уақыттағы кезең үшін, ұйымның атауы, лауазымы, жұмыс істеген кезеңі, негізгі міндеттері</w:t>
            </w:r>
            <w:r w:rsidRPr="000F5EF9">
              <w:t>);</w:t>
            </w:r>
          </w:p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 xml:space="preserve">- </w:t>
            </w:r>
            <w:r>
              <w:rPr>
                <w:lang w:val="kk-KZ"/>
              </w:rPr>
              <w:t>атқарушы органның мүшелері үшін</w:t>
            </w:r>
            <w:r w:rsidRPr="000F5EF9">
              <w:t xml:space="preserve">: </w:t>
            </w:r>
            <w:r>
              <w:rPr>
                <w:lang w:val="kk-KZ"/>
              </w:rPr>
              <w:t>басқа ұйымдарда атқарған лауазымдары туралы мәліметтер (лауазымы, ұйымы)</w:t>
            </w:r>
            <w:r w:rsidRPr="000F5EF9">
              <w:t>;</w:t>
            </w:r>
          </w:p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 xml:space="preserve">- </w:t>
            </w:r>
            <w:r>
              <w:rPr>
                <w:lang w:val="kk-KZ"/>
              </w:rPr>
              <w:t>Директорлар кеңесі мен оның комитеттерінің мүшелері үшін: басқа ұйымдарда атқарған лауазымдары туралы мәліметтер (лауазымы, ұйымы)</w:t>
            </w:r>
            <w:r w:rsidRPr="000F5EF9">
              <w:t>;</w:t>
            </w:r>
          </w:p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 xml:space="preserve">- </w:t>
            </w:r>
            <w:r>
              <w:rPr>
                <w:lang w:val="kk-KZ"/>
              </w:rPr>
              <w:t xml:space="preserve">Директорлар кеңесі мен оның комитеттерінің мүшелері үшін: Директорлар кеңесінің мүшелері ұсынатын консультациялық қызметтер туралы мәліметтер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lastRenderedPageBreak/>
              <w:t>34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val="en-US"/>
              </w:rPr>
            </w:pPr>
            <w:r w:rsidRPr="000F5EF9">
              <w:t>Дивиденд</w:t>
            </w:r>
            <w:r>
              <w:rPr>
                <w:lang w:val="kk-KZ"/>
              </w:rPr>
              <w:t>тік саясат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35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>Инвестици</w:t>
            </w:r>
            <w:r>
              <w:rPr>
                <w:lang w:val="kk-KZ"/>
              </w:rPr>
              <w:t>ялық саясат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36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 w:rsidRPr="000F5EF9">
              <w:t>Акционер</w:t>
            </w:r>
            <w:r>
              <w:rPr>
                <w:lang w:val="kk-KZ"/>
              </w:rPr>
              <w:t>лік келісім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37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Бірінші басшының корпоративтік басқару мәселелеріне қатысты тапсырмалары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38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Директорлар кеңесі мен атқарушы органның мүшелеріне сыйлықақы беруді регламенттейтін ішкі құжаттар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39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Қоғамның Даму стратегиясы және орта мерзімді бизнес-жоспар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40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Стратегиялық жоспарлау үдерісін реттейтін ішкі құжаттар, оның ішінде Стратегиялық жоспарлау бөлімшесі туралы ереже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41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Орта мерзімді жоспарлау процесін реттейтін ішеі құжаттар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42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Бюджетті қалыптастыру үдерісін реттейтін ішкі құжаттар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43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Тәуекелдерді басқару үдерісін реттейтін ішкі құжаттар, оның ішінде Тәуекелдерді басқару саласындағы саясат, жекелеген тәуекелдерді басқару бойынша саясаттар, ережелер, тапсырмалар, өкімдер, Тәуекелдерді басқару әдістемесі. </w:t>
            </w:r>
          </w:p>
        </w:tc>
      </w:tr>
      <w:tr w:rsidR="00587190" w:rsidRPr="00081A5B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val="en-GB"/>
              </w:rPr>
            </w:pPr>
            <w:r w:rsidRPr="000F5EF9">
              <w:t>44</w:t>
            </w:r>
          </w:p>
        </w:tc>
        <w:tc>
          <w:tcPr>
            <w:tcW w:w="9002" w:type="dxa"/>
          </w:tcPr>
          <w:p w:rsidR="00587190" w:rsidRPr="009A6991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val="en-GB"/>
              </w:rPr>
            </w:pPr>
            <w:r>
              <w:rPr>
                <w:lang w:val="kk-KZ"/>
              </w:rPr>
              <w:t>Бекітілген тәуекелдер тізілімі және картасы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45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val="en-US"/>
              </w:rPr>
            </w:pPr>
            <w:r>
              <w:rPr>
                <w:lang w:val="kk-KZ"/>
              </w:rPr>
              <w:t>Есеп саясаты</w:t>
            </w:r>
            <w:r w:rsidRPr="000F5EF9">
              <w:t xml:space="preserve">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46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val="en-US"/>
              </w:rPr>
            </w:pPr>
            <w:r>
              <w:rPr>
                <w:lang w:val="kk-KZ"/>
              </w:rPr>
              <w:t>Жылдық есептер</w:t>
            </w:r>
            <w:r w:rsidRPr="000F5EF9">
              <w:t xml:space="preserve">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47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Қоғам қызметінің нәтижелері бойынша аудиторлық фирмалар дайындаған аудиторлық есептер, шолулар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48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Мемлекеттік бақылаушы органдар жүргізген тексерулердің нәтижелері туралы есеп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49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Қоғамның орнықты дамуын регламенттейтін құжаттар және мүдделі тараптармен өзара іс-қимыл </w:t>
            </w:r>
            <w:r w:rsidRPr="000F5EF9">
              <w:t xml:space="preserve">(стратегия, </w:t>
            </w:r>
            <w:r>
              <w:rPr>
                <w:lang w:val="kk-KZ"/>
              </w:rPr>
              <w:t>мүдделі тараптардың картасы</w:t>
            </w:r>
            <w:r w:rsidRPr="000F5EF9">
              <w:t xml:space="preserve">, </w:t>
            </w:r>
            <w:r>
              <w:rPr>
                <w:lang w:val="kk-KZ"/>
              </w:rPr>
              <w:t>Қағидаттар</w:t>
            </w:r>
            <w:r w:rsidRPr="000F5EF9">
              <w:t xml:space="preserve"> (Декларация), </w:t>
            </w:r>
            <w:r>
              <w:rPr>
                <w:lang w:val="kk-KZ"/>
              </w:rPr>
              <w:t>ұжымдық шарт</w:t>
            </w:r>
            <w:r w:rsidRPr="000F5EF9">
              <w:t xml:space="preserve">, </w:t>
            </w:r>
            <w:r>
              <w:rPr>
                <w:lang w:val="kk-KZ"/>
              </w:rPr>
              <w:t>өңірлік әкімшіліктермен келісімдер</w:t>
            </w:r>
            <w:r w:rsidRPr="000F5EF9">
              <w:t xml:space="preserve">, </w:t>
            </w:r>
            <w:r>
              <w:rPr>
                <w:lang w:val="kk-KZ"/>
              </w:rPr>
              <w:t>мүдделі тараптармен өзара іс-қимыл боййнша жекелеген саясаттар және т.б.</w:t>
            </w:r>
            <w:r w:rsidRPr="000F5EF9">
              <w:t>)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50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val="en-US"/>
              </w:rPr>
            </w:pPr>
            <w:r>
              <w:rPr>
                <w:lang w:val="kk-KZ"/>
              </w:rPr>
              <w:t>Ақпаратты ашу туралы ереже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51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Корпоративтік хатшы туралы ереже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52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Еншілес және тәуелді ұйымдармен өзара іс-қимыл бойынша құжаттар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53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val="en-US"/>
              </w:rPr>
            </w:pPr>
            <w:r>
              <w:rPr>
                <w:lang w:val="kk-KZ"/>
              </w:rPr>
              <w:t>Қоғамның бекітілген ұйымдық құрылымы</w:t>
            </w:r>
          </w:p>
        </w:tc>
      </w:tr>
      <w:tr w:rsidR="00587190" w:rsidRPr="00081A5B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  <w:rPr>
                <w:lang w:val="en-GB"/>
              </w:rPr>
            </w:pPr>
            <w:r w:rsidRPr="000F5EF9">
              <w:t>54</w:t>
            </w:r>
          </w:p>
        </w:tc>
        <w:tc>
          <w:tcPr>
            <w:tcW w:w="9002" w:type="dxa"/>
          </w:tcPr>
          <w:p w:rsidR="00587190" w:rsidRPr="00167208" w:rsidRDefault="00587190" w:rsidP="00587190">
            <w:pPr>
              <w:tabs>
                <w:tab w:val="left" w:pos="426"/>
              </w:tabs>
              <w:ind w:left="34"/>
              <w:jc w:val="both"/>
              <w:rPr>
                <w:lang w:val="en-GB"/>
              </w:rPr>
            </w:pPr>
            <w:r>
              <w:rPr>
                <w:lang w:val="kk-KZ"/>
              </w:rPr>
              <w:t>Қажет болған жағдайда мүдделілік бар мәмілелер бойынша келісімшарттар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55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Директорлар кеңесінің мүшелері қол қойған ішкі құжаттарда көзделген ұсынылған ұсынымдар мен міндеттемелер тізбелері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56</w:t>
            </w:r>
          </w:p>
        </w:tc>
        <w:tc>
          <w:tcPr>
            <w:tcW w:w="9002" w:type="dxa"/>
          </w:tcPr>
          <w:p w:rsidR="00587190" w:rsidRPr="000F5EF9" w:rsidRDefault="00587190" w:rsidP="00A3711B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Қоршаған ортаны қорғау </w:t>
            </w:r>
            <w:r w:rsidR="00A3711B">
              <w:rPr>
                <w:lang w:val="kk-KZ"/>
              </w:rPr>
              <w:t xml:space="preserve">және </w:t>
            </w:r>
            <w:r>
              <w:rPr>
                <w:lang w:val="kk-KZ"/>
              </w:rPr>
              <w:t xml:space="preserve">өнеркәсіптік қауіпсіздік бойынша менеджмент жүйесі мен стандарттарды ендіру туралы ақпарат 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57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кеңесіне ұсынылатын басқару есептілігі, оның ішінде Директорлар кеңесіның ресми отырыстарынан тыс ұсынылатын есептілік</w:t>
            </w:r>
            <w:r w:rsidRPr="000F5EF9">
              <w:t xml:space="preserve">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58</w:t>
            </w:r>
          </w:p>
        </w:tc>
        <w:tc>
          <w:tcPr>
            <w:tcW w:w="9002" w:type="dxa"/>
          </w:tcPr>
          <w:p w:rsidR="00587190" w:rsidRPr="000F5EF9" w:rsidRDefault="00587190" w:rsidP="00A3711B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Директорлар кеңесіне басқару есептілігі мен басқа ақпарат беруді регламенттейтін ережелер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lastRenderedPageBreak/>
              <w:t>59</w:t>
            </w:r>
          </w:p>
        </w:tc>
        <w:tc>
          <w:tcPr>
            <w:tcW w:w="9002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Директорлар кеңесі мүшелерінің біліктілігін арттыру туралы ақпарат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60</w:t>
            </w:r>
          </w:p>
        </w:tc>
        <w:tc>
          <w:tcPr>
            <w:tcW w:w="9002" w:type="dxa"/>
          </w:tcPr>
          <w:p w:rsidR="00587190" w:rsidRPr="000F5EF9" w:rsidRDefault="00A3711B" w:rsidP="00A3711B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 xml:space="preserve">Директорлар кеңесінің жұмысына, оның ішінде олар қатысқан мәселелер бойынша </w:t>
            </w:r>
            <w:r w:rsidR="00587190">
              <w:rPr>
                <w:lang w:val="kk-KZ"/>
              </w:rPr>
              <w:t>қатыс</w:t>
            </w:r>
            <w:r w:rsidR="005E0C82">
              <w:rPr>
                <w:lang w:val="kk-KZ"/>
              </w:rPr>
              <w:t>тыр</w:t>
            </w:r>
            <w:r w:rsidR="00587190">
              <w:rPr>
                <w:lang w:val="kk-KZ"/>
              </w:rPr>
              <w:t>у үшін сарапшылар</w:t>
            </w:r>
            <w:r>
              <w:rPr>
                <w:lang w:val="kk-KZ"/>
              </w:rPr>
              <w:t>ды</w:t>
            </w:r>
            <w:r w:rsidR="00587190">
              <w:rPr>
                <w:lang w:val="kk-KZ"/>
              </w:rPr>
              <w:t xml:space="preserve"> тарту </w:t>
            </w:r>
          </w:p>
        </w:tc>
      </w:tr>
      <w:tr w:rsidR="00587190" w:rsidRPr="000F5EF9" w:rsidTr="00587190">
        <w:trPr>
          <w:trHeight w:val="260"/>
        </w:trPr>
        <w:tc>
          <w:tcPr>
            <w:tcW w:w="496" w:type="dxa"/>
          </w:tcPr>
          <w:p w:rsidR="00587190" w:rsidRPr="000F5EF9" w:rsidRDefault="00587190" w:rsidP="00587190">
            <w:pPr>
              <w:tabs>
                <w:tab w:val="left" w:pos="426"/>
              </w:tabs>
              <w:ind w:left="-37" w:right="-137"/>
              <w:jc w:val="center"/>
            </w:pPr>
            <w:r w:rsidRPr="000F5EF9">
              <w:t>61</w:t>
            </w:r>
          </w:p>
        </w:tc>
        <w:tc>
          <w:tcPr>
            <w:tcW w:w="9002" w:type="dxa"/>
          </w:tcPr>
          <w:p w:rsidR="00587190" w:rsidRPr="00B42094" w:rsidRDefault="00440538" w:rsidP="00587190">
            <w:pPr>
              <w:tabs>
                <w:tab w:val="left" w:pos="426"/>
              </w:tabs>
              <w:ind w:left="34"/>
              <w:jc w:val="both"/>
            </w:pPr>
            <w:r>
              <w:rPr>
                <w:lang w:val="kk-KZ"/>
              </w:rPr>
              <w:t>Төленген дивидендтер туралы ақпарат</w:t>
            </w:r>
            <w:r w:rsidRPr="000F5EF9">
              <w:t xml:space="preserve"> (</w:t>
            </w:r>
            <w:r>
              <w:rPr>
                <w:lang w:val="kk-KZ"/>
              </w:rPr>
              <w:t>төлем сомасы мен мерзімі, егер акционерлерге әр түрлі уақытта төленген болса, онда оны көрсету қажет)</w:t>
            </w:r>
          </w:p>
        </w:tc>
      </w:tr>
    </w:tbl>
    <w:p w:rsidR="005231B5" w:rsidRPr="000F5EF9" w:rsidRDefault="005231B5" w:rsidP="005231B5">
      <w:pPr>
        <w:tabs>
          <w:tab w:val="left" w:pos="426"/>
        </w:tabs>
        <w:ind w:left="-284" w:firstLine="710"/>
        <w:jc w:val="both"/>
        <w:rPr>
          <w:sz w:val="28"/>
          <w:szCs w:val="28"/>
        </w:rPr>
      </w:pPr>
    </w:p>
    <w:p w:rsidR="005231B5" w:rsidRPr="000F5EF9" w:rsidRDefault="005231B5" w:rsidP="005231B5">
      <w:pPr>
        <w:ind w:left="-284" w:firstLine="710"/>
        <w:rPr>
          <w:b/>
          <w:i/>
          <w:sz w:val="28"/>
          <w:szCs w:val="28"/>
        </w:rPr>
      </w:pPr>
      <w:r w:rsidRPr="000F5EF9">
        <w:rPr>
          <w:b/>
          <w:i/>
          <w:sz w:val="28"/>
          <w:szCs w:val="28"/>
        </w:rPr>
        <w:br w:type="page"/>
      </w:r>
    </w:p>
    <w:p w:rsidR="005231B5" w:rsidRPr="000F5EF9" w:rsidRDefault="005231B5" w:rsidP="005231B5">
      <w:pPr>
        <w:pStyle w:val="1"/>
        <w:rPr>
          <w:rFonts w:ascii="Times New Roman" w:hAnsi="Times New Roman" w:cs="Times New Roman"/>
          <w:sz w:val="28"/>
          <w:szCs w:val="28"/>
          <w:lang w:val="ru-RU"/>
        </w:rPr>
      </w:pPr>
      <w:bookmarkStart w:id="17" w:name="_Toc500861788"/>
      <w:r w:rsidRPr="000F5EF9">
        <w:rPr>
          <w:rFonts w:ascii="Times New Roman" w:hAnsi="Times New Roman" w:cs="Times New Roman"/>
          <w:sz w:val="28"/>
          <w:szCs w:val="28"/>
          <w:lang w:val="ru-RU"/>
        </w:rPr>
        <w:lastRenderedPageBreak/>
        <w:t>5</w:t>
      </w:r>
      <w:r w:rsidR="003F2820">
        <w:rPr>
          <w:rFonts w:ascii="Times New Roman" w:hAnsi="Times New Roman" w:cs="Times New Roman"/>
          <w:sz w:val="28"/>
          <w:szCs w:val="28"/>
          <w:lang w:val="ru-RU"/>
        </w:rPr>
        <w:t>-қосымша</w:t>
      </w:r>
      <w:r w:rsidRPr="000F5EF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3F2820">
        <w:rPr>
          <w:rFonts w:ascii="Times New Roman" w:hAnsi="Times New Roman" w:cs="Times New Roman"/>
          <w:sz w:val="28"/>
          <w:szCs w:val="28"/>
          <w:lang w:val="ru-RU"/>
        </w:rPr>
        <w:t>ДК-ні тәуелсіз бағалау қызмет</w:t>
      </w:r>
      <w:r w:rsidR="00BF2E8C">
        <w:rPr>
          <w:rFonts w:ascii="Times New Roman" w:hAnsi="Times New Roman" w:cs="Times New Roman"/>
          <w:sz w:val="28"/>
          <w:szCs w:val="28"/>
          <w:lang w:val="ru-RU"/>
        </w:rPr>
        <w:t>ін</w:t>
      </w:r>
      <w:r w:rsidR="003F2820">
        <w:rPr>
          <w:rFonts w:ascii="Times New Roman" w:hAnsi="Times New Roman" w:cs="Times New Roman"/>
          <w:sz w:val="28"/>
          <w:szCs w:val="28"/>
          <w:lang w:val="ru-RU"/>
        </w:rPr>
        <w:t xml:space="preserve"> көрсету үшін тартылаты</w:t>
      </w:r>
      <w:r w:rsidR="00741FB9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3F2820">
        <w:rPr>
          <w:rFonts w:ascii="Times New Roman" w:hAnsi="Times New Roman" w:cs="Times New Roman"/>
          <w:sz w:val="28"/>
          <w:szCs w:val="28"/>
          <w:lang w:val="ru-RU"/>
        </w:rPr>
        <w:t xml:space="preserve"> консультантқа қойылатын талаптар    </w:t>
      </w:r>
      <w:bookmarkEnd w:id="17"/>
    </w:p>
    <w:p w:rsidR="005231B5" w:rsidRPr="000F5EF9" w:rsidRDefault="005231B5" w:rsidP="005231B5">
      <w:pPr>
        <w:ind w:left="-284" w:firstLine="710"/>
        <w:jc w:val="both"/>
      </w:pPr>
      <w:r w:rsidRPr="000F5EF9">
        <w:t>1. Консультант (</w:t>
      </w:r>
      <w:r w:rsidR="00741FB9">
        <w:rPr>
          <w:lang w:val="kk-KZ"/>
        </w:rPr>
        <w:t xml:space="preserve">бұдан әрі </w:t>
      </w:r>
      <w:r w:rsidRPr="000F5EF9">
        <w:t xml:space="preserve">– </w:t>
      </w:r>
      <w:r w:rsidR="00741FB9">
        <w:rPr>
          <w:lang w:val="kk-KZ"/>
        </w:rPr>
        <w:t>Орындаушы</w:t>
      </w:r>
      <w:r w:rsidRPr="000F5EF9">
        <w:t xml:space="preserve">) </w:t>
      </w:r>
      <w:r w:rsidR="008626E4">
        <w:rPr>
          <w:lang w:val="kk-KZ"/>
        </w:rPr>
        <w:t>өз жұмысында корп</w:t>
      </w:r>
      <w:r w:rsidR="00BF2E8C">
        <w:rPr>
          <w:lang w:val="kk-KZ"/>
        </w:rPr>
        <w:t>о</w:t>
      </w:r>
      <w:r w:rsidR="008626E4">
        <w:rPr>
          <w:lang w:val="kk-KZ"/>
        </w:rPr>
        <w:t>ративтік басқарудың озық халықаралық тәжірибе</w:t>
      </w:r>
      <w:r w:rsidR="00BF2E8C">
        <w:rPr>
          <w:lang w:val="kk-KZ"/>
        </w:rPr>
        <w:t>сін</w:t>
      </w:r>
      <w:r w:rsidR="008626E4">
        <w:rPr>
          <w:lang w:val="kk-KZ"/>
        </w:rPr>
        <w:t xml:space="preserve">, </w:t>
      </w:r>
      <w:r w:rsidR="009B4247">
        <w:rPr>
          <w:lang w:val="kk-KZ"/>
        </w:rPr>
        <w:t>Э</w:t>
      </w:r>
      <w:r w:rsidR="008626E4">
        <w:rPr>
          <w:lang w:val="kk-KZ"/>
        </w:rPr>
        <w:t>кономикалық ынтымақтастық пен даму</w:t>
      </w:r>
      <w:r w:rsidR="009B4247">
        <w:rPr>
          <w:lang w:val="kk-KZ"/>
        </w:rPr>
        <w:t xml:space="preserve"> ұйымын </w:t>
      </w:r>
      <w:r w:rsidR="008626E4">
        <w:rPr>
          <w:lang w:val="kk-KZ"/>
        </w:rPr>
        <w:t>(ЭЫД</w:t>
      </w:r>
      <w:r w:rsidR="00B17F82">
        <w:rPr>
          <w:lang w:val="kk-KZ"/>
        </w:rPr>
        <w:t>Ұ</w:t>
      </w:r>
      <w:r w:rsidR="008626E4">
        <w:rPr>
          <w:lang w:val="kk-KZ"/>
        </w:rPr>
        <w:t>) корпоративтік басқару</w:t>
      </w:r>
      <w:r w:rsidR="009B4247">
        <w:rPr>
          <w:lang w:val="kk-KZ"/>
        </w:rPr>
        <w:t>ға қойылатын</w:t>
      </w:r>
      <w:r w:rsidR="008626E4">
        <w:rPr>
          <w:lang w:val="kk-KZ"/>
        </w:rPr>
        <w:t xml:space="preserve"> талаптар</w:t>
      </w:r>
      <w:r w:rsidR="007D0359">
        <w:rPr>
          <w:lang w:val="kk-KZ"/>
        </w:rPr>
        <w:t>ды</w:t>
      </w:r>
      <w:r w:rsidR="008626E4">
        <w:rPr>
          <w:lang w:val="kk-KZ"/>
        </w:rPr>
        <w:t xml:space="preserve"> және мына</w:t>
      </w:r>
      <w:r w:rsidR="007D0359">
        <w:rPr>
          <w:lang w:val="kk-KZ"/>
        </w:rPr>
        <w:t>дай</w:t>
      </w:r>
      <w:r w:rsidR="008626E4">
        <w:rPr>
          <w:lang w:val="kk-KZ"/>
        </w:rPr>
        <w:t xml:space="preserve"> жетекші қор бирж</w:t>
      </w:r>
      <w:r w:rsidR="009E44D0">
        <w:rPr>
          <w:lang w:val="kk-KZ"/>
        </w:rPr>
        <w:t>алары</w:t>
      </w:r>
      <w:r w:rsidR="00A923A5">
        <w:rPr>
          <w:lang w:val="kk-KZ"/>
        </w:rPr>
        <w:t>ның</w:t>
      </w:r>
      <w:r w:rsidR="009E44D0">
        <w:rPr>
          <w:lang w:val="kk-KZ"/>
        </w:rPr>
        <w:t xml:space="preserve"> </w:t>
      </w:r>
      <w:r w:rsidR="009E44D0" w:rsidRPr="000F5EF9">
        <w:t>(LSE, NYSE, NASDAQ, HKSE)</w:t>
      </w:r>
      <w:r w:rsidR="009E44D0">
        <w:rPr>
          <w:lang w:val="kk-KZ"/>
        </w:rPr>
        <w:t xml:space="preserve"> бірінің немесе бірнешеу</w:t>
      </w:r>
      <w:r w:rsidR="00A923A5">
        <w:rPr>
          <w:lang w:val="kk-KZ"/>
        </w:rPr>
        <w:t>ін</w:t>
      </w:r>
      <w:r w:rsidR="009E44D0">
        <w:rPr>
          <w:lang w:val="kk-KZ"/>
        </w:rPr>
        <w:t xml:space="preserve">ің талаптарын қолдануы тиіс.  </w:t>
      </w:r>
      <w:r w:rsidR="008626E4">
        <w:rPr>
          <w:lang w:val="kk-KZ"/>
        </w:rPr>
        <w:t xml:space="preserve"> </w:t>
      </w:r>
    </w:p>
    <w:p w:rsidR="005231B5" w:rsidRPr="000F5EF9" w:rsidRDefault="005231B5" w:rsidP="005231B5">
      <w:pPr>
        <w:ind w:left="-284" w:firstLine="710"/>
        <w:jc w:val="both"/>
      </w:pPr>
      <w:r w:rsidRPr="000F5EF9">
        <w:t>2.</w:t>
      </w:r>
      <w:r w:rsidR="009E44D0">
        <w:rPr>
          <w:lang w:val="kk-KZ"/>
        </w:rPr>
        <w:t xml:space="preserve"> </w:t>
      </w:r>
      <w:r w:rsidR="00994A61">
        <w:rPr>
          <w:lang w:val="kk-KZ"/>
        </w:rPr>
        <w:t xml:space="preserve">Орындаушының </w:t>
      </w:r>
      <w:r w:rsidR="00FA617E">
        <w:rPr>
          <w:lang w:val="kk-KZ"/>
        </w:rPr>
        <w:t xml:space="preserve">егжей-тегжейлі  әзірленген </w:t>
      </w:r>
      <w:r w:rsidR="00994A61">
        <w:rPr>
          <w:lang w:val="kk-KZ"/>
        </w:rPr>
        <w:t>қызмет көрсету</w:t>
      </w:r>
      <w:r w:rsidR="00701FFB">
        <w:rPr>
          <w:lang w:val="kk-KZ"/>
        </w:rPr>
        <w:t xml:space="preserve"> </w:t>
      </w:r>
      <w:r w:rsidR="00994A61">
        <w:rPr>
          <w:lang w:val="kk-KZ"/>
        </w:rPr>
        <w:t>бағдарламасы болуы тиіс:</w:t>
      </w:r>
    </w:p>
    <w:p w:rsidR="005231B5" w:rsidRPr="000F5EF9" w:rsidRDefault="005231B5" w:rsidP="005231B5">
      <w:pPr>
        <w:ind w:left="-284" w:firstLine="710"/>
        <w:jc w:val="both"/>
      </w:pPr>
      <w:r w:rsidRPr="000F5EF9">
        <w:t xml:space="preserve">- </w:t>
      </w:r>
      <w:r w:rsidR="00994A61">
        <w:rPr>
          <w:lang w:val="kk-KZ"/>
        </w:rPr>
        <w:t xml:space="preserve">ұсынылатын қызмет көрсету бағдарламасының, жобаның негізгі кезеңдерінің сипаттамасы </w:t>
      </w:r>
      <w:r w:rsidR="00701FFB">
        <w:rPr>
          <w:lang w:val="kk-KZ"/>
        </w:rPr>
        <w:t xml:space="preserve">мен </w:t>
      </w:r>
      <w:r w:rsidR="00994A61">
        <w:rPr>
          <w:lang w:val="kk-KZ"/>
        </w:rPr>
        <w:t>қызмет көрсету</w:t>
      </w:r>
      <w:r w:rsidR="00B043C2" w:rsidRPr="00B043C2">
        <w:t xml:space="preserve"> </w:t>
      </w:r>
      <w:r w:rsidR="00B043C2">
        <w:rPr>
          <w:lang w:val="kk-KZ"/>
        </w:rPr>
        <w:t>бойынша</w:t>
      </w:r>
      <w:r w:rsidR="00994A61">
        <w:rPr>
          <w:lang w:val="kk-KZ"/>
        </w:rPr>
        <w:t xml:space="preserve"> күнтізбелік кесте; </w:t>
      </w:r>
    </w:p>
    <w:p w:rsidR="00F744B1" w:rsidRDefault="005231B5" w:rsidP="005231B5">
      <w:pPr>
        <w:ind w:left="-284" w:firstLine="710"/>
        <w:jc w:val="both"/>
        <w:rPr>
          <w:lang w:val="kk-KZ"/>
        </w:rPr>
      </w:pPr>
      <w:r w:rsidRPr="000F5EF9">
        <w:t xml:space="preserve">- </w:t>
      </w:r>
      <w:r w:rsidR="00F744B1">
        <w:rPr>
          <w:lang w:val="kk-KZ"/>
        </w:rPr>
        <w:t>жобаны ұйымдастыру сипаттамасы, оның ішінде қызмет көрсет</w:t>
      </w:r>
      <w:r w:rsidR="000668CD">
        <w:rPr>
          <w:lang w:val="kk-KZ"/>
        </w:rPr>
        <w:t>у</w:t>
      </w:r>
      <w:r w:rsidR="00F744B1">
        <w:rPr>
          <w:lang w:val="kk-KZ"/>
        </w:rPr>
        <w:t xml:space="preserve"> үшін Тапсырыс беруші тарапынан қажетті ресурстардың сипаттамасы және қызметкерлердің (адам-күнмен есептегенде) жұмыс кестесін</w:t>
      </w:r>
      <w:r w:rsidR="00DB56D3">
        <w:rPr>
          <w:lang w:val="kk-KZ"/>
        </w:rPr>
        <w:t xml:space="preserve"> көрсете отырып</w:t>
      </w:r>
      <w:r w:rsidR="00F744B1">
        <w:rPr>
          <w:lang w:val="kk-KZ"/>
        </w:rPr>
        <w:t xml:space="preserve">, оның ішінде </w:t>
      </w:r>
      <w:r w:rsidR="00DB56D3">
        <w:rPr>
          <w:lang w:val="kk-KZ"/>
        </w:rPr>
        <w:t>Тапсырыс берушінің, Диагностикадан өтетін ұйымдардың орналасқан жері бойынша және Орындаушының кеңсесінде өтетін адам-күнін көрсете отырып, ұсынылатын қызмет көрсету бағдарламасының әрбір кезеңінде тартылатын Орындаушы қызметкерлерінің тіз</w:t>
      </w:r>
      <w:r w:rsidR="00B17F82">
        <w:rPr>
          <w:lang w:val="kk-KZ"/>
        </w:rPr>
        <w:t>бесі</w:t>
      </w:r>
      <w:r w:rsidR="00DB56D3">
        <w:rPr>
          <w:lang w:val="kk-KZ"/>
        </w:rPr>
        <w:t xml:space="preserve">. </w:t>
      </w:r>
    </w:p>
    <w:p w:rsidR="00DB56D3" w:rsidRDefault="005231B5" w:rsidP="000668CD">
      <w:pPr>
        <w:ind w:left="-284" w:firstLine="710"/>
        <w:jc w:val="both"/>
        <w:rPr>
          <w:lang w:val="kk-KZ"/>
        </w:rPr>
      </w:pPr>
      <w:r w:rsidRPr="00F46F73">
        <w:rPr>
          <w:lang w:val="kk-KZ"/>
        </w:rPr>
        <w:t>3.</w:t>
      </w:r>
      <w:r w:rsidR="00DB56D3">
        <w:rPr>
          <w:lang w:val="kk-KZ"/>
        </w:rPr>
        <w:t xml:space="preserve"> Орындаушы</w:t>
      </w:r>
      <w:r w:rsidR="00B17F82">
        <w:rPr>
          <w:lang w:val="kk-KZ"/>
        </w:rPr>
        <w:t>ның</w:t>
      </w:r>
      <w:r w:rsidR="00DB56D3">
        <w:rPr>
          <w:lang w:val="kk-KZ"/>
        </w:rPr>
        <w:t xml:space="preserve"> ЭЫД</w:t>
      </w:r>
      <w:r w:rsidR="00B17F82">
        <w:rPr>
          <w:lang w:val="kk-KZ"/>
        </w:rPr>
        <w:t>Ұ</w:t>
      </w:r>
      <w:r w:rsidR="00DB56D3">
        <w:rPr>
          <w:lang w:val="kk-KZ"/>
        </w:rPr>
        <w:t xml:space="preserve"> стандарттары</w:t>
      </w:r>
      <w:r w:rsidR="001A2F5B">
        <w:rPr>
          <w:lang w:val="kk-KZ"/>
        </w:rPr>
        <w:t xml:space="preserve"> мен</w:t>
      </w:r>
      <w:r w:rsidR="00DB56D3">
        <w:rPr>
          <w:lang w:val="kk-KZ"/>
        </w:rPr>
        <w:t xml:space="preserve"> </w:t>
      </w:r>
      <w:r w:rsidR="00F46F73">
        <w:rPr>
          <w:lang w:val="kk-KZ"/>
        </w:rPr>
        <w:t>мына жетекші қор биржалары</w:t>
      </w:r>
      <w:r w:rsidR="00B23A2F">
        <w:rPr>
          <w:lang w:val="kk-KZ"/>
        </w:rPr>
        <w:t>ның</w:t>
      </w:r>
      <w:r w:rsidR="00F46F73">
        <w:rPr>
          <w:lang w:val="kk-KZ"/>
        </w:rPr>
        <w:t xml:space="preserve"> </w:t>
      </w:r>
      <w:r w:rsidR="00F46F73" w:rsidRPr="00F46F73">
        <w:rPr>
          <w:lang w:val="kk-KZ"/>
        </w:rPr>
        <w:t>(LSE, NYSE, NASDAQ, HKSE)</w:t>
      </w:r>
      <w:r w:rsidR="00F46F73">
        <w:rPr>
          <w:lang w:val="kk-KZ"/>
        </w:rPr>
        <w:t xml:space="preserve"> бір</w:t>
      </w:r>
      <w:r w:rsidR="00B23A2F">
        <w:rPr>
          <w:lang w:val="kk-KZ"/>
        </w:rPr>
        <w:t>еу</w:t>
      </w:r>
      <w:r w:rsidR="00F46F73">
        <w:rPr>
          <w:lang w:val="kk-KZ"/>
        </w:rPr>
        <w:t>інің немесе бірнешеу</w:t>
      </w:r>
      <w:r w:rsidR="00B23A2F">
        <w:rPr>
          <w:lang w:val="kk-KZ"/>
        </w:rPr>
        <w:t>ін</w:t>
      </w:r>
      <w:r w:rsidR="00F46F73">
        <w:rPr>
          <w:lang w:val="kk-KZ"/>
        </w:rPr>
        <w:t xml:space="preserve">ің талаптарын </w:t>
      </w:r>
      <w:r w:rsidR="000668CD">
        <w:rPr>
          <w:lang w:val="kk-KZ"/>
        </w:rPr>
        <w:t xml:space="preserve">пайдалана отырып, </w:t>
      </w:r>
      <w:r w:rsidR="001A2F5B">
        <w:rPr>
          <w:lang w:val="kk-KZ"/>
        </w:rPr>
        <w:t xml:space="preserve">ҰЭЫД елдерін қоса алғанда, </w:t>
      </w:r>
      <w:r w:rsidR="000668CD">
        <w:rPr>
          <w:lang w:val="kk-KZ"/>
        </w:rPr>
        <w:t xml:space="preserve">Қазақстанда және Қазақстан шегінен тыс </w:t>
      </w:r>
      <w:r w:rsidR="001A2F5B">
        <w:rPr>
          <w:lang w:val="kk-KZ"/>
        </w:rPr>
        <w:t xml:space="preserve">жерлерде </w:t>
      </w:r>
      <w:r w:rsidR="000668CD">
        <w:rPr>
          <w:lang w:val="kk-KZ"/>
        </w:rPr>
        <w:t>корпоративтік басқаруға кешенді талдау жүргізу тәжірибесі бар мамандарды тарта отырып</w:t>
      </w:r>
      <w:r w:rsidR="007929E6">
        <w:rPr>
          <w:lang w:val="kk-KZ"/>
        </w:rPr>
        <w:t>,</w:t>
      </w:r>
      <w:r w:rsidR="000668CD">
        <w:rPr>
          <w:lang w:val="kk-KZ"/>
        </w:rPr>
        <w:t xml:space="preserve"> ДК мен атқарушы органның тиімділігін</w:t>
      </w:r>
      <w:r w:rsidR="00CE73F3">
        <w:rPr>
          <w:lang w:val="kk-KZ"/>
        </w:rPr>
        <w:t>е</w:t>
      </w:r>
      <w:r w:rsidR="000668CD">
        <w:rPr>
          <w:lang w:val="kk-KZ"/>
        </w:rPr>
        <w:t xml:space="preserve"> талдау </w:t>
      </w:r>
      <w:r w:rsidR="00CE73F3">
        <w:rPr>
          <w:lang w:val="kk-KZ"/>
        </w:rPr>
        <w:t xml:space="preserve">жасау </w:t>
      </w:r>
      <w:r w:rsidR="000668CD">
        <w:rPr>
          <w:lang w:val="kk-KZ"/>
        </w:rPr>
        <w:t>жөніндегі жобаларды іске асыру үшін тәжірибе</w:t>
      </w:r>
      <w:r w:rsidR="00CE73F3">
        <w:rPr>
          <w:lang w:val="kk-KZ"/>
        </w:rPr>
        <w:t>сі</w:t>
      </w:r>
      <w:r w:rsidR="00B23A2F">
        <w:rPr>
          <w:lang w:val="kk-KZ"/>
        </w:rPr>
        <w:t xml:space="preserve"> мен</w:t>
      </w:r>
      <w:r w:rsidR="000668CD">
        <w:rPr>
          <w:lang w:val="kk-KZ"/>
        </w:rPr>
        <w:t xml:space="preserve"> ресурстарының болуы. </w:t>
      </w:r>
    </w:p>
    <w:p w:rsidR="005231B5" w:rsidRPr="002F2040" w:rsidRDefault="005231B5" w:rsidP="005231B5">
      <w:pPr>
        <w:ind w:left="-284" w:firstLine="710"/>
        <w:jc w:val="both"/>
        <w:rPr>
          <w:lang w:val="kk-KZ"/>
        </w:rPr>
      </w:pPr>
      <w:r w:rsidRPr="002F2040">
        <w:rPr>
          <w:lang w:val="kk-KZ"/>
        </w:rPr>
        <w:t xml:space="preserve">4. </w:t>
      </w:r>
      <w:r w:rsidR="00BA0DCF">
        <w:rPr>
          <w:lang w:val="kk-KZ"/>
        </w:rPr>
        <w:t>Орындаушының командасына қойылатын талаптар:</w:t>
      </w:r>
    </w:p>
    <w:p w:rsidR="005231B5" w:rsidRPr="004B64B8" w:rsidRDefault="005231B5" w:rsidP="004B64B8">
      <w:pPr>
        <w:ind w:left="-284" w:firstLine="710"/>
        <w:jc w:val="both"/>
        <w:rPr>
          <w:lang w:val="kk-KZ"/>
        </w:rPr>
      </w:pPr>
      <w:r w:rsidRPr="002F2040">
        <w:rPr>
          <w:lang w:val="kk-KZ"/>
        </w:rPr>
        <w:t xml:space="preserve">1) </w:t>
      </w:r>
      <w:r w:rsidR="00F00888">
        <w:rPr>
          <w:lang w:val="kk-KZ"/>
        </w:rPr>
        <w:t>М</w:t>
      </w:r>
      <w:r w:rsidR="00BA0DCF">
        <w:rPr>
          <w:lang w:val="kk-KZ"/>
        </w:rPr>
        <w:t xml:space="preserve">ультидивизионалды басқару құрылымы бар </w:t>
      </w:r>
      <w:r w:rsidR="00F00888">
        <w:rPr>
          <w:lang w:val="kk-KZ"/>
        </w:rPr>
        <w:t xml:space="preserve">кем дегенде </w:t>
      </w:r>
      <w:r w:rsidR="00BA0DCF">
        <w:rPr>
          <w:lang w:val="kk-KZ"/>
        </w:rPr>
        <w:t xml:space="preserve">5 ұйымда ДК мен оның комитеттеріне бағалау жүргізу тәжірибесі, олар </w:t>
      </w:r>
      <w:r w:rsidR="00004892">
        <w:rPr>
          <w:lang w:val="kk-KZ"/>
        </w:rPr>
        <w:t>жиналып келгенде</w:t>
      </w:r>
      <w:r w:rsidR="00BA0DCF">
        <w:rPr>
          <w:lang w:val="kk-KZ"/>
        </w:rPr>
        <w:t xml:space="preserve"> </w:t>
      </w:r>
      <w:r w:rsidR="00445023">
        <w:rPr>
          <w:lang w:val="kk-KZ"/>
        </w:rPr>
        <w:t>мыналарды қамту</w:t>
      </w:r>
      <w:r w:rsidR="002F2040">
        <w:rPr>
          <w:lang w:val="kk-KZ"/>
        </w:rPr>
        <w:t>ы</w:t>
      </w:r>
      <w:r w:rsidR="00445023">
        <w:rPr>
          <w:lang w:val="kk-KZ"/>
        </w:rPr>
        <w:t xml:space="preserve"> тиіс (мыналардың барлығы а, в, с):</w:t>
      </w:r>
      <w:r w:rsidR="0095711B">
        <w:rPr>
          <w:lang w:val="kk-KZ"/>
        </w:rPr>
        <w:t xml:space="preserve"> (а) Қазақстанда орналасқан ұйым</w:t>
      </w:r>
      <w:r w:rsidR="00F77E0C">
        <w:rPr>
          <w:lang w:val="kk-KZ"/>
        </w:rPr>
        <w:t>/</w:t>
      </w:r>
      <w:r w:rsidR="0095711B">
        <w:rPr>
          <w:lang w:val="kk-KZ"/>
        </w:rPr>
        <w:t>дар; (в) ЭЫД</w:t>
      </w:r>
      <w:r w:rsidR="00004892">
        <w:rPr>
          <w:lang w:val="kk-KZ"/>
        </w:rPr>
        <w:t>Ұ</w:t>
      </w:r>
      <w:r w:rsidR="0095711B">
        <w:rPr>
          <w:lang w:val="kk-KZ"/>
        </w:rPr>
        <w:t xml:space="preserve"> елдерінде орналасқан ұйым</w:t>
      </w:r>
      <w:r w:rsidR="00F77E0C">
        <w:rPr>
          <w:lang w:val="kk-KZ"/>
        </w:rPr>
        <w:t>/</w:t>
      </w:r>
      <w:r w:rsidR="0095711B">
        <w:rPr>
          <w:lang w:val="kk-KZ"/>
        </w:rPr>
        <w:t>дар</w:t>
      </w:r>
      <w:r w:rsidR="00F77E0C">
        <w:rPr>
          <w:lang w:val="kk-KZ"/>
        </w:rPr>
        <w:t xml:space="preserve">; және мына жетекші қор биржаларының </w:t>
      </w:r>
      <w:r w:rsidR="00F77E0C" w:rsidRPr="00F46F73">
        <w:rPr>
          <w:lang w:val="kk-KZ"/>
        </w:rPr>
        <w:t>(LSE, NYSE, NASDAQ, HKSE)</w:t>
      </w:r>
      <w:r w:rsidR="00F77E0C">
        <w:rPr>
          <w:lang w:val="kk-KZ"/>
        </w:rPr>
        <w:t xml:space="preserve"> бірінде немесе бірнешеуінде </w:t>
      </w:r>
      <w:r w:rsidR="00151905">
        <w:rPr>
          <w:lang w:val="kk-KZ"/>
        </w:rPr>
        <w:t xml:space="preserve">бағаланатын </w:t>
      </w:r>
      <w:r w:rsidR="00F77E0C">
        <w:rPr>
          <w:lang w:val="kk-KZ"/>
        </w:rPr>
        <w:t xml:space="preserve">ұйым/дар. </w:t>
      </w:r>
      <w:r w:rsidR="00A32312">
        <w:rPr>
          <w:lang w:val="kk-KZ"/>
        </w:rPr>
        <w:t>М</w:t>
      </w:r>
      <w:r w:rsidR="00F77E0C">
        <w:rPr>
          <w:lang w:val="kk-KZ"/>
        </w:rPr>
        <w:t xml:space="preserve">ұнда және </w:t>
      </w:r>
      <w:r w:rsidR="00A32312">
        <w:rPr>
          <w:lang w:val="kk-KZ"/>
        </w:rPr>
        <w:t xml:space="preserve">әрі қарай </w:t>
      </w:r>
      <w:r w:rsidR="00F77E0C">
        <w:rPr>
          <w:lang w:val="kk-KZ"/>
        </w:rPr>
        <w:t>мультидивизионалды басқару құрылымы бар ұйымдар</w:t>
      </w:r>
      <w:r w:rsidR="00A32312">
        <w:rPr>
          <w:lang w:val="kk-KZ"/>
        </w:rPr>
        <w:t xml:space="preserve"> деп </w:t>
      </w:r>
      <w:r w:rsidR="00F77E0C">
        <w:rPr>
          <w:lang w:val="kk-KZ"/>
        </w:rPr>
        <w:t xml:space="preserve"> </w:t>
      </w:r>
      <w:r w:rsidR="004B64B8">
        <w:rPr>
          <w:lang w:val="kk-KZ"/>
        </w:rPr>
        <w:t>ұйымның тиісті сипаттамасымен расталатын қызмет бағыттары немесе географиялық белгісі бойынша мамандандырылған бірнеше бөлімшеден тұратын ұйымдар</w:t>
      </w:r>
      <w:r w:rsidR="00012FA2">
        <w:rPr>
          <w:lang w:val="kk-KZ"/>
        </w:rPr>
        <w:t xml:space="preserve"> түсініледі</w:t>
      </w:r>
      <w:r w:rsidRPr="004B64B8">
        <w:rPr>
          <w:lang w:val="kk-KZ"/>
        </w:rPr>
        <w:t>;</w:t>
      </w:r>
    </w:p>
    <w:p w:rsidR="005231B5" w:rsidRPr="001631AE" w:rsidRDefault="005231B5" w:rsidP="005231B5">
      <w:pPr>
        <w:ind w:left="-284" w:firstLine="710"/>
        <w:jc w:val="both"/>
        <w:rPr>
          <w:lang w:val="kk-KZ"/>
        </w:rPr>
      </w:pPr>
      <w:r w:rsidRPr="001631AE">
        <w:rPr>
          <w:lang w:val="kk-KZ"/>
        </w:rPr>
        <w:t xml:space="preserve">2) </w:t>
      </w:r>
      <w:r w:rsidR="001631AE">
        <w:rPr>
          <w:lang w:val="kk-KZ"/>
        </w:rPr>
        <w:t xml:space="preserve">Мультидивизионалды басқару құрылымы бар кем дегенде 5 ұйымда стратегияны жоспарлау </w:t>
      </w:r>
      <w:r w:rsidR="00A86E54">
        <w:rPr>
          <w:lang w:val="kk-KZ"/>
        </w:rPr>
        <w:t xml:space="preserve">мен </w:t>
      </w:r>
      <w:r w:rsidR="001631AE">
        <w:rPr>
          <w:lang w:val="kk-KZ"/>
        </w:rPr>
        <w:t xml:space="preserve">іске асыру процесінің тиімділігін талдау тәжірибесі, олар </w:t>
      </w:r>
      <w:r w:rsidR="00A86E54">
        <w:rPr>
          <w:lang w:val="kk-KZ"/>
        </w:rPr>
        <w:t>жиналып келгенде</w:t>
      </w:r>
      <w:r w:rsidR="001631AE">
        <w:rPr>
          <w:lang w:val="kk-KZ"/>
        </w:rPr>
        <w:t xml:space="preserve"> мыналарды қамту</w:t>
      </w:r>
      <w:r w:rsidR="00A86E54">
        <w:rPr>
          <w:lang w:val="kk-KZ"/>
        </w:rPr>
        <w:t>ы</w:t>
      </w:r>
      <w:r w:rsidR="001631AE">
        <w:rPr>
          <w:lang w:val="kk-KZ"/>
        </w:rPr>
        <w:t xml:space="preserve"> тиіс (келесі а және в): </w:t>
      </w:r>
      <w:r w:rsidRPr="001631AE">
        <w:rPr>
          <w:lang w:val="kk-KZ"/>
        </w:rPr>
        <w:t xml:space="preserve">(а) </w:t>
      </w:r>
      <w:r w:rsidR="001631AE">
        <w:rPr>
          <w:lang w:val="kk-KZ"/>
        </w:rPr>
        <w:t>Қазақстанда орналасқан ұйым/дар</w:t>
      </w:r>
      <w:r w:rsidRPr="001631AE">
        <w:rPr>
          <w:lang w:val="kk-KZ"/>
        </w:rPr>
        <w:t xml:space="preserve">; (в) </w:t>
      </w:r>
      <w:r w:rsidR="001631AE">
        <w:rPr>
          <w:lang w:val="kk-KZ"/>
        </w:rPr>
        <w:t>ЭЫД</w:t>
      </w:r>
      <w:r w:rsidR="00854D8E">
        <w:rPr>
          <w:lang w:val="kk-KZ"/>
        </w:rPr>
        <w:t>Ұ</w:t>
      </w:r>
      <w:r w:rsidR="001631AE">
        <w:rPr>
          <w:lang w:val="kk-KZ"/>
        </w:rPr>
        <w:t xml:space="preserve"> елдерінде немесе Ресей Федерациясында орналасқан ұйым/дар</w:t>
      </w:r>
      <w:r w:rsidRPr="001631AE">
        <w:rPr>
          <w:lang w:val="kk-KZ"/>
        </w:rPr>
        <w:t>;</w:t>
      </w:r>
    </w:p>
    <w:p w:rsidR="006D3B53" w:rsidRPr="006D3B53" w:rsidRDefault="005231B5" w:rsidP="005231B5">
      <w:pPr>
        <w:ind w:left="-284" w:firstLine="710"/>
        <w:jc w:val="both"/>
        <w:rPr>
          <w:lang w:val="kk-KZ"/>
        </w:rPr>
      </w:pPr>
      <w:r w:rsidRPr="006D3B53">
        <w:rPr>
          <w:lang w:val="kk-KZ"/>
        </w:rPr>
        <w:t xml:space="preserve">3) </w:t>
      </w:r>
      <w:r w:rsidR="006D3B53">
        <w:rPr>
          <w:lang w:val="kk-KZ"/>
        </w:rPr>
        <w:t xml:space="preserve">Мультидивизионалды басқару құрылымы бар кем дегенде 5 ұйымда </w:t>
      </w:r>
      <w:r w:rsidR="00BC14FC">
        <w:rPr>
          <w:lang w:val="kk-KZ"/>
        </w:rPr>
        <w:t>мәмілелер</w:t>
      </w:r>
      <w:r w:rsidR="00854D8E">
        <w:rPr>
          <w:lang w:val="kk-KZ"/>
        </w:rPr>
        <w:t xml:space="preserve"> пен</w:t>
      </w:r>
      <w:r w:rsidR="00BC14FC">
        <w:rPr>
          <w:lang w:val="kk-KZ"/>
        </w:rPr>
        <w:t xml:space="preserve"> инвестициялық жобаларды бағалау бойынша қызмет көрсету</w:t>
      </w:r>
      <w:r w:rsidR="006D3B53">
        <w:rPr>
          <w:lang w:val="kk-KZ"/>
        </w:rPr>
        <w:t xml:space="preserve"> тәжірибесі, олар жиынтықта мыналарды қамту</w:t>
      </w:r>
      <w:r w:rsidR="00673322">
        <w:rPr>
          <w:lang w:val="kk-KZ"/>
        </w:rPr>
        <w:t>ы</w:t>
      </w:r>
      <w:r w:rsidR="006D3B53">
        <w:rPr>
          <w:lang w:val="kk-KZ"/>
        </w:rPr>
        <w:t xml:space="preserve"> тиіс (келесі а және в):</w:t>
      </w:r>
      <w:r w:rsidR="00BC14FC">
        <w:rPr>
          <w:lang w:val="kk-KZ"/>
        </w:rPr>
        <w:t xml:space="preserve"> </w:t>
      </w:r>
      <w:r w:rsidR="00BC14FC" w:rsidRPr="001631AE">
        <w:rPr>
          <w:lang w:val="kk-KZ"/>
        </w:rPr>
        <w:t xml:space="preserve">(а) </w:t>
      </w:r>
      <w:r w:rsidR="00BC14FC">
        <w:rPr>
          <w:lang w:val="kk-KZ"/>
        </w:rPr>
        <w:t>Қазақстанда орналасқан ұйым/дар</w:t>
      </w:r>
      <w:r w:rsidR="00BC14FC" w:rsidRPr="001631AE">
        <w:rPr>
          <w:lang w:val="kk-KZ"/>
        </w:rPr>
        <w:t xml:space="preserve">; (в) </w:t>
      </w:r>
      <w:r w:rsidR="00BC14FC">
        <w:rPr>
          <w:lang w:val="kk-KZ"/>
        </w:rPr>
        <w:t>ҰЭЫД елдерінде немесе Ресей Федерациясында орналасқан ұйым/дар;</w:t>
      </w:r>
    </w:p>
    <w:p w:rsidR="00BC14FC" w:rsidRDefault="005231B5" w:rsidP="005231B5">
      <w:pPr>
        <w:ind w:left="-284" w:firstLine="710"/>
        <w:jc w:val="both"/>
        <w:rPr>
          <w:lang w:val="kk-KZ"/>
        </w:rPr>
      </w:pPr>
      <w:r w:rsidRPr="00BC14FC">
        <w:rPr>
          <w:lang w:val="kk-KZ"/>
        </w:rPr>
        <w:t xml:space="preserve">4) </w:t>
      </w:r>
      <w:r w:rsidR="00BC14FC">
        <w:rPr>
          <w:lang w:val="kk-KZ"/>
        </w:rPr>
        <w:t xml:space="preserve">Мультидивизионалды басқару құрылымы бар кем дегенде 5 ұйымда мақсаттар, НҚК </w:t>
      </w:r>
      <w:r w:rsidR="000176C4">
        <w:rPr>
          <w:lang w:val="kk-KZ"/>
        </w:rPr>
        <w:t>қою</w:t>
      </w:r>
      <w:r w:rsidR="00BC14FC">
        <w:rPr>
          <w:lang w:val="kk-KZ"/>
        </w:rPr>
        <w:t xml:space="preserve">, ауытқуларды талдау құралдары сияқты құралдарды қоса </w:t>
      </w:r>
      <w:r w:rsidR="00673322">
        <w:rPr>
          <w:lang w:val="kk-KZ"/>
        </w:rPr>
        <w:t>алғанда,</w:t>
      </w:r>
      <w:r w:rsidR="00151905">
        <w:rPr>
          <w:lang w:val="kk-KZ"/>
        </w:rPr>
        <w:t xml:space="preserve"> </w:t>
      </w:r>
      <w:r w:rsidR="00BC14FC">
        <w:rPr>
          <w:lang w:val="kk-KZ"/>
        </w:rPr>
        <w:t xml:space="preserve">тиімділікті басқаруды талдау </w:t>
      </w:r>
      <w:r w:rsidR="00BC14FC" w:rsidRPr="00BC14FC">
        <w:rPr>
          <w:lang w:val="kk-KZ"/>
        </w:rPr>
        <w:t>(performance management)</w:t>
      </w:r>
      <w:r w:rsidR="00BC14FC">
        <w:rPr>
          <w:lang w:val="kk-KZ"/>
        </w:rPr>
        <w:t xml:space="preserve"> бойынша қызмет көрсету тәжірибесі, олар </w:t>
      </w:r>
      <w:r w:rsidR="00673322">
        <w:rPr>
          <w:lang w:val="kk-KZ"/>
        </w:rPr>
        <w:t>жиналып келгенде</w:t>
      </w:r>
      <w:r w:rsidR="00BC14FC">
        <w:rPr>
          <w:lang w:val="kk-KZ"/>
        </w:rPr>
        <w:t xml:space="preserve"> мыналарды қамту</w:t>
      </w:r>
      <w:r w:rsidR="00673322">
        <w:rPr>
          <w:lang w:val="kk-KZ"/>
        </w:rPr>
        <w:t>ы</w:t>
      </w:r>
      <w:r w:rsidR="00BC14FC">
        <w:rPr>
          <w:lang w:val="kk-KZ"/>
        </w:rPr>
        <w:t xml:space="preserve"> тиіс (келесі а және в): </w:t>
      </w:r>
      <w:r w:rsidR="00151905" w:rsidRPr="001631AE">
        <w:rPr>
          <w:lang w:val="kk-KZ"/>
        </w:rPr>
        <w:t xml:space="preserve">(а) </w:t>
      </w:r>
      <w:r w:rsidR="00151905">
        <w:rPr>
          <w:lang w:val="kk-KZ"/>
        </w:rPr>
        <w:t>Қазақстанда орналасқан ұйым/дар</w:t>
      </w:r>
      <w:r w:rsidR="00151905" w:rsidRPr="001631AE">
        <w:rPr>
          <w:lang w:val="kk-KZ"/>
        </w:rPr>
        <w:t xml:space="preserve">; (в) </w:t>
      </w:r>
      <w:r w:rsidR="00151905">
        <w:rPr>
          <w:lang w:val="kk-KZ"/>
        </w:rPr>
        <w:t>ЭЫД</w:t>
      </w:r>
      <w:r w:rsidR="00673322">
        <w:rPr>
          <w:lang w:val="kk-KZ"/>
        </w:rPr>
        <w:t>Ұ</w:t>
      </w:r>
      <w:r w:rsidR="00151905">
        <w:rPr>
          <w:lang w:val="kk-KZ"/>
        </w:rPr>
        <w:t xml:space="preserve"> елдерінде немесе Ресей Федерациясында орналасқан ұйым/дар;</w:t>
      </w:r>
    </w:p>
    <w:p w:rsidR="00151905" w:rsidRDefault="005231B5" w:rsidP="005231B5">
      <w:pPr>
        <w:ind w:left="-284" w:firstLine="710"/>
        <w:jc w:val="both"/>
        <w:rPr>
          <w:lang w:val="kk-KZ"/>
        </w:rPr>
      </w:pPr>
      <w:r w:rsidRPr="00151905">
        <w:rPr>
          <w:lang w:val="kk-KZ"/>
        </w:rPr>
        <w:t xml:space="preserve">5) </w:t>
      </w:r>
      <w:r w:rsidR="00151905">
        <w:rPr>
          <w:lang w:val="kk-KZ"/>
        </w:rPr>
        <w:t xml:space="preserve">Мультидивизионалды басқару құрылымы бар кем дегенде 5 ұйымда холдингтерде корпоративтік басқару тиімділігін талдау </w:t>
      </w:r>
      <w:r w:rsidR="00151905" w:rsidRPr="00151905">
        <w:rPr>
          <w:lang w:val="kk-KZ"/>
        </w:rPr>
        <w:t>(Governance of Subsidiaries)</w:t>
      </w:r>
      <w:r w:rsidR="00151905">
        <w:rPr>
          <w:lang w:val="kk-KZ"/>
        </w:rPr>
        <w:t xml:space="preserve">, олар </w:t>
      </w:r>
      <w:r w:rsidR="00673322">
        <w:rPr>
          <w:lang w:val="kk-KZ"/>
        </w:rPr>
        <w:t>жиналып келгенде</w:t>
      </w:r>
      <w:r w:rsidR="00151905">
        <w:rPr>
          <w:lang w:val="kk-KZ"/>
        </w:rPr>
        <w:t xml:space="preserve"> мыналарды қамту</w:t>
      </w:r>
      <w:r w:rsidR="00673322">
        <w:rPr>
          <w:lang w:val="kk-KZ"/>
        </w:rPr>
        <w:t>ы</w:t>
      </w:r>
      <w:r w:rsidR="00151905">
        <w:rPr>
          <w:lang w:val="kk-KZ"/>
        </w:rPr>
        <w:t xml:space="preserve"> тиіс (мыналардың барлығы а және в): </w:t>
      </w:r>
      <w:r w:rsidR="00151905" w:rsidRPr="001631AE">
        <w:rPr>
          <w:lang w:val="kk-KZ"/>
        </w:rPr>
        <w:t xml:space="preserve">(а) </w:t>
      </w:r>
      <w:r w:rsidR="00151905">
        <w:rPr>
          <w:lang w:val="kk-KZ"/>
        </w:rPr>
        <w:t>Қазақстанда орналасқан ұйым/дар</w:t>
      </w:r>
      <w:r w:rsidR="00151905" w:rsidRPr="001631AE">
        <w:rPr>
          <w:lang w:val="kk-KZ"/>
        </w:rPr>
        <w:t xml:space="preserve">; (в) </w:t>
      </w:r>
      <w:r w:rsidR="00151905">
        <w:rPr>
          <w:lang w:val="kk-KZ"/>
        </w:rPr>
        <w:t>ЭЫД</w:t>
      </w:r>
      <w:r w:rsidR="00673322">
        <w:rPr>
          <w:lang w:val="kk-KZ"/>
        </w:rPr>
        <w:t>Ұ</w:t>
      </w:r>
      <w:r w:rsidR="00151905">
        <w:rPr>
          <w:lang w:val="kk-KZ"/>
        </w:rPr>
        <w:t xml:space="preserve"> елдерінде немесе орналасқан ұйым/дар</w:t>
      </w:r>
    </w:p>
    <w:p w:rsidR="005231B5" w:rsidRPr="00C101F6" w:rsidRDefault="005231B5" w:rsidP="005231B5">
      <w:pPr>
        <w:ind w:left="-284" w:firstLine="710"/>
        <w:jc w:val="both"/>
        <w:rPr>
          <w:lang w:val="kk-KZ"/>
        </w:rPr>
      </w:pPr>
      <w:r w:rsidRPr="00C101F6">
        <w:rPr>
          <w:lang w:val="kk-KZ"/>
        </w:rPr>
        <w:lastRenderedPageBreak/>
        <w:t xml:space="preserve">6) </w:t>
      </w:r>
      <w:r w:rsidR="00151905">
        <w:rPr>
          <w:lang w:val="kk-KZ"/>
        </w:rPr>
        <w:t xml:space="preserve">Мына жетекші қор биржаларының </w:t>
      </w:r>
      <w:r w:rsidR="00151905" w:rsidRPr="00F46F73">
        <w:rPr>
          <w:lang w:val="kk-KZ"/>
        </w:rPr>
        <w:t>(LSE, NYSE, NASDAQ, HKSE)</w:t>
      </w:r>
      <w:r w:rsidR="00151905">
        <w:rPr>
          <w:lang w:val="kk-KZ"/>
        </w:rPr>
        <w:t xml:space="preserve"> бірінде немесе бірнешеуінде бағаланатын кемінде 5 ұйымда</w:t>
      </w:r>
      <w:r w:rsidR="00151905" w:rsidRPr="00C101F6">
        <w:rPr>
          <w:lang w:val="kk-KZ"/>
        </w:rPr>
        <w:t xml:space="preserve"> </w:t>
      </w:r>
      <w:r w:rsidR="00151905">
        <w:rPr>
          <w:lang w:val="kk-KZ"/>
        </w:rPr>
        <w:t xml:space="preserve">корпоративтік хатшы ретінде </w:t>
      </w:r>
      <w:r w:rsidR="00C101F6">
        <w:rPr>
          <w:lang w:val="kk-KZ"/>
        </w:rPr>
        <w:t>жұмыс немесе қызмет көрсету</w:t>
      </w:r>
      <w:r w:rsidR="009705F6" w:rsidRPr="009705F6">
        <w:rPr>
          <w:lang w:val="kk-KZ"/>
        </w:rPr>
        <w:t xml:space="preserve"> </w:t>
      </w:r>
      <w:r w:rsidR="009705F6">
        <w:rPr>
          <w:lang w:val="kk-KZ"/>
        </w:rPr>
        <w:t>тәжірибесі</w:t>
      </w:r>
      <w:r w:rsidRPr="00C101F6">
        <w:rPr>
          <w:lang w:val="kk-KZ"/>
        </w:rPr>
        <w:t>;</w:t>
      </w:r>
    </w:p>
    <w:p w:rsidR="00C101F6" w:rsidRDefault="005231B5" w:rsidP="005231B5">
      <w:pPr>
        <w:ind w:left="-284" w:firstLine="710"/>
        <w:jc w:val="both"/>
        <w:rPr>
          <w:lang w:val="kk-KZ"/>
        </w:rPr>
      </w:pPr>
      <w:r w:rsidRPr="00C101F6">
        <w:rPr>
          <w:lang w:val="kk-KZ"/>
        </w:rPr>
        <w:t xml:space="preserve">7) </w:t>
      </w:r>
      <w:r w:rsidR="00C101F6">
        <w:rPr>
          <w:lang w:val="kk-KZ"/>
        </w:rPr>
        <w:t xml:space="preserve">Мультидивизионалды басқару құрылымы бар кем дегенде 5 ұйымда </w:t>
      </w:r>
      <w:r w:rsidR="002344C7">
        <w:rPr>
          <w:lang w:val="kk-KZ"/>
        </w:rPr>
        <w:t xml:space="preserve">Атқарушы органның мүшелерін қысқа, орта және ұзақ мерзімді ынталандыру мәселелерін </w:t>
      </w:r>
      <w:r w:rsidR="00AF359C">
        <w:rPr>
          <w:lang w:val="kk-KZ"/>
        </w:rPr>
        <w:t>қоса алғанда</w:t>
      </w:r>
      <w:r w:rsidR="00674C17">
        <w:rPr>
          <w:lang w:val="kk-KZ"/>
        </w:rPr>
        <w:t>,</w:t>
      </w:r>
      <w:r w:rsidR="00AF359C">
        <w:rPr>
          <w:lang w:val="kk-KZ"/>
        </w:rPr>
        <w:t xml:space="preserve"> Атқарушы органның тиімділігін бағалау бойынша қызмет көрсету тәжірибесі,</w:t>
      </w:r>
      <w:r w:rsidR="00C101F6">
        <w:rPr>
          <w:lang w:val="kk-KZ"/>
        </w:rPr>
        <w:t xml:space="preserve"> олар </w:t>
      </w:r>
      <w:r w:rsidR="00674C17">
        <w:rPr>
          <w:lang w:val="kk-KZ"/>
        </w:rPr>
        <w:t>жиналып келгенде</w:t>
      </w:r>
      <w:r w:rsidR="00C101F6">
        <w:rPr>
          <w:lang w:val="kk-KZ"/>
        </w:rPr>
        <w:t xml:space="preserve"> мыналарды қамту</w:t>
      </w:r>
      <w:r w:rsidR="00674C17">
        <w:rPr>
          <w:lang w:val="kk-KZ"/>
        </w:rPr>
        <w:t>ы</w:t>
      </w:r>
      <w:r w:rsidR="00C101F6">
        <w:rPr>
          <w:lang w:val="kk-KZ"/>
        </w:rPr>
        <w:t xml:space="preserve"> тиіс (мыналардың барлығы а және в): </w:t>
      </w:r>
      <w:r w:rsidR="00AF359C">
        <w:rPr>
          <w:lang w:val="kk-KZ"/>
        </w:rPr>
        <w:t>(а) Қазақстанда орналасқан ұйым/дар; (в) Қазақстан шегінен тыс</w:t>
      </w:r>
      <w:r w:rsidR="00674C17">
        <w:rPr>
          <w:lang w:val="kk-KZ"/>
        </w:rPr>
        <w:t xml:space="preserve"> жерлерде</w:t>
      </w:r>
      <w:r w:rsidR="00AF359C">
        <w:rPr>
          <w:lang w:val="kk-KZ"/>
        </w:rPr>
        <w:t>, ЭЫД</w:t>
      </w:r>
      <w:r w:rsidR="00674C17">
        <w:rPr>
          <w:lang w:val="kk-KZ"/>
        </w:rPr>
        <w:t>Ұ</w:t>
      </w:r>
      <w:r w:rsidR="00AF359C">
        <w:rPr>
          <w:lang w:val="kk-KZ"/>
        </w:rPr>
        <w:t xml:space="preserve"> елдерінде және Ресей Федерациясында орналасқан ұйым/дар.</w:t>
      </w:r>
    </w:p>
    <w:p w:rsidR="005231B5" w:rsidRPr="001546E4" w:rsidRDefault="001546E4" w:rsidP="005231B5">
      <w:pPr>
        <w:ind w:left="-284" w:firstLine="710"/>
        <w:jc w:val="both"/>
        <w:rPr>
          <w:lang w:val="kk-KZ"/>
        </w:rPr>
      </w:pPr>
      <w:r>
        <w:rPr>
          <w:lang w:val="kk-KZ"/>
        </w:rPr>
        <w:t>Ком</w:t>
      </w:r>
      <w:r w:rsidR="00674C17">
        <w:rPr>
          <w:lang w:val="kk-KZ"/>
        </w:rPr>
        <w:t>а</w:t>
      </w:r>
      <w:r>
        <w:rPr>
          <w:lang w:val="kk-KZ"/>
        </w:rPr>
        <w:t>нда мүшелерін</w:t>
      </w:r>
      <w:r w:rsidR="00724316">
        <w:rPr>
          <w:lang w:val="kk-KZ"/>
        </w:rPr>
        <w:t>ің</w:t>
      </w:r>
      <w:r>
        <w:rPr>
          <w:lang w:val="kk-KZ"/>
        </w:rPr>
        <w:t xml:space="preserve"> </w:t>
      </w:r>
      <w:r w:rsidRPr="001546E4">
        <w:rPr>
          <w:lang w:val="kk-KZ"/>
        </w:rPr>
        <w:t xml:space="preserve">ACCA </w:t>
      </w:r>
      <w:r>
        <w:rPr>
          <w:lang w:val="kk-KZ"/>
        </w:rPr>
        <w:t>немесе</w:t>
      </w:r>
      <w:r w:rsidRPr="001546E4">
        <w:rPr>
          <w:lang w:val="kk-KZ"/>
        </w:rPr>
        <w:t xml:space="preserve"> ICSA</w:t>
      </w:r>
      <w:r>
        <w:rPr>
          <w:lang w:val="kk-KZ"/>
        </w:rPr>
        <w:t xml:space="preserve"> сертификаттары болуы тиіс. Бұдан бөлек, командада </w:t>
      </w:r>
      <w:r w:rsidRPr="001546E4">
        <w:rPr>
          <w:lang w:val="kk-KZ"/>
        </w:rPr>
        <w:t>ACCA</w:t>
      </w:r>
      <w:r>
        <w:rPr>
          <w:lang w:val="kk-KZ"/>
        </w:rPr>
        <w:t xml:space="preserve"> мамандары</w:t>
      </w:r>
      <w:r w:rsidR="00724316">
        <w:rPr>
          <w:lang w:val="kk-KZ"/>
        </w:rPr>
        <w:t xml:space="preserve"> да</w:t>
      </w:r>
      <w:r>
        <w:rPr>
          <w:lang w:val="kk-KZ"/>
        </w:rPr>
        <w:t xml:space="preserve">, сонымен қатар </w:t>
      </w:r>
      <w:r w:rsidRPr="001546E4">
        <w:rPr>
          <w:lang w:val="kk-KZ"/>
        </w:rPr>
        <w:t>ICSA</w:t>
      </w:r>
      <w:r>
        <w:rPr>
          <w:lang w:val="kk-KZ"/>
        </w:rPr>
        <w:t xml:space="preserve"> мамандары да </w:t>
      </w:r>
      <w:r w:rsidR="00724316">
        <w:rPr>
          <w:lang w:val="kk-KZ"/>
        </w:rPr>
        <w:t>болуы</w:t>
      </w:r>
      <w:r>
        <w:rPr>
          <w:lang w:val="kk-KZ"/>
        </w:rPr>
        <w:t xml:space="preserve"> тиіс. </w:t>
      </w:r>
    </w:p>
    <w:p w:rsidR="005231B5" w:rsidRPr="00621BF5" w:rsidRDefault="00621BF5" w:rsidP="005231B5">
      <w:pPr>
        <w:ind w:left="-284" w:firstLine="710"/>
        <w:jc w:val="both"/>
        <w:rPr>
          <w:lang w:val="kk-KZ"/>
        </w:rPr>
      </w:pPr>
      <w:r>
        <w:rPr>
          <w:lang w:val="kk-KZ"/>
        </w:rPr>
        <w:t>Аралық кезеңдерден/курстардан өт</w:t>
      </w:r>
      <w:r w:rsidR="00616F25">
        <w:rPr>
          <w:lang w:val="kk-KZ"/>
        </w:rPr>
        <w:t>кені</w:t>
      </w:r>
      <w:r>
        <w:rPr>
          <w:lang w:val="kk-KZ"/>
        </w:rPr>
        <w:t xml:space="preserve"> емес, толық сертифика</w:t>
      </w:r>
      <w:r w:rsidR="00616F25">
        <w:rPr>
          <w:lang w:val="kk-KZ"/>
        </w:rPr>
        <w:t>тының болуы</w:t>
      </w:r>
      <w:r>
        <w:rPr>
          <w:lang w:val="kk-KZ"/>
        </w:rPr>
        <w:t xml:space="preserve"> ғана есептеледі. </w:t>
      </w:r>
      <w:r w:rsidR="005231B5" w:rsidRPr="00621BF5">
        <w:rPr>
          <w:lang w:val="kk-KZ"/>
        </w:rPr>
        <w:t xml:space="preserve"> </w:t>
      </w:r>
    </w:p>
    <w:p w:rsidR="00E57F13" w:rsidRPr="000F4A18" w:rsidRDefault="00E57F13" w:rsidP="00E57F13">
      <w:pPr>
        <w:rPr>
          <w:rFonts w:eastAsia="Calibri"/>
          <w:color w:val="1F497D"/>
          <w:sz w:val="28"/>
          <w:szCs w:val="28"/>
          <w:lang w:val="kk-KZ"/>
        </w:rPr>
      </w:pPr>
    </w:p>
    <w:sectPr w:rsidR="00E57F13" w:rsidRPr="000F4A18" w:rsidSect="005231B5">
      <w:pgSz w:w="11906" w:h="16838"/>
      <w:pgMar w:top="1418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9B0" w:rsidRDefault="00E069B0" w:rsidP="005207A7">
      <w:r>
        <w:separator/>
      </w:r>
    </w:p>
  </w:endnote>
  <w:endnote w:type="continuationSeparator" w:id="0">
    <w:p w:rsidR="00E069B0" w:rsidRDefault="00E069B0" w:rsidP="00520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9B0" w:rsidRDefault="00E069B0" w:rsidP="005207A7">
      <w:r>
        <w:separator/>
      </w:r>
    </w:p>
  </w:footnote>
  <w:footnote w:type="continuationSeparator" w:id="0">
    <w:p w:rsidR="00E069B0" w:rsidRDefault="00E069B0" w:rsidP="005207A7">
      <w:r>
        <w:continuationSeparator/>
      </w:r>
    </w:p>
  </w:footnote>
  <w:footnote w:id="1">
    <w:p w:rsidR="00081A5B" w:rsidRPr="005231B5" w:rsidRDefault="00081A5B" w:rsidP="00E90FD6">
      <w:pPr>
        <w:pStyle w:val="a4"/>
        <w:rPr>
          <w:lang w:val="ru-RU"/>
        </w:rPr>
      </w:pPr>
      <w:r>
        <w:rPr>
          <w:rStyle w:val="a6"/>
        </w:rPr>
        <w:footnoteRef/>
      </w:r>
      <w:r w:rsidRPr="005231B5">
        <w:rPr>
          <w:lang w:val="ru-RU"/>
        </w:rPr>
        <w:t xml:space="preserve"> </w:t>
      </w:r>
      <w:r>
        <w:rPr>
          <w:lang w:val="ru-RU"/>
        </w:rPr>
        <w:t>Корпоративтік басқаруды диагностикалау әдістемесінің «І. Директорлар кеңесі мен атқарушы органның тиімділігі» бөлімі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5559308"/>
      <w:docPartObj>
        <w:docPartGallery w:val="Page Numbers (Top of Page)"/>
        <w:docPartUnique/>
      </w:docPartObj>
    </w:sdtPr>
    <w:sdtEndPr/>
    <w:sdtContent>
      <w:p w:rsidR="00081A5B" w:rsidRPr="007D76F7" w:rsidRDefault="00081A5B">
        <w:pPr>
          <w:pStyle w:val="a8"/>
          <w:jc w:val="center"/>
        </w:pPr>
        <w:r w:rsidRPr="007D76F7">
          <w:fldChar w:fldCharType="begin"/>
        </w:r>
        <w:r w:rsidRPr="007D76F7">
          <w:instrText>PAGE   \* MERGEFORMAT</w:instrText>
        </w:r>
        <w:r w:rsidRPr="007D76F7">
          <w:fldChar w:fldCharType="separate"/>
        </w:r>
        <w:r w:rsidR="005B4431">
          <w:rPr>
            <w:noProof/>
          </w:rPr>
          <w:t>21</w:t>
        </w:r>
        <w:r w:rsidRPr="007D76F7">
          <w:fldChar w:fldCharType="end"/>
        </w:r>
      </w:p>
    </w:sdtContent>
  </w:sdt>
  <w:p w:rsidR="00081A5B" w:rsidRDefault="00081A5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F7806"/>
    <w:multiLevelType w:val="hybridMultilevel"/>
    <w:tmpl w:val="BEC6488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04E237B"/>
    <w:multiLevelType w:val="hybridMultilevel"/>
    <w:tmpl w:val="B9D24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46061"/>
    <w:multiLevelType w:val="hybridMultilevel"/>
    <w:tmpl w:val="5BA2CAFC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224B5879"/>
    <w:multiLevelType w:val="hybridMultilevel"/>
    <w:tmpl w:val="A8622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7125B"/>
    <w:multiLevelType w:val="hybridMultilevel"/>
    <w:tmpl w:val="CD9A40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64004"/>
    <w:multiLevelType w:val="hybridMultilevel"/>
    <w:tmpl w:val="45703D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519EC"/>
    <w:multiLevelType w:val="hybridMultilevel"/>
    <w:tmpl w:val="72580B64"/>
    <w:lvl w:ilvl="0" w:tplc="7D54A2C8">
      <w:start w:val="1"/>
      <w:numFmt w:val="decimal"/>
      <w:lvlText w:val="%1."/>
      <w:lvlJc w:val="left"/>
      <w:pPr>
        <w:ind w:left="92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C627F"/>
    <w:multiLevelType w:val="hybridMultilevel"/>
    <w:tmpl w:val="DEF026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417FC2"/>
    <w:multiLevelType w:val="hybridMultilevel"/>
    <w:tmpl w:val="175A40E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D1DF7"/>
    <w:multiLevelType w:val="multilevel"/>
    <w:tmpl w:val="A74A4C5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3710E90"/>
    <w:multiLevelType w:val="hybridMultilevel"/>
    <w:tmpl w:val="696E2514"/>
    <w:lvl w:ilvl="0" w:tplc="C1AEB97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E06C8C"/>
    <w:multiLevelType w:val="hybridMultilevel"/>
    <w:tmpl w:val="1FB4A3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A7CEE"/>
    <w:multiLevelType w:val="hybridMultilevel"/>
    <w:tmpl w:val="5DE6BDE4"/>
    <w:lvl w:ilvl="0" w:tplc="7A4415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val="kk-KZ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7C3BD2"/>
    <w:multiLevelType w:val="hybridMultilevel"/>
    <w:tmpl w:val="A5C86606"/>
    <w:lvl w:ilvl="0" w:tplc="91D4DC66">
      <w:start w:val="1"/>
      <w:numFmt w:val="decimal"/>
      <w:lvlText w:val="%1."/>
      <w:lvlJc w:val="left"/>
      <w:pPr>
        <w:ind w:left="4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4" w15:restartNumberingAfterBreak="0">
    <w:nsid w:val="557E137C"/>
    <w:multiLevelType w:val="hybridMultilevel"/>
    <w:tmpl w:val="5382F1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DA02AF"/>
    <w:multiLevelType w:val="multilevel"/>
    <w:tmpl w:val="C8DAD126"/>
    <w:styleLink w:val="Style2"/>
    <w:lvl w:ilvl="0">
      <w:start w:val="1"/>
      <w:numFmt w:val="decimal"/>
      <w:lvlText w:val="%1."/>
      <w:lvlJc w:val="left"/>
      <w:pPr>
        <w:tabs>
          <w:tab w:val="num" w:pos="567"/>
        </w:tabs>
        <w:ind w:left="851" w:hanging="567"/>
      </w:pPr>
      <w:rPr>
        <w:rFonts w:hint="default"/>
      </w:rPr>
    </w:lvl>
    <w:lvl w:ilvl="1">
      <w:start w:val="1"/>
      <w:numFmt w:val="russianLower"/>
      <w:lvlText w:val="%2."/>
      <w:lvlJc w:val="left"/>
      <w:pPr>
        <w:tabs>
          <w:tab w:val="num" w:pos="1800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2"/>
        </w:tabs>
        <w:ind w:left="1418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16" w15:restartNumberingAfterBreak="0">
    <w:nsid w:val="595E3783"/>
    <w:multiLevelType w:val="hybridMultilevel"/>
    <w:tmpl w:val="5380D5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00E91"/>
    <w:multiLevelType w:val="hybridMultilevel"/>
    <w:tmpl w:val="D656615A"/>
    <w:lvl w:ilvl="0" w:tplc="2D22E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502BB"/>
    <w:multiLevelType w:val="hybridMultilevel"/>
    <w:tmpl w:val="A15CD3F6"/>
    <w:lvl w:ilvl="0" w:tplc="352E9FE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E6436A"/>
    <w:multiLevelType w:val="hybridMultilevel"/>
    <w:tmpl w:val="EED619E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0"/>
  </w:num>
  <w:num w:numId="4">
    <w:abstractNumId w:val="8"/>
  </w:num>
  <w:num w:numId="5">
    <w:abstractNumId w:val="7"/>
  </w:num>
  <w:num w:numId="6">
    <w:abstractNumId w:val="19"/>
  </w:num>
  <w:num w:numId="7">
    <w:abstractNumId w:val="1"/>
  </w:num>
  <w:num w:numId="8">
    <w:abstractNumId w:val="3"/>
  </w:num>
  <w:num w:numId="9">
    <w:abstractNumId w:val="2"/>
  </w:num>
  <w:num w:numId="10">
    <w:abstractNumId w:val="17"/>
  </w:num>
  <w:num w:numId="11">
    <w:abstractNumId w:val="10"/>
  </w:num>
  <w:num w:numId="12">
    <w:abstractNumId w:val="9"/>
  </w:num>
  <w:num w:numId="13">
    <w:abstractNumId w:val="11"/>
  </w:num>
  <w:num w:numId="14">
    <w:abstractNumId w:val="5"/>
  </w:num>
  <w:num w:numId="15">
    <w:abstractNumId w:val="14"/>
  </w:num>
  <w:num w:numId="16">
    <w:abstractNumId w:val="12"/>
  </w:num>
  <w:num w:numId="17">
    <w:abstractNumId w:val="16"/>
  </w:num>
  <w:num w:numId="18">
    <w:abstractNumId w:val="18"/>
  </w:num>
  <w:num w:numId="19">
    <w:abstractNumId w:val="4"/>
  </w:num>
  <w:num w:numId="20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01"/>
    <w:rsid w:val="00004892"/>
    <w:rsid w:val="00012E4A"/>
    <w:rsid w:val="00012FA2"/>
    <w:rsid w:val="000176C4"/>
    <w:rsid w:val="00020915"/>
    <w:rsid w:val="0002230C"/>
    <w:rsid w:val="000253D2"/>
    <w:rsid w:val="00031605"/>
    <w:rsid w:val="00040EBD"/>
    <w:rsid w:val="00057A98"/>
    <w:rsid w:val="000668CD"/>
    <w:rsid w:val="000678CD"/>
    <w:rsid w:val="00072F53"/>
    <w:rsid w:val="00081A5B"/>
    <w:rsid w:val="000A6104"/>
    <w:rsid w:val="000A67F4"/>
    <w:rsid w:val="000E2C5D"/>
    <w:rsid w:val="000F0AA6"/>
    <w:rsid w:val="000F4A18"/>
    <w:rsid w:val="000F5EF9"/>
    <w:rsid w:val="001054DE"/>
    <w:rsid w:val="00106912"/>
    <w:rsid w:val="00114784"/>
    <w:rsid w:val="0012379D"/>
    <w:rsid w:val="00125B13"/>
    <w:rsid w:val="00127242"/>
    <w:rsid w:val="00140FB7"/>
    <w:rsid w:val="00151905"/>
    <w:rsid w:val="0015461F"/>
    <w:rsid w:val="001546E4"/>
    <w:rsid w:val="001631AE"/>
    <w:rsid w:val="001662C6"/>
    <w:rsid w:val="00166BCF"/>
    <w:rsid w:val="00171C10"/>
    <w:rsid w:val="00176D4F"/>
    <w:rsid w:val="001832C1"/>
    <w:rsid w:val="00190166"/>
    <w:rsid w:val="001927CB"/>
    <w:rsid w:val="00192C8B"/>
    <w:rsid w:val="001A0A2A"/>
    <w:rsid w:val="001A2F5B"/>
    <w:rsid w:val="001A6632"/>
    <w:rsid w:val="001B55EF"/>
    <w:rsid w:val="001D318A"/>
    <w:rsid w:val="001D36AA"/>
    <w:rsid w:val="001D601B"/>
    <w:rsid w:val="001F3671"/>
    <w:rsid w:val="002009B8"/>
    <w:rsid w:val="00204BB5"/>
    <w:rsid w:val="00205B4A"/>
    <w:rsid w:val="00215501"/>
    <w:rsid w:val="0022084B"/>
    <w:rsid w:val="002344C7"/>
    <w:rsid w:val="0023455A"/>
    <w:rsid w:val="0023678E"/>
    <w:rsid w:val="00264AD2"/>
    <w:rsid w:val="00266AF9"/>
    <w:rsid w:val="00275417"/>
    <w:rsid w:val="00295875"/>
    <w:rsid w:val="002B4987"/>
    <w:rsid w:val="002C0DC0"/>
    <w:rsid w:val="002C22F2"/>
    <w:rsid w:val="002C3A16"/>
    <w:rsid w:val="002E5125"/>
    <w:rsid w:val="002E67FA"/>
    <w:rsid w:val="002F175C"/>
    <w:rsid w:val="002F2040"/>
    <w:rsid w:val="00315E8A"/>
    <w:rsid w:val="00316032"/>
    <w:rsid w:val="00331E19"/>
    <w:rsid w:val="00332531"/>
    <w:rsid w:val="003652E3"/>
    <w:rsid w:val="003858DF"/>
    <w:rsid w:val="0039021F"/>
    <w:rsid w:val="00394AC8"/>
    <w:rsid w:val="003971E9"/>
    <w:rsid w:val="003A3B62"/>
    <w:rsid w:val="003D39C8"/>
    <w:rsid w:val="003E3DAC"/>
    <w:rsid w:val="003F1763"/>
    <w:rsid w:val="003F1947"/>
    <w:rsid w:val="003F2820"/>
    <w:rsid w:val="003F3EF5"/>
    <w:rsid w:val="0041435B"/>
    <w:rsid w:val="0041715A"/>
    <w:rsid w:val="0043076E"/>
    <w:rsid w:val="00433A2B"/>
    <w:rsid w:val="00440538"/>
    <w:rsid w:val="00445023"/>
    <w:rsid w:val="00447905"/>
    <w:rsid w:val="004502B7"/>
    <w:rsid w:val="00454A97"/>
    <w:rsid w:val="00457BC4"/>
    <w:rsid w:val="00467268"/>
    <w:rsid w:val="00477017"/>
    <w:rsid w:val="004852EE"/>
    <w:rsid w:val="004916B9"/>
    <w:rsid w:val="00492D0D"/>
    <w:rsid w:val="00493916"/>
    <w:rsid w:val="004B64B8"/>
    <w:rsid w:val="004C2AB4"/>
    <w:rsid w:val="004C6E23"/>
    <w:rsid w:val="005106F1"/>
    <w:rsid w:val="00516166"/>
    <w:rsid w:val="005207A7"/>
    <w:rsid w:val="005231B5"/>
    <w:rsid w:val="00523A7B"/>
    <w:rsid w:val="00527665"/>
    <w:rsid w:val="00543525"/>
    <w:rsid w:val="00551775"/>
    <w:rsid w:val="00552222"/>
    <w:rsid w:val="00560AEB"/>
    <w:rsid w:val="005619B9"/>
    <w:rsid w:val="005633FB"/>
    <w:rsid w:val="00573DB2"/>
    <w:rsid w:val="005838D5"/>
    <w:rsid w:val="00587190"/>
    <w:rsid w:val="00590809"/>
    <w:rsid w:val="005947A0"/>
    <w:rsid w:val="005A26A9"/>
    <w:rsid w:val="005A34D1"/>
    <w:rsid w:val="005B4431"/>
    <w:rsid w:val="005B6A19"/>
    <w:rsid w:val="005B70DA"/>
    <w:rsid w:val="005E0C82"/>
    <w:rsid w:val="00616F25"/>
    <w:rsid w:val="006179B4"/>
    <w:rsid w:val="00621BF5"/>
    <w:rsid w:val="00624E2D"/>
    <w:rsid w:val="00640652"/>
    <w:rsid w:val="00646675"/>
    <w:rsid w:val="00656C96"/>
    <w:rsid w:val="00665B52"/>
    <w:rsid w:val="00670838"/>
    <w:rsid w:val="00673322"/>
    <w:rsid w:val="00674C17"/>
    <w:rsid w:val="00681E77"/>
    <w:rsid w:val="00683CAD"/>
    <w:rsid w:val="006910E2"/>
    <w:rsid w:val="0069552E"/>
    <w:rsid w:val="006A2B08"/>
    <w:rsid w:val="006B70C1"/>
    <w:rsid w:val="006D15F4"/>
    <w:rsid w:val="006D3B53"/>
    <w:rsid w:val="006E3F0D"/>
    <w:rsid w:val="006E66E5"/>
    <w:rsid w:val="006F3150"/>
    <w:rsid w:val="00701FFB"/>
    <w:rsid w:val="007054CC"/>
    <w:rsid w:val="00721B77"/>
    <w:rsid w:val="00724316"/>
    <w:rsid w:val="00730AAB"/>
    <w:rsid w:val="00741FB9"/>
    <w:rsid w:val="00762979"/>
    <w:rsid w:val="0076315C"/>
    <w:rsid w:val="007634B9"/>
    <w:rsid w:val="007749E6"/>
    <w:rsid w:val="007929E6"/>
    <w:rsid w:val="007944F4"/>
    <w:rsid w:val="007A1D01"/>
    <w:rsid w:val="007C26B1"/>
    <w:rsid w:val="007C31F3"/>
    <w:rsid w:val="007C6D92"/>
    <w:rsid w:val="007D0359"/>
    <w:rsid w:val="007E68A4"/>
    <w:rsid w:val="007E7C19"/>
    <w:rsid w:val="00806345"/>
    <w:rsid w:val="00854D8E"/>
    <w:rsid w:val="008626E4"/>
    <w:rsid w:val="008765EF"/>
    <w:rsid w:val="008D1BC0"/>
    <w:rsid w:val="008E463D"/>
    <w:rsid w:val="008E72FB"/>
    <w:rsid w:val="008F2F8E"/>
    <w:rsid w:val="00901956"/>
    <w:rsid w:val="0090244E"/>
    <w:rsid w:val="00907CA2"/>
    <w:rsid w:val="0092123D"/>
    <w:rsid w:val="00926754"/>
    <w:rsid w:val="009420DE"/>
    <w:rsid w:val="00944293"/>
    <w:rsid w:val="0095579A"/>
    <w:rsid w:val="0095711B"/>
    <w:rsid w:val="00965A42"/>
    <w:rsid w:val="00966487"/>
    <w:rsid w:val="0096709A"/>
    <w:rsid w:val="009705F6"/>
    <w:rsid w:val="0097103E"/>
    <w:rsid w:val="00990142"/>
    <w:rsid w:val="00994A61"/>
    <w:rsid w:val="009A76FB"/>
    <w:rsid w:val="009B4247"/>
    <w:rsid w:val="009C5AC4"/>
    <w:rsid w:val="009D0234"/>
    <w:rsid w:val="009E44D0"/>
    <w:rsid w:val="009E7F48"/>
    <w:rsid w:val="009F133E"/>
    <w:rsid w:val="00A319E8"/>
    <w:rsid w:val="00A32312"/>
    <w:rsid w:val="00A3711B"/>
    <w:rsid w:val="00A65994"/>
    <w:rsid w:val="00A67329"/>
    <w:rsid w:val="00A75018"/>
    <w:rsid w:val="00A85992"/>
    <w:rsid w:val="00A859E5"/>
    <w:rsid w:val="00A86E54"/>
    <w:rsid w:val="00A923A5"/>
    <w:rsid w:val="00AB1B2C"/>
    <w:rsid w:val="00AB411C"/>
    <w:rsid w:val="00AC21DC"/>
    <w:rsid w:val="00AE0767"/>
    <w:rsid w:val="00AF359C"/>
    <w:rsid w:val="00AF4F01"/>
    <w:rsid w:val="00B043C2"/>
    <w:rsid w:val="00B12119"/>
    <w:rsid w:val="00B15747"/>
    <w:rsid w:val="00B17EE1"/>
    <w:rsid w:val="00B17F82"/>
    <w:rsid w:val="00B23A2F"/>
    <w:rsid w:val="00B448EC"/>
    <w:rsid w:val="00B71BBB"/>
    <w:rsid w:val="00B80B20"/>
    <w:rsid w:val="00B90B89"/>
    <w:rsid w:val="00BA0DCF"/>
    <w:rsid w:val="00BA1B49"/>
    <w:rsid w:val="00BB24C7"/>
    <w:rsid w:val="00BC14FC"/>
    <w:rsid w:val="00BE649F"/>
    <w:rsid w:val="00BE7767"/>
    <w:rsid w:val="00BF2E8C"/>
    <w:rsid w:val="00BF68ED"/>
    <w:rsid w:val="00BF78DA"/>
    <w:rsid w:val="00C05C53"/>
    <w:rsid w:val="00C101F6"/>
    <w:rsid w:val="00C214C8"/>
    <w:rsid w:val="00C2193D"/>
    <w:rsid w:val="00C40CA8"/>
    <w:rsid w:val="00C46979"/>
    <w:rsid w:val="00C55A63"/>
    <w:rsid w:val="00C70C1F"/>
    <w:rsid w:val="00C80C18"/>
    <w:rsid w:val="00C874D6"/>
    <w:rsid w:val="00CA5646"/>
    <w:rsid w:val="00CC2FAB"/>
    <w:rsid w:val="00CD797D"/>
    <w:rsid w:val="00CE331F"/>
    <w:rsid w:val="00CE3D59"/>
    <w:rsid w:val="00CE6383"/>
    <w:rsid w:val="00CE73F3"/>
    <w:rsid w:val="00CE751C"/>
    <w:rsid w:val="00CF1538"/>
    <w:rsid w:val="00D10430"/>
    <w:rsid w:val="00D1188A"/>
    <w:rsid w:val="00D131F2"/>
    <w:rsid w:val="00D3147D"/>
    <w:rsid w:val="00D40260"/>
    <w:rsid w:val="00D40417"/>
    <w:rsid w:val="00D46523"/>
    <w:rsid w:val="00D46FFF"/>
    <w:rsid w:val="00D5761A"/>
    <w:rsid w:val="00D62A8C"/>
    <w:rsid w:val="00D755E2"/>
    <w:rsid w:val="00D8247E"/>
    <w:rsid w:val="00DA4D92"/>
    <w:rsid w:val="00DB56D3"/>
    <w:rsid w:val="00DC4BAC"/>
    <w:rsid w:val="00DD56F1"/>
    <w:rsid w:val="00DF6AD4"/>
    <w:rsid w:val="00DF6B7F"/>
    <w:rsid w:val="00E044BD"/>
    <w:rsid w:val="00E04E75"/>
    <w:rsid w:val="00E069B0"/>
    <w:rsid w:val="00E122FF"/>
    <w:rsid w:val="00E21B87"/>
    <w:rsid w:val="00E318EC"/>
    <w:rsid w:val="00E34546"/>
    <w:rsid w:val="00E35FC7"/>
    <w:rsid w:val="00E42500"/>
    <w:rsid w:val="00E44563"/>
    <w:rsid w:val="00E4704C"/>
    <w:rsid w:val="00E55576"/>
    <w:rsid w:val="00E57F13"/>
    <w:rsid w:val="00E773EA"/>
    <w:rsid w:val="00E809CA"/>
    <w:rsid w:val="00E84B92"/>
    <w:rsid w:val="00E90FD6"/>
    <w:rsid w:val="00E93E8D"/>
    <w:rsid w:val="00E96BD0"/>
    <w:rsid w:val="00EA5BB2"/>
    <w:rsid w:val="00EA6A11"/>
    <w:rsid w:val="00EB7062"/>
    <w:rsid w:val="00EC6A4D"/>
    <w:rsid w:val="00ED5B79"/>
    <w:rsid w:val="00EE4409"/>
    <w:rsid w:val="00EF25B7"/>
    <w:rsid w:val="00F00888"/>
    <w:rsid w:val="00F35665"/>
    <w:rsid w:val="00F35DC4"/>
    <w:rsid w:val="00F43189"/>
    <w:rsid w:val="00F46F73"/>
    <w:rsid w:val="00F65958"/>
    <w:rsid w:val="00F7029A"/>
    <w:rsid w:val="00F744B1"/>
    <w:rsid w:val="00F77E0C"/>
    <w:rsid w:val="00F80CA5"/>
    <w:rsid w:val="00F913CF"/>
    <w:rsid w:val="00FA13DE"/>
    <w:rsid w:val="00FA617E"/>
    <w:rsid w:val="00FB4CFD"/>
    <w:rsid w:val="00FE20E1"/>
    <w:rsid w:val="00FE4D91"/>
    <w:rsid w:val="00FF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FBED49-3D00-41B3-B8C3-45B90CF2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57F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 w:eastAsia="en-GB"/>
    </w:rPr>
  </w:style>
  <w:style w:type="paragraph" w:styleId="2">
    <w:name w:val="heading 2"/>
    <w:basedOn w:val="a"/>
    <w:next w:val="a"/>
    <w:link w:val="20"/>
    <w:qFormat/>
    <w:rsid w:val="00E57F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GB"/>
    </w:rPr>
  </w:style>
  <w:style w:type="paragraph" w:styleId="3">
    <w:name w:val="heading 3"/>
    <w:basedOn w:val="a"/>
    <w:next w:val="a"/>
    <w:link w:val="30"/>
    <w:uiPriority w:val="9"/>
    <w:qFormat/>
    <w:rsid w:val="005207A7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207A7"/>
    <w:rPr>
      <w:rFonts w:ascii="Cambria" w:eastAsia="Times New Roman" w:hAnsi="Cambria" w:cs="Times New Roman"/>
      <w:b/>
      <w:bCs/>
      <w:color w:val="4F81BD"/>
      <w:sz w:val="24"/>
      <w:szCs w:val="24"/>
      <w:lang w:val="en-GB" w:eastAsia="en-GB"/>
    </w:rPr>
  </w:style>
  <w:style w:type="paragraph" w:styleId="a4">
    <w:name w:val="footnote text"/>
    <w:basedOn w:val="a"/>
    <w:link w:val="a5"/>
    <w:semiHidden/>
    <w:rsid w:val="005207A7"/>
    <w:rPr>
      <w:sz w:val="20"/>
      <w:szCs w:val="20"/>
      <w:lang w:val="en-GB" w:eastAsia="en-GB"/>
    </w:rPr>
  </w:style>
  <w:style w:type="character" w:customStyle="1" w:styleId="a5">
    <w:name w:val="Текст сноски Знак"/>
    <w:basedOn w:val="a0"/>
    <w:link w:val="a4"/>
    <w:semiHidden/>
    <w:rsid w:val="005207A7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a6">
    <w:name w:val="footnote reference"/>
    <w:basedOn w:val="a0"/>
    <w:semiHidden/>
    <w:rsid w:val="005207A7"/>
    <w:rPr>
      <w:vertAlign w:val="superscript"/>
    </w:rPr>
  </w:style>
  <w:style w:type="paragraph" w:customStyle="1" w:styleId="Heading4ArialNarrow">
    <w:name w:val="Heading 4 + Arial Narrow"/>
    <w:aliases w:val="12 pt,Dark Green"/>
    <w:basedOn w:val="3"/>
    <w:link w:val="Heading4ArialNarrowChar"/>
    <w:rsid w:val="005207A7"/>
    <w:pPr>
      <w:keepLines w:val="0"/>
      <w:spacing w:before="240" w:after="60"/>
    </w:pPr>
    <w:rPr>
      <w:rFonts w:ascii="Arial Narrow" w:hAnsi="Arial Narrow" w:cs="Arial"/>
      <w:color w:val="003300"/>
    </w:rPr>
  </w:style>
  <w:style w:type="character" w:customStyle="1" w:styleId="Heading4ArialNarrowChar">
    <w:name w:val="Heading 4 + Arial Narrow Char"/>
    <w:aliases w:val="12 pt Char,Dark Green Char"/>
    <w:basedOn w:val="30"/>
    <w:link w:val="Heading4ArialNarrow"/>
    <w:rsid w:val="005207A7"/>
    <w:rPr>
      <w:rFonts w:ascii="Arial Narrow" w:eastAsia="Times New Roman" w:hAnsi="Arial Narrow" w:cs="Arial"/>
      <w:b/>
      <w:bCs/>
      <w:color w:val="003300"/>
      <w:sz w:val="24"/>
      <w:szCs w:val="24"/>
      <w:lang w:val="en-GB" w:eastAsia="en-GB"/>
    </w:rPr>
  </w:style>
  <w:style w:type="table" w:styleId="a7">
    <w:name w:val="Table Grid"/>
    <w:basedOn w:val="a1"/>
    <w:uiPriority w:val="59"/>
    <w:rsid w:val="004C6E2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D79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79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D79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79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rsid w:val="00CD797D"/>
    <w:rPr>
      <w:rFonts w:cs="Times New Roman"/>
      <w:color w:val="0000FF"/>
      <w:u w:val="single"/>
    </w:rPr>
  </w:style>
  <w:style w:type="character" w:styleId="ad">
    <w:name w:val="page number"/>
    <w:basedOn w:val="a0"/>
    <w:rsid w:val="00CD797D"/>
  </w:style>
  <w:style w:type="paragraph" w:styleId="ae">
    <w:name w:val="Normal (Web)"/>
    <w:basedOn w:val="a"/>
    <w:uiPriority w:val="99"/>
    <w:unhideWhenUsed/>
    <w:rsid w:val="00CD797D"/>
    <w:pPr>
      <w:spacing w:before="100" w:beforeAutospacing="1" w:after="100" w:afterAutospacing="1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rsid w:val="00E57F13"/>
    <w:rPr>
      <w:rFonts w:ascii="Arial" w:eastAsia="Times New Roman" w:hAnsi="Arial" w:cs="Arial"/>
      <w:b/>
      <w:bCs/>
      <w:kern w:val="32"/>
      <w:sz w:val="32"/>
      <w:szCs w:val="32"/>
      <w:lang w:val="en-GB" w:eastAsia="en-GB"/>
    </w:rPr>
  </w:style>
  <w:style w:type="character" w:customStyle="1" w:styleId="20">
    <w:name w:val="Заголовок 2 Знак"/>
    <w:basedOn w:val="a0"/>
    <w:link w:val="2"/>
    <w:rsid w:val="00E57F13"/>
    <w:rPr>
      <w:rFonts w:ascii="Arial" w:eastAsia="Times New Roman" w:hAnsi="Arial" w:cs="Arial"/>
      <w:b/>
      <w:bCs/>
      <w:i/>
      <w:iCs/>
      <w:sz w:val="28"/>
      <w:szCs w:val="28"/>
      <w:lang w:val="en-GB" w:eastAsia="en-GB"/>
    </w:rPr>
  </w:style>
  <w:style w:type="paragraph" w:styleId="af">
    <w:name w:val="Balloon Text"/>
    <w:basedOn w:val="a"/>
    <w:link w:val="af0"/>
    <w:unhideWhenUsed/>
    <w:rsid w:val="00E57F13"/>
    <w:rPr>
      <w:rFonts w:ascii="Tahoma" w:eastAsiaTheme="minorEastAsi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E57F13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Style2">
    <w:name w:val="Style2"/>
    <w:rsid w:val="00E57F13"/>
    <w:pPr>
      <w:numPr>
        <w:numId w:val="1"/>
      </w:numPr>
    </w:pPr>
  </w:style>
  <w:style w:type="paragraph" w:styleId="21">
    <w:name w:val="toc 2"/>
    <w:basedOn w:val="a"/>
    <w:next w:val="a"/>
    <w:autoRedefine/>
    <w:semiHidden/>
    <w:rsid w:val="00E57F13"/>
    <w:pPr>
      <w:tabs>
        <w:tab w:val="right" w:leader="dot" w:pos="9781"/>
      </w:tabs>
      <w:ind w:right="282"/>
    </w:pPr>
    <w:rPr>
      <w:rFonts w:ascii="Arial Narrow" w:hAnsi="Arial Narrow"/>
      <w:b/>
      <w:iCs/>
      <w:noProof/>
      <w:kern w:val="32"/>
      <w:lang w:eastAsia="en-GB"/>
    </w:rPr>
  </w:style>
  <w:style w:type="paragraph" w:styleId="31">
    <w:name w:val="toc 3"/>
    <w:basedOn w:val="a"/>
    <w:next w:val="a"/>
    <w:autoRedefine/>
    <w:semiHidden/>
    <w:rsid w:val="00E57F13"/>
    <w:pPr>
      <w:tabs>
        <w:tab w:val="right" w:leader="dot" w:pos="9498"/>
      </w:tabs>
    </w:pPr>
    <w:rPr>
      <w:rFonts w:ascii="Arial Narrow" w:hAnsi="Arial Narrow"/>
      <w:noProof/>
      <w:lang w:eastAsia="en-GB"/>
    </w:rPr>
  </w:style>
  <w:style w:type="character" w:styleId="af1">
    <w:name w:val="annotation reference"/>
    <w:basedOn w:val="a0"/>
    <w:rsid w:val="00E57F13"/>
    <w:rPr>
      <w:sz w:val="16"/>
      <w:szCs w:val="16"/>
    </w:rPr>
  </w:style>
  <w:style w:type="paragraph" w:styleId="af2">
    <w:name w:val="annotation text"/>
    <w:basedOn w:val="a"/>
    <w:link w:val="af3"/>
    <w:rsid w:val="00E57F13"/>
    <w:rPr>
      <w:sz w:val="20"/>
      <w:szCs w:val="20"/>
      <w:lang w:val="en-GB" w:eastAsia="en-GB"/>
    </w:rPr>
  </w:style>
  <w:style w:type="character" w:customStyle="1" w:styleId="af3">
    <w:name w:val="Текст примечания Знак"/>
    <w:basedOn w:val="a0"/>
    <w:link w:val="af2"/>
    <w:rsid w:val="00E57F13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Default">
    <w:name w:val="Default"/>
    <w:rsid w:val="00E57F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Heading510pt">
    <w:name w:val="Heading 5 + 10 pt"/>
    <w:aliases w:val="Dark Red"/>
    <w:basedOn w:val="3"/>
    <w:rsid w:val="00E57F13"/>
    <w:pPr>
      <w:keepLines w:val="0"/>
      <w:spacing w:before="240" w:after="60"/>
    </w:pPr>
    <w:rPr>
      <w:rFonts w:ascii="Arial" w:hAnsi="Arial" w:cs="Arial"/>
      <w:color w:val="800000"/>
      <w:sz w:val="20"/>
      <w:szCs w:val="20"/>
    </w:rPr>
  </w:style>
  <w:style w:type="table" w:styleId="-5">
    <w:name w:val="Light List Accent 5"/>
    <w:basedOn w:val="a1"/>
    <w:uiPriority w:val="61"/>
    <w:rsid w:val="00E57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1">
    <w:name w:val="Сетка таблицы1"/>
    <w:basedOn w:val="a1"/>
    <w:next w:val="a7"/>
    <w:uiPriority w:val="59"/>
    <w:rsid w:val="00E57F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7"/>
    <w:uiPriority w:val="59"/>
    <w:rsid w:val="00E57F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662C6"/>
    <w:rPr>
      <w:b/>
      <w:bCs/>
      <w:lang w:val="ru-RU" w:eastAsia="ru-RU"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662C6"/>
    <w:rPr>
      <w:rFonts w:ascii="Times New Roman" w:eastAsia="Times New Roman" w:hAnsi="Times New Roman" w:cs="Times New Roman"/>
      <w:b/>
      <w:bCs/>
      <w:sz w:val="20"/>
      <w:szCs w:val="20"/>
      <w:lang w:val="en-GB" w:eastAsia="ru-RU"/>
    </w:rPr>
  </w:style>
  <w:style w:type="table" w:customStyle="1" w:styleId="-461">
    <w:name w:val="Таблица-сетка 4 — акцент 61"/>
    <w:basedOn w:val="a1"/>
    <w:uiPriority w:val="49"/>
    <w:rsid w:val="00D131F2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-4610">
    <w:name w:val="Список-таблица 4 — акцент 61"/>
    <w:basedOn w:val="a1"/>
    <w:uiPriority w:val="49"/>
    <w:rsid w:val="00D131F2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-161">
    <w:name w:val="Таблица-сетка 1 светлая — акцент 61"/>
    <w:basedOn w:val="a1"/>
    <w:uiPriority w:val="46"/>
    <w:rsid w:val="005231B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5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0DCED-081E-4261-BE7D-72E2E1D69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5717</Words>
  <Characters>32587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Байузакова Айгерим Абиырбековна</cp:lastModifiedBy>
  <cp:revision>3</cp:revision>
  <dcterms:created xsi:type="dcterms:W3CDTF">2018-02-26T02:46:00Z</dcterms:created>
  <dcterms:modified xsi:type="dcterms:W3CDTF">2018-02-26T02:46:00Z</dcterms:modified>
</cp:coreProperties>
</file>